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FABC" w14:textId="7904736B" w:rsidR="000753F6" w:rsidRDefault="00F2404B" w:rsidP="00144B1F">
      <w:pPr>
        <w:pStyle w:val="Heading1"/>
      </w:pPr>
      <w:r>
        <w:t>STUDI</w:t>
      </w:r>
      <w:r w:rsidR="00AB1D22">
        <w:t xml:space="preserve"> </w:t>
      </w:r>
      <w:r w:rsidR="00FB5309">
        <w:t>LITERATUR</w:t>
      </w:r>
      <w:r w:rsidR="00AB1D22">
        <w:t xml:space="preserve">: INDIKASI </w:t>
      </w:r>
      <w:r w:rsidR="00AB1D22" w:rsidRPr="00AB1D22">
        <w:rPr>
          <w:i/>
          <w:iCs/>
        </w:rPr>
        <w:t>OFF-LABEL</w:t>
      </w:r>
      <w:r w:rsidR="00AB1D22">
        <w:t xml:space="preserve"> TRAMADOL PADA PENYAKIT TERTENTU</w:t>
      </w:r>
    </w:p>
    <w:p w14:paraId="19EE818A" w14:textId="30939E54" w:rsidR="00C078FF" w:rsidRDefault="00AB1D22" w:rsidP="00C078FF">
      <w:pPr>
        <w:pStyle w:val="Heading2"/>
        <w:rPr>
          <w:rFonts w:eastAsia="Times New Roman"/>
        </w:rPr>
      </w:pPr>
      <w:r>
        <w:rPr>
          <w:rFonts w:eastAsia="Times New Roman"/>
        </w:rPr>
        <w:t>Kirka Dwi Apriali</w:t>
      </w:r>
    </w:p>
    <w:p w14:paraId="21729122" w14:textId="2B5E9C6A" w:rsidR="00C078FF" w:rsidRDefault="00A32BE0" w:rsidP="00A32BE0">
      <w:pPr>
        <w:pStyle w:val="Heading3"/>
        <w:rPr>
          <w:rFonts w:eastAsia="Times New Roman"/>
        </w:rPr>
      </w:pPr>
      <w:commentRangeStart w:id="0"/>
      <w:r>
        <w:rPr>
          <w:rFonts w:eastAsia="Times New Roman"/>
        </w:rPr>
        <w:t>Fakultas Farmasi Universitas Padjadjaran Jl. Raya Bandung Sumedang km 21 Jatinangor 45363</w:t>
      </w:r>
      <w:commentRangeEnd w:id="0"/>
      <w:r w:rsidR="00DE777F">
        <w:rPr>
          <w:rStyle w:val="CommentReference"/>
          <w:rFonts w:eastAsiaTheme="minorHAnsi" w:cstheme="minorBidi"/>
          <w:bCs w:val="0"/>
        </w:rPr>
        <w:commentReference w:id="0"/>
      </w:r>
    </w:p>
    <w:p w14:paraId="6D628DBC" w14:textId="6D8F619D" w:rsidR="00522C16" w:rsidRPr="00AB1D22" w:rsidRDefault="00522C16" w:rsidP="00522C16">
      <w:pPr>
        <w:pStyle w:val="Heading4"/>
        <w:rPr>
          <w:lang w:val="en-US"/>
        </w:rPr>
      </w:pPr>
      <w:commentRangeStart w:id="1"/>
      <w:r>
        <w:rPr>
          <w:lang w:val="id-ID"/>
        </w:rPr>
        <w:t xml:space="preserve">Email korespondensi: </w:t>
      </w:r>
      <w:r w:rsidR="00AB1D22">
        <w:rPr>
          <w:lang w:val="en-US"/>
        </w:rPr>
        <w:t>kirka18001</w:t>
      </w:r>
      <w:r>
        <w:rPr>
          <w:lang w:val="id-ID"/>
        </w:rPr>
        <w:t>@</w:t>
      </w:r>
      <w:r w:rsidR="00AB1D22">
        <w:rPr>
          <w:lang w:val="en-US"/>
        </w:rPr>
        <w:t>mail.unpad.ac.id</w:t>
      </w:r>
    </w:p>
    <w:p w14:paraId="42978D9D" w14:textId="4CEABA1C" w:rsidR="0063455B" w:rsidRDefault="0063455B" w:rsidP="00D943DF">
      <w:pPr>
        <w:pStyle w:val="Heading4"/>
        <w:rPr>
          <w:lang w:val="id-ID"/>
        </w:rPr>
      </w:pPr>
      <w:r>
        <w:rPr>
          <w:lang w:val="id-ID"/>
        </w:rPr>
        <w:t>Diserahkan 01/01/2000, diterima 01/01/2001</w:t>
      </w:r>
      <w:commentRangeEnd w:id="1"/>
      <w:r w:rsidR="00DE777F">
        <w:rPr>
          <w:rStyle w:val="CommentReference"/>
          <w:rFonts w:eastAsiaTheme="minorHAnsi" w:cstheme="minorBidi"/>
          <w:iCs w:val="0"/>
        </w:rPr>
        <w:commentReference w:id="1"/>
      </w:r>
    </w:p>
    <w:p w14:paraId="5F1A2FCF" w14:textId="67A353BD" w:rsidR="00C078FF" w:rsidRDefault="00C078FF" w:rsidP="00C078FF"/>
    <w:p w14:paraId="0F76CE81" w14:textId="42FA1A85" w:rsidR="00C078FF" w:rsidRDefault="00361056" w:rsidP="00361056">
      <w:pPr>
        <w:pStyle w:val="Heading5"/>
        <w:rPr>
          <w:lang w:val="id-ID"/>
        </w:rPr>
      </w:pPr>
      <w:r>
        <w:rPr>
          <w:lang w:val="id-ID"/>
        </w:rPr>
        <w:t>ABSTRAK</w:t>
      </w:r>
    </w:p>
    <w:p w14:paraId="763E9690" w14:textId="5BBD1A70" w:rsidR="00BA53A3" w:rsidRDefault="00F2404B" w:rsidP="0004134A">
      <w:pPr>
        <w:pStyle w:val="Heading6"/>
        <w:rPr>
          <w:rFonts w:eastAsia="Times New Roman"/>
        </w:rPr>
      </w:pPr>
      <w:r w:rsidRPr="00F2404B">
        <w:rPr>
          <w:rFonts w:eastAsia="Times New Roman"/>
        </w:rPr>
        <w:t xml:space="preserve">Tramadol menjadi salah satu analgesik opioid sistem saraf pusat (SSP) yang paling sering diresepkan untuk mengobati nyeri sedang hingga berat. Mekanisme dari tramadol sendiri yaitu menggabungkan aktivasi reseptor opioid dan penghambatan reuptake serotonin dan noradrenalin. </w:t>
      </w:r>
      <w:r w:rsidR="009D6426">
        <w:rPr>
          <w:lang w:val="en-ID"/>
        </w:rPr>
        <w:t>T</w:t>
      </w:r>
      <w:r w:rsidR="009D6426" w:rsidRPr="00AB1D22">
        <w:rPr>
          <w:lang w:val="en-ID"/>
        </w:rPr>
        <w:t xml:space="preserve">ujuan dari artikel review ini adalah membahas indikasi </w:t>
      </w:r>
      <w:r w:rsidR="009D6426" w:rsidRPr="0056011E">
        <w:rPr>
          <w:i/>
          <w:iCs/>
          <w:lang w:val="en-ID"/>
        </w:rPr>
        <w:t>off-label</w:t>
      </w:r>
      <w:r w:rsidR="009D6426" w:rsidRPr="00AB1D22">
        <w:rPr>
          <w:lang w:val="en-ID"/>
        </w:rPr>
        <w:t xml:space="preserve"> dari obat tramadol untuk memberikan informasi mengenai penggunaan alternatif terhadap penyakit tertentu</w:t>
      </w:r>
      <w:r w:rsidR="009D6426">
        <w:rPr>
          <w:lang w:val="en-ID"/>
        </w:rPr>
        <w:t xml:space="preserve">. </w:t>
      </w:r>
      <w:r w:rsidR="009D6426">
        <w:t xml:space="preserve">Metode pencarian </w:t>
      </w:r>
      <w:r w:rsidR="009D6426">
        <w:t xml:space="preserve">literatur yang dilakukan berasal </w:t>
      </w:r>
      <w:r w:rsidR="009D6426">
        <w:rPr>
          <w:color w:val="000000"/>
        </w:rPr>
        <w:t>dari database berupa PubMed, Sciencedirect, dan Google Scholar dengan kata kunci tramadol</w:t>
      </w:r>
      <w:r w:rsidR="000C38FB">
        <w:rPr>
          <w:color w:val="000000"/>
        </w:rPr>
        <w:t xml:space="preserve">, </w:t>
      </w:r>
      <w:r w:rsidR="000C38FB" w:rsidRPr="000C38FB">
        <w:rPr>
          <w:i/>
          <w:iCs/>
          <w:color w:val="000000"/>
        </w:rPr>
        <w:t xml:space="preserve">indication of </w:t>
      </w:r>
      <w:r w:rsidR="000C38FB" w:rsidRPr="000C38FB">
        <w:rPr>
          <w:color w:val="000000"/>
        </w:rPr>
        <w:t>tramadol</w:t>
      </w:r>
      <w:r w:rsidR="009D6426">
        <w:rPr>
          <w:color w:val="000000"/>
        </w:rPr>
        <w:t xml:space="preserve"> dan </w:t>
      </w:r>
      <w:r w:rsidR="000C38FB">
        <w:rPr>
          <w:i/>
          <w:iCs/>
          <w:color w:val="000000"/>
        </w:rPr>
        <w:t xml:space="preserve">off-label of </w:t>
      </w:r>
      <w:r w:rsidR="000C38FB">
        <w:rPr>
          <w:color w:val="000000"/>
        </w:rPr>
        <w:t>tramadol</w:t>
      </w:r>
      <w:r w:rsidR="009D6426">
        <w:rPr>
          <w:color w:val="000000"/>
        </w:rPr>
        <w:t>.</w:t>
      </w:r>
      <w:r w:rsidR="009D6426">
        <w:rPr>
          <w:rFonts w:eastAsia="Times New Roman"/>
        </w:rPr>
        <w:t xml:space="preserve"> </w:t>
      </w:r>
      <w:r w:rsidRPr="00F2404B">
        <w:rPr>
          <w:rFonts w:eastAsia="Times New Roman"/>
        </w:rPr>
        <w:t xml:space="preserve">Dari analisis studi literatur, tramadol terbukti dapat mengatasi kecemasan, depresi, sindrom kaki gelisah dan ejakulasi dini. </w:t>
      </w:r>
    </w:p>
    <w:p w14:paraId="5A22F870" w14:textId="77777777" w:rsidR="00BA53A3" w:rsidRDefault="00BA53A3" w:rsidP="00BA53A3">
      <w:pPr>
        <w:spacing w:line="4" w:lineRule="exact"/>
        <w:rPr>
          <w:rFonts w:eastAsia="Times New Roman"/>
          <w:sz w:val="24"/>
        </w:rPr>
      </w:pPr>
    </w:p>
    <w:p w14:paraId="0FD840E7" w14:textId="720BCD45" w:rsidR="00BA53A3" w:rsidRDefault="00BA53A3" w:rsidP="0004134A">
      <w:pPr>
        <w:pStyle w:val="Heading6"/>
        <w:rPr>
          <w:rFonts w:eastAsia="Times New Roman"/>
        </w:rPr>
      </w:pPr>
      <w:r>
        <w:rPr>
          <w:rFonts w:eastAsia="Times New Roman"/>
          <w:b/>
        </w:rPr>
        <w:t xml:space="preserve">Kata kunci: </w:t>
      </w:r>
      <w:r w:rsidR="00EF12CA">
        <w:rPr>
          <w:rFonts w:eastAsia="Times New Roman"/>
        </w:rPr>
        <w:t>tramadol, depresi, sindrom kaki gelisah, ejakulasi dini, off-label</w:t>
      </w:r>
    </w:p>
    <w:p w14:paraId="06C1B1B2" w14:textId="4FCAB216" w:rsidR="0004134A" w:rsidRDefault="0004134A" w:rsidP="0004134A">
      <w:pPr>
        <w:pStyle w:val="Heading5"/>
      </w:pPr>
    </w:p>
    <w:p w14:paraId="6DCD5EEC" w14:textId="77777777" w:rsidR="0004134A" w:rsidRPr="00454BBC" w:rsidRDefault="0004134A" w:rsidP="0004134A">
      <w:pPr>
        <w:pStyle w:val="Heading5"/>
        <w:rPr>
          <w:rFonts w:eastAsia="Times New Roman"/>
          <w:i/>
        </w:rPr>
      </w:pPr>
      <w:r w:rsidRPr="00454BBC">
        <w:rPr>
          <w:rFonts w:eastAsia="Times New Roman"/>
          <w:i/>
        </w:rPr>
        <w:t>ABSTRACT</w:t>
      </w:r>
    </w:p>
    <w:p w14:paraId="1C6CAB98" w14:textId="18AAA3E8" w:rsidR="0004134A" w:rsidRPr="00454BBC" w:rsidRDefault="000C38FB" w:rsidP="0004134A">
      <w:pPr>
        <w:pStyle w:val="Heading6"/>
        <w:rPr>
          <w:rFonts w:eastAsia="Times New Roman"/>
          <w:i/>
        </w:rPr>
      </w:pPr>
      <w:r w:rsidRPr="000C38FB">
        <w:rPr>
          <w:rFonts w:eastAsia="Times New Roman"/>
          <w:i/>
        </w:rPr>
        <w:t>Tramadol is one of the most frequently prescribed central nervous system (CNS) opioid analgesics to treat moderate to severe pain. The mechanism of tramadol itself is that it combines the activation of opioid receptors and the inhibition of serotonin and noradrenaline reuptake. The purpose of this review article is to discuss off-label indications of the drug tramadol to provide information regarding alternative uses for certain diseases. The literature search method used came from databases in the form of PubMed, Sciencedirect, and Google Scholar with the keywords tramadol,</w:t>
      </w:r>
      <w:r>
        <w:rPr>
          <w:rFonts w:eastAsia="Times New Roman"/>
          <w:i/>
        </w:rPr>
        <w:t xml:space="preserve"> indication of tramadol, and off-label of tramadol</w:t>
      </w:r>
      <w:r w:rsidRPr="000C38FB">
        <w:rPr>
          <w:rFonts w:eastAsia="Times New Roman"/>
          <w:i/>
        </w:rPr>
        <w:t>. From an analysis of literature studies, tramadol is proven to be able to treat anxiety, depression, restless legs syndrome and premature ejaculation.</w:t>
      </w:r>
    </w:p>
    <w:p w14:paraId="5EE86E9B" w14:textId="5574B5CD" w:rsidR="0004134A" w:rsidRPr="00454BBC" w:rsidRDefault="0004134A" w:rsidP="0004134A">
      <w:pPr>
        <w:pStyle w:val="Heading6"/>
        <w:rPr>
          <w:rFonts w:eastAsia="Times New Roman"/>
          <w:i/>
        </w:rPr>
      </w:pPr>
      <w:r w:rsidRPr="00454BBC">
        <w:rPr>
          <w:rFonts w:eastAsia="Times New Roman"/>
          <w:b/>
          <w:i/>
        </w:rPr>
        <w:t xml:space="preserve">Keywords: </w:t>
      </w:r>
      <w:r w:rsidR="00F2404B" w:rsidRPr="00F2404B">
        <w:rPr>
          <w:rFonts w:eastAsia="Times New Roman"/>
          <w:i/>
        </w:rPr>
        <w:t xml:space="preserve">tramadol, </w:t>
      </w:r>
      <w:r w:rsidR="00F2404B">
        <w:rPr>
          <w:rFonts w:eastAsia="Times New Roman"/>
          <w:i/>
        </w:rPr>
        <w:t xml:space="preserve">off-label, </w:t>
      </w:r>
      <w:r w:rsidR="00F2404B" w:rsidRPr="00F2404B">
        <w:rPr>
          <w:rFonts w:eastAsia="Times New Roman"/>
          <w:i/>
        </w:rPr>
        <w:t>depression, restless leg syndrome, premature ejaculation</w:t>
      </w:r>
    </w:p>
    <w:p w14:paraId="2E1EC737" w14:textId="4917D519" w:rsidR="0004134A" w:rsidRDefault="0004134A" w:rsidP="0004134A"/>
    <w:p w14:paraId="3256EF6F" w14:textId="4C2C3683" w:rsidR="00000458" w:rsidRDefault="00000458" w:rsidP="0004134A"/>
    <w:p w14:paraId="5FCDBAD7" w14:textId="77777777" w:rsidR="00FB2340" w:rsidRDefault="00FB2340" w:rsidP="00504EE5">
      <w:pPr>
        <w:pStyle w:val="Heading7"/>
        <w:rPr>
          <w:lang w:val="id-ID"/>
        </w:rPr>
        <w:sectPr w:rsidR="00FB2340" w:rsidSect="00144B1F">
          <w:headerReference w:type="default" r:id="rId10"/>
          <w:pgSz w:w="11906" w:h="16838"/>
          <w:pgMar w:top="1701" w:right="567" w:bottom="567" w:left="2268" w:header="709" w:footer="709" w:gutter="0"/>
          <w:cols w:space="708"/>
          <w:docGrid w:linePitch="360"/>
        </w:sectPr>
      </w:pPr>
    </w:p>
    <w:p w14:paraId="57341A7A" w14:textId="2B65146F" w:rsidR="00000458" w:rsidRDefault="00504EE5" w:rsidP="00504EE5">
      <w:pPr>
        <w:pStyle w:val="Heading7"/>
        <w:rPr>
          <w:lang w:val="id-ID"/>
        </w:rPr>
      </w:pPr>
      <w:commentRangeStart w:id="2"/>
      <w:r>
        <w:rPr>
          <w:lang w:val="id-ID"/>
        </w:rPr>
        <w:t>Pendahuluan</w:t>
      </w:r>
      <w:commentRangeEnd w:id="2"/>
      <w:r w:rsidR="008C353A">
        <w:rPr>
          <w:rStyle w:val="CommentReference"/>
          <w:rFonts w:eastAsiaTheme="minorHAnsi" w:cstheme="minorBidi"/>
          <w:b w:val="0"/>
          <w:iCs w:val="0"/>
        </w:rPr>
        <w:commentReference w:id="2"/>
      </w:r>
    </w:p>
    <w:p w14:paraId="739E5D12" w14:textId="4E636130" w:rsidR="00AB1D22" w:rsidRPr="00AB1D22" w:rsidRDefault="00AB1D22" w:rsidP="00AB1D22">
      <w:pPr>
        <w:rPr>
          <w:lang w:val="en-ID"/>
        </w:rPr>
      </w:pPr>
      <w:r w:rsidRPr="00AB1D22">
        <w:rPr>
          <w:lang w:val="en-ID"/>
        </w:rPr>
        <w:t>Tramadol ditemukan dan disintesis pada tahun 1962 untuk pertama kalinya oleh perusahaan Jerman dan dipasarkan dengan nama 'Tramal' pada tahun 1977 untuk pengobatan nyeri</w:t>
      </w:r>
      <w:sdt>
        <w:sdtPr>
          <w:rPr>
            <w:color w:val="000000"/>
            <w:lang w:val="en-ID"/>
          </w:rPr>
          <w:tag w:val="MENDELEY_CITATION_v3_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"/>
          <w:id w:val="-1445061835"/>
          <w:placeholder>
            <w:docPart w:val="DefaultPlaceholder_-1854013440"/>
          </w:placeholder>
        </w:sdtPr>
        <w:sdtEndPr/>
        <w:sdtContent>
          <w:r w:rsidR="00167B3E" w:rsidRPr="00167B3E">
            <w:rPr>
              <w:color w:val="000000"/>
              <w:lang w:val="en-ID"/>
            </w:rPr>
            <w:t>(Patterson, 2018)</w:t>
          </w:r>
        </w:sdtContent>
      </w:sdt>
      <w:r w:rsidR="00603F69">
        <w:rPr>
          <w:lang w:val="en-ID"/>
        </w:rPr>
        <w:t>.</w:t>
      </w:r>
      <w:r w:rsidRPr="00AB1D22">
        <w:rPr>
          <w:lang w:val="en-ID"/>
        </w:rPr>
        <w:t xml:space="preserve">Tramadol menjadi salah satu analgesik opioid sistem saraf pusat (SSP) yang paling sering diresepkan. Secara global, diresepkan untuk mengobati nyeri sedang hingga berat </w:t>
      </w:r>
      <w:sdt>
        <w:sdtPr>
          <w:rPr>
            <w:color w:val="000000"/>
            <w:lang w:val="en-ID"/>
          </w:rPr>
          <w:tag w:val="MENDELEY_CITATION_v3_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"/>
          <w:id w:val="554351736"/>
          <w:placeholder>
            <w:docPart w:val="DefaultPlaceholder_-1854013440"/>
          </w:placeholder>
        </w:sdtPr>
        <w:sdtEndPr/>
        <w:sdtContent>
          <w:r w:rsidR="00167B3E" w:rsidRPr="00167B3E">
            <w:rPr>
              <w:color w:val="000000"/>
              <w:lang w:val="en-ID"/>
            </w:rPr>
            <w:t>(Beakley et al., 2015)</w:t>
          </w:r>
        </w:sdtContent>
      </w:sdt>
      <w:r w:rsidR="00A9719A">
        <w:rPr>
          <w:color w:val="000000"/>
          <w:lang w:val="en-ID"/>
        </w:rPr>
        <w:t xml:space="preserve">. </w:t>
      </w:r>
      <w:r w:rsidRPr="00AB1D22">
        <w:rPr>
          <w:lang w:val="en-ID"/>
        </w:rPr>
        <w:t xml:space="preserve">Tramadol dipasarkan sebagai garam hidroklorida dan tersedia dalam berbagai formulasi farmasi untuk pemberian oral (tablet, </w:t>
      </w:r>
      <w:r w:rsidRPr="00AB1D22">
        <w:rPr>
          <w:lang w:val="en-ID"/>
        </w:rPr>
        <w:t xml:space="preserve">kapsul), sublingual (tetes), intranasal, rektal (supositoria), intravena, subkutan dan intramuskular </w:t>
      </w:r>
      <w:sdt>
        <w:sdtPr>
          <w:rPr>
            <w:color w:val="000000"/>
            <w:lang w:val="en-ID"/>
          </w:rPr>
          <w:tag w:val="MENDELEY_CITATION_v3_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"/>
          <w:id w:val="-1198392701"/>
          <w:placeholder>
            <w:docPart w:val="DefaultPlaceholder_-1854013440"/>
          </w:placeholder>
        </w:sdtPr>
        <w:sdtEndPr/>
        <w:sdtContent>
          <w:r w:rsidR="00167B3E" w:rsidRPr="00167B3E">
            <w:rPr>
              <w:color w:val="000000"/>
              <w:lang w:val="en-ID"/>
            </w:rPr>
            <w:t>(WHO, 2019).</w:t>
          </w:r>
        </w:sdtContent>
      </w:sdt>
    </w:p>
    <w:p w14:paraId="1B44B358" w14:textId="0438F010" w:rsidR="00504EE5" w:rsidRDefault="00AB1D22" w:rsidP="00AB1D22">
      <w:r w:rsidRPr="00AB1D22">
        <w:rPr>
          <w:lang w:val="en-ID"/>
        </w:rPr>
        <w:t xml:space="preserve">Penggunaan obat diluar indikasi yang telah disetujui oleh lembaga berwenang seperti Badan Pengawas Obat dan Makanan (BPOM) </w:t>
      </w:r>
      <w:r w:rsidR="00F2404B">
        <w:rPr>
          <w:lang w:val="en-ID"/>
        </w:rPr>
        <w:t xml:space="preserve">dan </w:t>
      </w:r>
      <w:r w:rsidR="00F2404B" w:rsidRPr="00F2404B">
        <w:rPr>
          <w:i/>
          <w:iCs/>
        </w:rPr>
        <w:t>Food and Drug Administration</w:t>
      </w:r>
      <w:r w:rsidR="00F2404B">
        <w:t xml:space="preserve"> (FDA)</w:t>
      </w:r>
      <w:r w:rsidRPr="00AB1D22">
        <w:rPr>
          <w:lang w:val="en-ID"/>
        </w:rPr>
        <w:t xml:space="preserve">, dikenal sebagai obat </w:t>
      </w:r>
      <w:r w:rsidRPr="0056011E">
        <w:rPr>
          <w:i/>
          <w:iCs/>
          <w:lang w:val="en-ID"/>
        </w:rPr>
        <w:t>off-label</w:t>
      </w:r>
      <w:r w:rsidRPr="00AB1D22">
        <w:rPr>
          <w:lang w:val="en-ID"/>
        </w:rPr>
        <w:t xml:space="preserve"> </w:t>
      </w:r>
      <w:sdt>
        <w:sdtPr>
          <w:rPr>
            <w:color w:val="000000"/>
            <w:lang w:val="en-ID"/>
          </w:rPr>
          <w:tag w:val="MENDELEY_CITATION_v3_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"/>
          <w:id w:val="-1846701756"/>
          <w:placeholder>
            <w:docPart w:val="DefaultPlaceholder_-1854013440"/>
          </w:placeholder>
        </w:sdtPr>
        <w:sdtEndPr/>
        <w:sdtContent>
          <w:r w:rsidR="00167B3E" w:rsidRPr="00167B3E">
            <w:rPr>
              <w:color w:val="000000"/>
              <w:lang w:val="en-ID"/>
            </w:rPr>
            <w:t>(Wittich et al., 2012)</w:t>
          </w:r>
        </w:sdtContent>
      </w:sdt>
      <w:r w:rsidRPr="00AB1D22">
        <w:rPr>
          <w:lang w:val="en-ID"/>
        </w:rPr>
        <w:t xml:space="preserve">. Tramadol adalah agen analgesik yang bekerja secara sentral yang menggabungkan aktivasi reseptor opioid dan penghambatan reuptake serotonin dan noradrenalin, diresepkan secara </w:t>
      </w:r>
      <w:r w:rsidRPr="0056011E">
        <w:rPr>
          <w:i/>
          <w:iCs/>
          <w:lang w:val="en-ID"/>
        </w:rPr>
        <w:t>off-label</w:t>
      </w:r>
      <w:r w:rsidRPr="00AB1D22">
        <w:rPr>
          <w:lang w:val="en-ID"/>
        </w:rPr>
        <w:t xml:space="preserve"> untuk pengobatan </w:t>
      </w:r>
      <w:r w:rsidRPr="00AB1D22">
        <w:rPr>
          <w:i/>
          <w:iCs/>
          <w:lang w:val="en-ID"/>
        </w:rPr>
        <w:t xml:space="preserve">restless legs </w:t>
      </w:r>
      <w:r w:rsidRPr="00AB1D22">
        <w:rPr>
          <w:i/>
          <w:iCs/>
          <w:lang w:val="en-ID"/>
        </w:rPr>
        <w:lastRenderedPageBreak/>
        <w:t xml:space="preserve">syndrome </w:t>
      </w:r>
      <w:r w:rsidRPr="00AB1D22">
        <w:rPr>
          <w:lang w:val="en-ID"/>
        </w:rPr>
        <w:t xml:space="preserve">(RLS) / sindrom kaki gelisah, depresi, dan ejakulasi dini </w:t>
      </w:r>
      <w:sdt>
        <w:sdtPr>
          <w:rPr>
            <w:lang w:val="en-ID"/>
          </w:rPr>
          <w:tag w:val="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"/>
          <w:id w:val="1673300837"/>
          <w:placeholder>
            <w:docPart w:val="DefaultPlaceholder_-1854013440"/>
          </w:placeholder>
        </w:sdtPr>
        <w:sdtEndPr/>
        <w:sdtContent>
          <w:r w:rsidR="00167B3E">
            <w:rPr>
              <w:rFonts w:eastAsia="Times New Roman"/>
            </w:rPr>
            <w:t>(Bumpus, 2020; Lauerma &amp; Markkula, 1999; Lu et al., 2021)</w:t>
          </w:r>
        </w:sdtContent>
      </w:sdt>
      <w:r w:rsidRPr="00AB1D22">
        <w:rPr>
          <w:lang w:val="en-ID"/>
        </w:rPr>
        <w:t xml:space="preserve">. Oleh karena itu, tujuan dari artikel review ini adalah membahas indikasi </w:t>
      </w:r>
      <w:r w:rsidRPr="0056011E">
        <w:rPr>
          <w:i/>
          <w:iCs/>
          <w:lang w:val="en-ID"/>
        </w:rPr>
        <w:t>off-label</w:t>
      </w:r>
      <w:r w:rsidRPr="00AB1D22">
        <w:rPr>
          <w:lang w:val="en-ID"/>
        </w:rPr>
        <w:t xml:space="preserve"> dari obat tramadol untuk memberikan informasi mengenai penggunaan alternatif terhadap penyakit tertentu. </w:t>
      </w:r>
    </w:p>
    <w:p w14:paraId="59F3E48B" w14:textId="77777777" w:rsidR="00504EE5" w:rsidRDefault="00504EE5" w:rsidP="00504EE5">
      <w:pPr>
        <w:spacing w:line="358" w:lineRule="auto"/>
        <w:ind w:firstLine="360"/>
        <w:rPr>
          <w:rFonts w:eastAsia="Times New Roman"/>
        </w:rPr>
      </w:pPr>
    </w:p>
    <w:p w14:paraId="7DFB3ED7" w14:textId="2434133A" w:rsidR="00504EE5" w:rsidRDefault="00504EE5" w:rsidP="00504EE5">
      <w:pPr>
        <w:pStyle w:val="Heading7"/>
        <w:rPr>
          <w:rFonts w:eastAsia="Times New Roman"/>
        </w:rPr>
      </w:pPr>
      <w:r>
        <w:rPr>
          <w:rFonts w:eastAsia="Times New Roman"/>
        </w:rPr>
        <w:t>Metode</w:t>
      </w:r>
      <w:r w:rsidR="00AB1D22">
        <w:rPr>
          <w:rFonts w:eastAsia="Times New Roman"/>
        </w:rPr>
        <w:t xml:space="preserve"> Penelitian</w:t>
      </w:r>
    </w:p>
    <w:p w14:paraId="42896520" w14:textId="47CCFB24" w:rsidR="00504EE5" w:rsidRDefault="00D365F3" w:rsidP="00504EE5">
      <w:r>
        <w:rPr>
          <w:color w:val="000000"/>
        </w:rPr>
        <w:t xml:space="preserve">Metode yang digunakan adalah dengan mengumpulkan data dan informasi dari database berupa PubMed, Sciencedirect, dan Google Scholar dengan kata kunci </w:t>
      </w:r>
      <w:r w:rsidR="000C38FB">
        <w:rPr>
          <w:color w:val="000000"/>
        </w:rPr>
        <w:t xml:space="preserve">tramadol, </w:t>
      </w:r>
      <w:r w:rsidR="000C38FB" w:rsidRPr="000C38FB">
        <w:rPr>
          <w:i/>
          <w:iCs/>
          <w:color w:val="000000"/>
        </w:rPr>
        <w:t xml:space="preserve">indication of </w:t>
      </w:r>
      <w:r w:rsidR="000C38FB" w:rsidRPr="000C38FB">
        <w:rPr>
          <w:color w:val="000000"/>
        </w:rPr>
        <w:t>tramadol</w:t>
      </w:r>
      <w:r w:rsidR="000C38FB">
        <w:rPr>
          <w:color w:val="000000"/>
        </w:rPr>
        <w:t xml:space="preserve"> dan </w:t>
      </w:r>
      <w:r w:rsidR="000C38FB">
        <w:rPr>
          <w:i/>
          <w:iCs/>
          <w:color w:val="000000"/>
        </w:rPr>
        <w:t xml:space="preserve">off-label of </w:t>
      </w:r>
      <w:r w:rsidR="000C38FB">
        <w:rPr>
          <w:color w:val="000000"/>
        </w:rPr>
        <w:t>tramadol</w:t>
      </w:r>
      <w:r>
        <w:rPr>
          <w:color w:val="000000"/>
        </w:rPr>
        <w:t>. Kriteria yang digunakan antara lain literatur nasional dan internasional yang membahas terkait tramadol sesuai dengan kata kunci yang digunakan.</w:t>
      </w:r>
    </w:p>
    <w:p w14:paraId="48EE6836" w14:textId="77777777" w:rsidR="00750BA8" w:rsidRDefault="00750BA8" w:rsidP="00504EE5"/>
    <w:p w14:paraId="04292A71" w14:textId="0B9DB88D" w:rsidR="00E54CA3" w:rsidRDefault="00E54CA3" w:rsidP="00392E5D">
      <w:pPr>
        <w:pStyle w:val="Heading7"/>
        <w:rPr>
          <w:rFonts w:eastAsia="Times New Roman"/>
        </w:rPr>
      </w:pPr>
      <w:r>
        <w:rPr>
          <w:rFonts w:eastAsia="Times New Roman"/>
        </w:rPr>
        <w:t>Hasil dan Pembahasan</w:t>
      </w:r>
    </w:p>
    <w:p w14:paraId="473B7A5A" w14:textId="51DD0CE9" w:rsidR="00D365F3" w:rsidRPr="00D365F3" w:rsidRDefault="00D365F3" w:rsidP="00D365F3">
      <w:pPr>
        <w:rPr>
          <w:lang w:val="en-ID"/>
        </w:rPr>
      </w:pPr>
      <w:r w:rsidRPr="00D365F3">
        <w:rPr>
          <w:lang w:val="en-ID"/>
        </w:rPr>
        <w:t xml:space="preserve">Tramadol adalah campuran rasemat dari 2 enansiomer yang memiliki efek analgesik sinergis pada sistem saraf pusat. Enansiomer (+) tramadol bertindak sebagai agonis reseptor μ </w:t>
      </w:r>
      <w:r w:rsidRPr="00D365F3">
        <w:rPr>
          <w:lang w:val="en-ID"/>
        </w:rPr>
        <w:t xml:space="preserve">opioid (MOR) dan dengan menghambat reuptake serotonin, sedangkan enantiomer (-) menghambat reuptake noradrenalin </w:t>
      </w:r>
      <w:sdt>
        <w:sdtPr>
          <w:rPr>
            <w:color w:val="000000"/>
            <w:lang w:val="en-ID"/>
          </w:rPr>
          <w:tag w:val="MENDELEY_CITATION_v3_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"/>
          <w:id w:val="150732975"/>
          <w:placeholder>
            <w:docPart w:val="DefaultPlaceholder_-1854013440"/>
          </w:placeholder>
        </w:sdtPr>
        <w:sdtEndPr/>
        <w:sdtContent>
          <w:r w:rsidR="00167B3E" w:rsidRPr="00167B3E">
            <w:rPr>
              <w:color w:val="000000"/>
              <w:lang w:val="en-ID"/>
            </w:rPr>
            <w:t xml:space="preserve">(Dayer et al., 1997). </w:t>
          </w:r>
        </w:sdtContent>
      </w:sdt>
      <w:r w:rsidRPr="00D365F3">
        <w:rPr>
          <w:lang w:val="en-ID"/>
        </w:rPr>
        <w:t xml:space="preserve">Efek samping tramadol yang dilaporkan terdiri dari gatal, mual dan sembelit. Untuk efek samping serius terdiri dari kejang, sindrom serotonin, penurunan kewaspadaan dan ketergantungan. Saat dikonsumsi secara oral dengan dosis tinggi, tramadol dapat menghasilkan sensasi euforia </w:t>
      </w:r>
      <w:sdt>
        <w:sdtPr>
          <w:rPr>
            <w:color w:val="000000"/>
            <w:lang w:val="en-ID"/>
          </w:rPr>
          <w:tag w:val="MENDELEY_CITATION_v3_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"/>
          <w:id w:val="1968243835"/>
          <w:placeholder>
            <w:docPart w:val="DefaultPlaceholder_-1854013440"/>
          </w:placeholder>
        </w:sdtPr>
        <w:sdtEndPr/>
        <w:sdtContent>
          <w:r w:rsidR="00167B3E" w:rsidRPr="00167B3E">
            <w:rPr>
              <w:color w:val="000000"/>
              <w:lang w:val="en-ID"/>
            </w:rPr>
            <w:t>(INCB, 2018).</w:t>
          </w:r>
        </w:sdtContent>
      </w:sdt>
    </w:p>
    <w:p w14:paraId="0B8D67EC" w14:textId="2A249C65" w:rsidR="00D15193" w:rsidRDefault="00D365F3" w:rsidP="00D365F3">
      <w:pPr>
        <w:rPr>
          <w:lang w:val="en-ID"/>
        </w:rPr>
        <w:sectPr w:rsidR="00D15193" w:rsidSect="00D15193">
          <w:type w:val="continuous"/>
          <w:pgSz w:w="11906" w:h="16838"/>
          <w:pgMar w:top="1701" w:right="567" w:bottom="567" w:left="2268" w:header="709" w:footer="709" w:gutter="0"/>
          <w:cols w:num="2" w:space="708"/>
          <w:docGrid w:linePitch="360"/>
        </w:sectPr>
      </w:pPr>
      <w:r w:rsidRPr="00D365F3">
        <w:rPr>
          <w:lang w:val="en-ID"/>
        </w:rPr>
        <w:t>Penyalahgunaan tramadol terjadi ketika individu merasakan peningkatan suasana hati sehingga obat tersebut dikonsumsi dengan dosis yang lebih tinggi dan lebih sering daripada yang telah diresepkan. Penggunaan tramadol untuk waktu yang lama dapat menyebabkan ketergantungan psikologis atau fisik serta meningkatkan potensi risiko overdosis</w:t>
      </w:r>
      <w:sdt>
        <w:sdtPr>
          <w:rPr>
            <w:color w:val="000000"/>
            <w:lang w:val="en-ID"/>
          </w:rPr>
          <w:tag w:val="MENDELEY_CITATION_v3_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"/>
          <w:id w:val="1680850302"/>
          <w:placeholder>
            <w:docPart w:val="DefaultPlaceholder_-1854013440"/>
          </w:placeholder>
        </w:sdtPr>
        <w:sdtEndPr/>
        <w:sdtContent>
          <w:r w:rsidR="00167B3E" w:rsidRPr="00167B3E">
            <w:rPr>
              <w:color w:val="000000"/>
              <w:lang w:val="en-ID"/>
            </w:rPr>
            <w:t>(WHO, 2019)</w:t>
          </w:r>
        </w:sdtContent>
      </w:sdt>
      <w:r w:rsidRPr="00D365F3">
        <w:rPr>
          <w:lang w:val="en-ID"/>
        </w:rPr>
        <w:t>.</w:t>
      </w:r>
      <w:r w:rsidR="00A9719A">
        <w:rPr>
          <w:lang w:val="en-ID"/>
        </w:rPr>
        <w:t xml:space="preserve"> </w:t>
      </w:r>
      <w:r w:rsidRPr="00D365F3">
        <w:rPr>
          <w:lang w:val="en-ID"/>
        </w:rPr>
        <w:t xml:space="preserve">Sehingga tramadol diresepkan secara </w:t>
      </w:r>
      <w:r w:rsidRPr="0056011E">
        <w:rPr>
          <w:i/>
          <w:iCs/>
          <w:lang w:val="en-ID"/>
        </w:rPr>
        <w:t>off-label</w:t>
      </w:r>
      <w:r w:rsidRPr="00D365F3">
        <w:rPr>
          <w:lang w:val="en-ID"/>
        </w:rPr>
        <w:t xml:space="preserve"> sebagai antidepresan. Tujuan klinis pemulihan jangka panjang dari depresi yaitu, peningkatan suasana hati. Penggunaan tramadol pada dosis terapeutik rendah  (25−150 mg/hari) umumnya aman, efektif, dan bekerja cepat untuk menghilangkan depresi </w:t>
      </w:r>
      <w:r w:rsidR="00A9719A">
        <w:rPr>
          <w:lang w:val="en-ID"/>
        </w:rPr>
        <w:t xml:space="preserve"> </w:t>
      </w:r>
      <w:sdt>
        <w:sdtPr>
          <w:rPr>
            <w:color w:val="000000"/>
            <w:lang w:val="en-ID"/>
          </w:rPr>
          <w:tag w:val="MENDELEY_CITATION_v3_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"/>
          <w:id w:val="2070996317"/>
          <w:placeholder>
            <w:docPart w:val="DefaultPlaceholder_-1854013440"/>
          </w:placeholder>
        </w:sdtPr>
        <w:sdtEndPr/>
        <w:sdtContent>
          <w:r w:rsidR="00167B3E" w:rsidRPr="00167B3E">
            <w:rPr>
              <w:color w:val="000000"/>
              <w:lang w:val="en-ID"/>
            </w:rPr>
            <w:t>(Bumpus, 2020).</w:t>
          </w:r>
        </w:sdtContent>
      </w:sdt>
    </w:p>
    <w:p w14:paraId="4FD1AFE0" w14:textId="39EAA358" w:rsidR="00D365F3" w:rsidRDefault="00D365F3" w:rsidP="00D365F3">
      <w:pPr>
        <w:rPr>
          <w:lang w:val="en-ID"/>
        </w:rPr>
      </w:pPr>
    </w:p>
    <w:p w14:paraId="57F3C25A" w14:textId="09805589" w:rsidR="00D15193" w:rsidRPr="00D15193" w:rsidRDefault="00D15193" w:rsidP="00D15193">
      <w:pPr>
        <w:spacing w:after="0" w:line="48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Tabel</w:t>
      </w:r>
      <w:r w:rsidR="00EF12CA">
        <w:rPr>
          <w:rFonts w:eastAsia="Times New Roman" w:cs="Times New Roman"/>
          <w:color w:val="000000"/>
          <w:lang w:val="en-ID" w:eastAsia="en-ID"/>
        </w:rPr>
        <w:t xml:space="preserve"> 1</w:t>
      </w:r>
      <w:r w:rsidRPr="00D15193">
        <w:rPr>
          <w:rFonts w:eastAsia="Times New Roman" w:cs="Times New Roman"/>
          <w:color w:val="000000"/>
          <w:lang w:val="en-ID" w:eastAsia="en-ID"/>
        </w:rPr>
        <w:t xml:space="preserve">. Indikasi </w:t>
      </w:r>
      <w:r w:rsidRPr="00D15193">
        <w:rPr>
          <w:rFonts w:eastAsia="Times New Roman" w:cs="Times New Roman"/>
          <w:i/>
          <w:iCs/>
          <w:color w:val="000000"/>
          <w:lang w:val="en-ID" w:eastAsia="en-ID"/>
        </w:rPr>
        <w:t xml:space="preserve">Off-label </w:t>
      </w:r>
      <w:r w:rsidRPr="00D15193">
        <w:rPr>
          <w:rFonts w:eastAsia="Times New Roman" w:cs="Times New Roman"/>
          <w:color w:val="000000"/>
          <w:lang w:val="en-ID" w:eastAsia="en-ID"/>
        </w:rPr>
        <w:t>Obat Tramadol</w:t>
      </w:r>
    </w:p>
    <w:tbl>
      <w:tblPr>
        <w:tblW w:w="9360" w:type="dxa"/>
        <w:tblCellMar>
          <w:top w:w="15" w:type="dxa"/>
          <w:left w:w="15" w:type="dxa"/>
          <w:bottom w:w="15" w:type="dxa"/>
          <w:right w:w="15" w:type="dxa"/>
        </w:tblCellMar>
        <w:tblLook w:val="04A0" w:firstRow="1" w:lastRow="0" w:firstColumn="1" w:lastColumn="0" w:noHBand="0" w:noVBand="1"/>
      </w:tblPr>
      <w:tblGrid>
        <w:gridCol w:w="1124"/>
        <w:gridCol w:w="1461"/>
        <w:gridCol w:w="1439"/>
        <w:gridCol w:w="1763"/>
        <w:gridCol w:w="1417"/>
        <w:gridCol w:w="2156"/>
      </w:tblGrid>
      <w:tr w:rsidR="00D15193" w:rsidRPr="00D15193" w14:paraId="4DC5797C" w14:textId="77777777" w:rsidTr="00D15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73D268" w14:textId="77777777"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Referensi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5BC636" w14:textId="67AC95A4"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 xml:space="preserve">Indikasi </w:t>
            </w:r>
            <w:r w:rsidRPr="00D15193">
              <w:rPr>
                <w:rFonts w:eastAsia="Times New Roman" w:cs="Times New Roman"/>
                <w:i/>
                <w:iCs/>
                <w:color w:val="000000"/>
                <w:lang w:val="en-ID" w:eastAsia="en-ID"/>
              </w:rPr>
              <w:t>Off-</w:t>
            </w:r>
            <w:r w:rsidR="0056011E">
              <w:rPr>
                <w:rFonts w:eastAsia="Times New Roman" w:cs="Times New Roman"/>
                <w:i/>
                <w:iCs/>
                <w:color w:val="000000"/>
                <w:lang w:val="en-ID" w:eastAsia="en-ID"/>
              </w:rPr>
              <w:t>L</w:t>
            </w:r>
            <w:r w:rsidRPr="00D15193">
              <w:rPr>
                <w:rFonts w:eastAsia="Times New Roman" w:cs="Times New Roman"/>
                <w:i/>
                <w:iCs/>
                <w:color w:val="000000"/>
                <w:lang w:val="en-ID" w:eastAsia="en-ID"/>
              </w:rPr>
              <w:t>abel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FC4B6" w14:textId="77777777"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Subjek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A2B59" w14:textId="77777777"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Dosis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DB5C5" w14:textId="77777777"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Durasi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3287F" w14:textId="77777777" w:rsidR="00D15193" w:rsidRPr="00D15193" w:rsidRDefault="00D15193" w:rsidP="00D15193">
            <w:pPr>
              <w:spacing w:after="0" w:line="240" w:lineRule="auto"/>
              <w:ind w:firstLine="0"/>
              <w:contextualSpacing w:val="0"/>
              <w:jc w:val="center"/>
              <w:rPr>
                <w:rFonts w:eastAsia="Times New Roman" w:cs="Times New Roman"/>
                <w:lang w:val="en-ID" w:eastAsia="en-ID"/>
              </w:rPr>
            </w:pPr>
            <w:r w:rsidRPr="00D15193">
              <w:rPr>
                <w:rFonts w:eastAsia="Times New Roman" w:cs="Times New Roman"/>
                <w:color w:val="000000"/>
                <w:lang w:val="en-ID" w:eastAsia="en-ID"/>
              </w:rPr>
              <w:t>Hasil</w:t>
            </w:r>
          </w:p>
        </w:tc>
      </w:tr>
      <w:tr w:rsidR="00D15193" w:rsidRPr="00D15193" w14:paraId="5F82D7FF" w14:textId="77777777" w:rsidTr="00D15193">
        <w:sdt>
          <w:sdtPr>
            <w:rPr>
              <w:rFonts w:eastAsia="Times New Roman" w:cs="Times New Roman"/>
              <w:color w:val="000000"/>
              <w:lang w:val="en-ID" w:eastAsia="en-ID"/>
            </w:rPr>
            <w:tag w:val="MENDELEY_CITATION_v3_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"/>
            <w:id w:val="-233090614"/>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272B9" w14:textId="4AAB549A"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(Fu et al., 2022)</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7F388"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Antidepresan, kualitas tidur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67774"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Wanita usia 18-65 tahun yang menjalani operasi endoskopi perut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18F2F"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PCIA tramadol 7,5 mg/kg diberikan 2 mL/jam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EC315"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Periode lockout 15 menit selama 3 hari setelah operasi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EE1A1"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Menangani depresi dan kualitas tidur</w:t>
            </w:r>
          </w:p>
        </w:tc>
      </w:tr>
      <w:tr w:rsidR="00D15193" w:rsidRPr="00D15193" w14:paraId="760645CB" w14:textId="77777777" w:rsidTr="00D15193">
        <w:sdt>
          <w:sdtPr>
            <w:rPr>
              <w:rFonts w:eastAsia="Times New Roman" w:cs="Times New Roman"/>
              <w:color w:val="000000"/>
              <w:lang w:val="en-ID" w:eastAsia="en-ID"/>
            </w:rPr>
            <w:tag w:val="MENDELEY_CITATION_v3_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"/>
            <w:id w:val="1249001419"/>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52AE1" w14:textId="0880E2F5"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(Wu et al., 2021)</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ABA08"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Postpartum depression (PPD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F7289"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 xml:space="preserve">Wanita usia 20-40 tahun, hamil tunggal </w:t>
            </w:r>
            <w:r w:rsidRPr="00D15193">
              <w:rPr>
                <w:rFonts w:eastAsia="Times New Roman" w:cs="Times New Roman"/>
                <w:color w:val="000000"/>
                <w:lang w:val="en-ID" w:eastAsia="en-ID"/>
              </w:rPr>
              <w:lastRenderedPageBreak/>
              <w:t>dengan operasi caesar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9E35C"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i/>
                <w:iCs/>
                <w:color w:val="000000"/>
                <w:lang w:val="en-ID" w:eastAsia="en-ID"/>
              </w:rPr>
              <w:lastRenderedPageBreak/>
              <w:t xml:space="preserve">Patient-controlled intravenous analgesia </w:t>
            </w:r>
            <w:r w:rsidRPr="00D15193">
              <w:rPr>
                <w:rFonts w:eastAsia="Times New Roman" w:cs="Times New Roman"/>
                <w:color w:val="000000"/>
                <w:lang w:val="en-ID" w:eastAsia="en-ID"/>
              </w:rPr>
              <w:t xml:space="preserve">(PCIA) </w:t>
            </w:r>
            <w:r w:rsidRPr="00D15193">
              <w:rPr>
                <w:rFonts w:eastAsia="Times New Roman" w:cs="Times New Roman"/>
                <w:color w:val="000000"/>
                <w:lang w:val="en-ID" w:eastAsia="en-ID"/>
              </w:rPr>
              <w:lastRenderedPageBreak/>
              <w:t>tramadol 4 mg/ml diberikan 4 mL/jam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4285A"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lastRenderedPageBreak/>
              <w:t xml:space="preserve">Periode lockout 15 menit, dan durasi </w:t>
            </w:r>
            <w:r w:rsidRPr="00D15193">
              <w:rPr>
                <w:rFonts w:eastAsia="Times New Roman" w:cs="Times New Roman"/>
                <w:color w:val="000000"/>
                <w:lang w:val="en-ID" w:eastAsia="en-ID"/>
              </w:rPr>
              <w:lastRenderedPageBreak/>
              <w:t>pemeliharaan 48 jam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CB5C6"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lastRenderedPageBreak/>
              <w:t xml:space="preserve">Mengurangi risiko PPD pada periode postpartum awal, mengurangi rasa </w:t>
            </w:r>
            <w:r w:rsidRPr="00D15193">
              <w:rPr>
                <w:rFonts w:eastAsia="Times New Roman" w:cs="Times New Roman"/>
                <w:color w:val="000000"/>
                <w:lang w:val="en-ID" w:eastAsia="en-ID"/>
              </w:rPr>
              <w:lastRenderedPageBreak/>
              <w:t>sakit, dan meningkatkan kualitas hidup dan kualitas tidur pasien pasca operasi.</w:t>
            </w:r>
          </w:p>
        </w:tc>
      </w:tr>
      <w:tr w:rsidR="00D15193" w:rsidRPr="00D15193" w14:paraId="4EABAB5D" w14:textId="77777777" w:rsidTr="00D15193">
        <w:sdt>
          <w:sdtPr>
            <w:rPr>
              <w:rFonts w:eastAsia="Times New Roman" w:cs="Times New Roman"/>
              <w:color w:val="000000"/>
              <w:lang w:val="en-ID" w:eastAsia="en-ID"/>
            </w:rPr>
            <w:tag w:val="MENDELEY_CITATION_v3_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"/>
            <w:id w:val="270363552"/>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066EB" w14:textId="73C3D105"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(Duan et al., 2019)</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92E0C"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Antiansietas, antidepresan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852AE"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Wanita usia 20-40 tahun yang sebelumnya melahirkan sesar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8D2A0"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PCIA tramadol 4 mg/kg  diberikan 2 mL/jam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50FE1"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Periode lockout 15 menit, dalam 48 jam setelah operasi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EF6B7"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 xml:space="preserve">Skor </w:t>
            </w:r>
            <w:r w:rsidRPr="00D15193">
              <w:rPr>
                <w:rFonts w:eastAsia="Times New Roman" w:cs="Times New Roman"/>
                <w:i/>
                <w:iCs/>
                <w:color w:val="000000"/>
                <w:lang w:val="en-ID" w:eastAsia="en-ID"/>
              </w:rPr>
              <w:t xml:space="preserve">hospital anxiety and depression scale </w:t>
            </w:r>
            <w:r w:rsidRPr="00D15193">
              <w:rPr>
                <w:rFonts w:eastAsia="Times New Roman" w:cs="Times New Roman"/>
                <w:color w:val="000000"/>
                <w:lang w:val="en-ID" w:eastAsia="en-ID"/>
              </w:rPr>
              <w:t>(HADS) untuk kelompok tramadol (1,9) lebih rendah dibandingkan kelompok hidromorfon (3,6)</w:t>
            </w:r>
          </w:p>
        </w:tc>
      </w:tr>
      <w:tr w:rsidR="00D15193" w:rsidRPr="00D15193" w14:paraId="0EC1DECC" w14:textId="77777777" w:rsidTr="00D15193">
        <w:sdt>
          <w:sdtPr>
            <w:rPr>
              <w:rFonts w:eastAsia="Times New Roman" w:cs="Times New Roman"/>
              <w:color w:val="000000"/>
              <w:lang w:val="en-ID" w:eastAsia="en-ID"/>
            </w:rPr>
            <w:tag w:val="MENDELEY_CITATION_v3_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"/>
            <w:id w:val="533398280"/>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9E34E" w14:textId="285DFFA6"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(Bhusri et al., 2018)</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1FCFC"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Terapi tambahan depresi yang resisten terhadap pengobatan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82F442"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24 tahun didiagnosis depresi berat tanpa gejala psikotik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18854"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50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7DE33"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14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422A5"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Pasien menunjukkan peningkatan pada HAM</w:t>
            </w:r>
            <w:r w:rsidRPr="00D15193">
              <w:rPr>
                <w:rFonts w:eastAsia="Times New Roman" w:cs="Times New Roman"/>
                <w:color w:val="000000"/>
                <w:lang w:val="en-ID" w:eastAsia="en-ID"/>
              </w:rPr>
              <w:noBreakHyphen/>
              <w:t>D: 8 (pada minggu ke 14)</w:t>
            </w:r>
          </w:p>
        </w:tc>
      </w:tr>
      <w:tr w:rsidR="00D15193" w:rsidRPr="00D15193" w14:paraId="2FFA4E31" w14:textId="77777777" w:rsidTr="00D15193">
        <w:sdt>
          <w:sdtPr>
            <w:rPr>
              <w:rFonts w:eastAsia="Times New Roman" w:cs="Times New Roman"/>
              <w:lang w:val="en-ID" w:eastAsia="en-ID"/>
            </w:rPr>
            <w:tag w:val="MENDELEY_CITATION_v3_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"/>
            <w:id w:val="650028090"/>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CFD32" w14:textId="6DD56843" w:rsidR="00D15193" w:rsidRPr="00D15193" w:rsidRDefault="00167B3E" w:rsidP="00D15193">
                <w:pPr>
                  <w:spacing w:after="0" w:line="240" w:lineRule="auto"/>
                  <w:ind w:firstLine="0"/>
                  <w:contextualSpacing w:val="0"/>
                  <w:rPr>
                    <w:rFonts w:eastAsia="Times New Roman" w:cs="Times New Roman"/>
                    <w:lang w:val="en-ID" w:eastAsia="en-ID"/>
                  </w:rPr>
                </w:pPr>
                <w:r>
                  <w:rPr>
                    <w:rFonts w:eastAsia="Times New Roman"/>
                  </w:rPr>
                  <w:t>(Lauerma &amp; Markkula, 1999)</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A2CC6"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i/>
                <w:iCs/>
                <w:color w:val="000000"/>
                <w:lang w:val="en-ID" w:eastAsia="en-ID"/>
              </w:rPr>
              <w:t xml:space="preserve">Restless legs syndrome </w:t>
            </w:r>
            <w:r w:rsidRPr="00D15193">
              <w:rPr>
                <w:rFonts w:eastAsia="Times New Roman" w:cs="Times New Roman"/>
                <w:color w:val="000000"/>
                <w:lang w:val="en-ID" w:eastAsia="en-ID"/>
              </w:rPr>
              <w:t>(RLS) / sindrom kaki gelisah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477F3"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12 pasien yang memenuhi kriteria diagnostik minimal RLS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AA52E"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50 - 150 mg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FB1DF"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15-24 bulan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7A1E2"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10 pasien melaporkan perbaikan yang jelas, 1 pasien melaporkan sedikit perbaikan gejala,  sementara 1 pasien melaporkan tidak ada efek.</w:t>
            </w:r>
          </w:p>
        </w:tc>
      </w:tr>
      <w:tr w:rsidR="00D15193" w:rsidRPr="00D15193" w14:paraId="60EF8743" w14:textId="77777777" w:rsidTr="00D15193">
        <w:sdt>
          <w:sdtPr>
            <w:rPr>
              <w:rFonts w:eastAsia="Times New Roman" w:cs="Times New Roman"/>
              <w:color w:val="000000"/>
              <w:lang w:val="en-ID" w:eastAsia="en-ID"/>
            </w:rPr>
            <w:tag w:val="MENDELEY_CITATION_v3_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"/>
            <w:id w:val="-372537647"/>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87A4" w14:textId="1C408AC9"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(Hamidi-Madani et al., 2018)</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DE7041"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8520A5"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sehat dengan keluhan ejakulasi dini seumur hidup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201CD"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50 mg, 2-3 jam sebelum berhubungan intim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C0798"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12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CBF7D5"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Peningkatan skor rata-rata IELT dan PEP pada kelompok tramadol secara signifikan lebih tinggi dibandingkan kelompok paroxetine dan placebo</w:t>
            </w:r>
          </w:p>
        </w:tc>
      </w:tr>
      <w:tr w:rsidR="00D15193" w:rsidRPr="00D15193" w14:paraId="73CAE830" w14:textId="77777777" w:rsidTr="00D15193">
        <w:sdt>
          <w:sdtPr>
            <w:rPr>
              <w:rFonts w:eastAsia="Times New Roman" w:cs="Times New Roman"/>
              <w:color w:val="000000"/>
              <w:lang w:val="en-ID" w:eastAsia="en-ID"/>
            </w:rPr>
            <w:tag w:val="MENDELEY_CITATION_v3_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"/>
            <w:id w:val="-1158452249"/>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500DC" w14:textId="1F821152"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(Gholam Rezaei et al., 2015)</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EEADE"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4EC31"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sehat dengan ejakulasi dini primer, 22-62 tahun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5C759"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50 mg, 3-6 jam sebelum berhubungan intim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BDA055"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12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CD882"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Khasiat tramadol dan fluoxetine 20 mg pada pria ejakulasi dini sama dan keduanya efektif</w:t>
            </w:r>
          </w:p>
        </w:tc>
      </w:tr>
      <w:tr w:rsidR="00D15193" w:rsidRPr="00D15193" w14:paraId="064731EB" w14:textId="77777777" w:rsidTr="00D15193">
        <w:sdt>
          <w:sdtPr>
            <w:rPr>
              <w:rFonts w:eastAsia="Times New Roman" w:cs="Times New Roman"/>
              <w:color w:val="000000"/>
              <w:lang w:val="en-ID" w:eastAsia="en-ID"/>
            </w:rPr>
            <w:tag w:val="MENDELEY_CITATION_v3_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"/>
            <w:id w:val="288405943"/>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A681B" w14:textId="0D1FFCA1"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(Kurkar et al., 2015)</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8B896"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E3818"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heteroseksual sehat dengan ejakulasi dini, 20-55 tahun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AD63F"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50 mg; 100 mg, 2-3 jam sebelum berhubungan intim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A0D86"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2 bulan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590F7"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Tramadol 50 mg ejakulasi dini secara signifikan dengan efek samping ringan. Pasien dengan IELT dasar &lt;60 detik, tramadol 100 mg biasanya diperlukan.</w:t>
            </w:r>
          </w:p>
        </w:tc>
      </w:tr>
      <w:tr w:rsidR="00D15193" w:rsidRPr="00D15193" w14:paraId="0804FD4C" w14:textId="77777777" w:rsidTr="00D15193">
        <w:sdt>
          <w:sdtPr>
            <w:rPr>
              <w:rFonts w:eastAsia="Times New Roman" w:cs="Times New Roman"/>
              <w:color w:val="000000"/>
              <w:lang w:val="en-ID" w:eastAsia="en-ID"/>
            </w:rPr>
            <w:tag w:val="MENDELEY_CITATION_v3_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"/>
            <w:id w:val="697829533"/>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2C435" w14:textId="7D95654E" w:rsidR="00D15193" w:rsidRPr="00D15193" w:rsidRDefault="00167B3E" w:rsidP="00D15193">
                <w:pPr>
                  <w:spacing w:after="0" w:line="240" w:lineRule="auto"/>
                  <w:ind w:firstLine="0"/>
                  <w:contextualSpacing w:val="0"/>
                  <w:rPr>
                    <w:rFonts w:eastAsia="Times New Roman" w:cs="Times New Roman"/>
                    <w:lang w:val="en-ID" w:eastAsia="en-ID"/>
                  </w:rPr>
                </w:pPr>
                <w:r w:rsidRPr="00167B3E">
                  <w:rPr>
                    <w:rFonts w:eastAsia="Times New Roman" w:cs="Times New Roman"/>
                    <w:color w:val="000000"/>
                    <w:lang w:val="en-ID" w:eastAsia="en-ID"/>
                  </w:rPr>
                  <w:t>(Gameel et al., 2013)</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E1C2B"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B5B4A"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 xml:space="preserve">Pria sehat yang aktif secara seksual </w:t>
            </w:r>
            <w:r w:rsidRPr="00D15193">
              <w:rPr>
                <w:rFonts w:eastAsia="Times New Roman" w:cs="Times New Roman"/>
                <w:color w:val="000000"/>
                <w:lang w:val="en-ID" w:eastAsia="en-ID"/>
              </w:rPr>
              <w:lastRenderedPageBreak/>
              <w:t>dengan ejakulasi dini, 26-39 tahun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9EC2B"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lastRenderedPageBreak/>
              <w:t>50 mg, 2 jam sebelum berhubungan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5EFA2"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4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6F4AB"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 xml:space="preserve">Pasien yang diobati dengan tramadol memiliki rata-rata </w:t>
            </w:r>
            <w:r w:rsidRPr="00D15193">
              <w:rPr>
                <w:rFonts w:eastAsia="Times New Roman" w:cs="Times New Roman"/>
                <w:i/>
                <w:iCs/>
                <w:color w:val="000000"/>
                <w:lang w:val="en-ID" w:eastAsia="en-ID"/>
              </w:rPr>
              <w:lastRenderedPageBreak/>
              <w:t>intravaginal ejaculatory latency time</w:t>
            </w:r>
            <w:r w:rsidRPr="00D15193">
              <w:rPr>
                <w:rFonts w:eastAsia="Times New Roman" w:cs="Times New Roman"/>
                <w:color w:val="000000"/>
                <w:lang w:val="en-ID" w:eastAsia="en-ID"/>
              </w:rPr>
              <w:t xml:space="preserve"> (IELT) yang jauh lebih lama dibandingkan kelompok lain (sildenafil; paroxetine;lidocaine gel 2,5%; plasebo dan pil multivitamin)</w:t>
            </w:r>
          </w:p>
        </w:tc>
      </w:tr>
      <w:tr w:rsidR="00D15193" w:rsidRPr="00D15193" w14:paraId="20E80A1D" w14:textId="77777777" w:rsidTr="00D15193">
        <w:sdt>
          <w:sdtPr>
            <w:rPr>
              <w:rFonts w:eastAsia="Times New Roman" w:cs="Times New Roman"/>
              <w:lang w:val="en-ID" w:eastAsia="en-ID"/>
            </w:rPr>
            <w:tag w:val="MENDELEY_CITATION_v3_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"/>
            <w:id w:val="-694773735"/>
            <w:placeholder>
              <w:docPart w:val="DefaultPlaceholder_-1854013440"/>
            </w:placeholder>
          </w:sdtPr>
          <w:sdtEndPr/>
          <w:sdtConten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5F06D" w14:textId="0E58A080" w:rsidR="00D15193" w:rsidRPr="00D15193" w:rsidRDefault="00167B3E" w:rsidP="00D15193">
                <w:pPr>
                  <w:spacing w:after="0" w:line="240" w:lineRule="auto"/>
                  <w:ind w:firstLine="0"/>
                  <w:contextualSpacing w:val="0"/>
                  <w:rPr>
                    <w:rFonts w:eastAsia="Times New Roman" w:cs="Times New Roman"/>
                    <w:lang w:val="en-ID" w:eastAsia="en-ID"/>
                  </w:rPr>
                </w:pPr>
                <w:r>
                  <w:rPr>
                    <w:rFonts w:eastAsia="Times New Roman"/>
                  </w:rPr>
                  <w:t>(Khan &amp; Rasaily, 2013)</w:t>
                </w:r>
              </w:p>
            </w:tc>
          </w:sdtContent>
        </w:sdt>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558B2"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86900"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heteroseksual sehat yang aktif secara seksual, 20-45 tahun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0F1A7"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100 mg/hari selama 4 minggu, kemudian 2 atau 8 jam sebelum berhubungan intim selama 4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3668B"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8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191EE"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Peningkatan kualitas kehidupan seksual pasien dan peningkatan frekuensi hubungan intim</w:t>
            </w:r>
          </w:p>
        </w:tc>
      </w:tr>
      <w:tr w:rsidR="00D15193" w:rsidRPr="00D15193" w14:paraId="59CB971E" w14:textId="77777777" w:rsidTr="00D1519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8CC49" w14:textId="6AF9472E" w:rsidR="00D15193" w:rsidRPr="00D15193" w:rsidRDefault="000C38FB" w:rsidP="00D15193">
            <w:pPr>
              <w:spacing w:after="0" w:line="240" w:lineRule="auto"/>
              <w:ind w:firstLine="0"/>
              <w:contextualSpacing w:val="0"/>
              <w:rPr>
                <w:rFonts w:eastAsia="Times New Roman" w:cs="Times New Roman"/>
                <w:lang w:val="en-ID" w:eastAsia="en-ID"/>
              </w:rPr>
            </w:pPr>
            <w:sdt>
              <w:sdtPr>
                <w:rPr>
                  <w:rFonts w:eastAsia="Times New Roman" w:cs="Times New Roman"/>
                  <w:lang w:val="en-ID" w:eastAsia="en-ID"/>
                </w:rPr>
                <w:tag w:val="MENDELEY_CITATION_v3_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"/>
                <w:id w:val="542188731"/>
                <w:placeholder>
                  <w:docPart w:val="DefaultPlaceholder_-1854013440"/>
                </w:placeholder>
              </w:sdtPr>
              <w:sdtEndPr/>
              <w:sdtContent>
                <w:r w:rsidR="00167B3E">
                  <w:rPr>
                    <w:rFonts w:eastAsia="Times New Roman"/>
                  </w:rPr>
                  <w:t>(Eassa &amp; El-Shazly, 2013)</w:t>
                </w:r>
              </w:sdtContent>
            </w:sdt>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1C684"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Ejakulasi dini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9800E"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Pria heteroseksual mengeluhkan ejakulasi dini, 25-50 tahun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29713"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25 mg; 50 mg; 100 mg 2-3 jam sebelum berhubungan intim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AB156"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24 minggu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1E644" w14:textId="77777777" w:rsidR="00D15193" w:rsidRPr="00D15193" w:rsidRDefault="00D15193" w:rsidP="00D15193">
            <w:pPr>
              <w:spacing w:after="0" w:line="240" w:lineRule="auto"/>
              <w:ind w:firstLine="0"/>
              <w:contextualSpacing w:val="0"/>
              <w:rPr>
                <w:rFonts w:eastAsia="Times New Roman" w:cs="Times New Roman"/>
                <w:lang w:val="en-ID" w:eastAsia="en-ID"/>
              </w:rPr>
            </w:pPr>
            <w:r w:rsidRPr="00D15193">
              <w:rPr>
                <w:rFonts w:eastAsia="Times New Roman" w:cs="Times New Roman"/>
                <w:color w:val="000000"/>
                <w:lang w:val="en-ID" w:eastAsia="en-ID"/>
              </w:rPr>
              <w:t>Menggunakan tramadol hidroklorida sesuai permintaan dengan dosis kecil (25 dan 50 mg) untuk pengobatan ejakulasi dini dapat diterima untuk penatalaksanaan karena efektif, aman, dan dapat ditoleransi, dengan efek samping yang tidak serius</w:t>
            </w:r>
          </w:p>
        </w:tc>
      </w:tr>
    </w:tbl>
    <w:p w14:paraId="79893A96" w14:textId="77777777" w:rsidR="00D15193" w:rsidRPr="00D365F3" w:rsidRDefault="00D15193" w:rsidP="00D365F3">
      <w:pPr>
        <w:rPr>
          <w:lang w:val="en-ID"/>
        </w:rPr>
      </w:pPr>
    </w:p>
    <w:p w14:paraId="4AD885A7" w14:textId="77777777" w:rsidR="00D15193" w:rsidRDefault="00D15193" w:rsidP="00D365F3">
      <w:pPr>
        <w:rPr>
          <w:lang w:val="en-ID"/>
        </w:rPr>
        <w:sectPr w:rsidR="00D15193" w:rsidSect="00D15193">
          <w:type w:val="continuous"/>
          <w:pgSz w:w="11906" w:h="16838"/>
          <w:pgMar w:top="1701" w:right="567" w:bottom="567" w:left="2268" w:header="709" w:footer="709" w:gutter="0"/>
          <w:cols w:space="708"/>
          <w:docGrid w:linePitch="360"/>
        </w:sectPr>
      </w:pPr>
    </w:p>
    <w:p w14:paraId="3A5514C5" w14:textId="426EEF6D" w:rsidR="00D365F3" w:rsidRPr="00D365F3" w:rsidRDefault="00D365F3" w:rsidP="00D365F3">
      <w:pPr>
        <w:rPr>
          <w:lang w:val="en-ID"/>
        </w:rPr>
      </w:pPr>
      <w:r w:rsidRPr="00D365F3">
        <w:rPr>
          <w:lang w:val="en-ID"/>
        </w:rPr>
        <w:t xml:space="preserve">Tramadol </w:t>
      </w:r>
      <w:r w:rsidRPr="00D365F3">
        <w:rPr>
          <w:i/>
          <w:iCs/>
          <w:lang w:val="en-ID"/>
        </w:rPr>
        <w:t xml:space="preserve">Patient-controlled intravenous analgesia </w:t>
      </w:r>
      <w:r w:rsidRPr="00D365F3">
        <w:rPr>
          <w:lang w:val="en-ID"/>
        </w:rPr>
        <w:t xml:space="preserve">(PCIA) efektif dalam mengurangi risiko PPD pada 4 minggu setelah operasi caesar, mengurangi rasa sakit, meningkatkan kualitas hidup dan kualitas tidur pasien </w:t>
      </w:r>
      <w:sdt>
        <w:sdtPr>
          <w:rPr>
            <w:color w:val="000000"/>
            <w:lang w:val="en-ID"/>
          </w:rPr>
          <w:tag w:val="MENDELEY_CITATION_v3_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"/>
          <w:id w:val="-1888407107"/>
          <w:placeholder>
            <w:docPart w:val="DefaultPlaceholder_-1854013440"/>
          </w:placeholder>
        </w:sdtPr>
        <w:sdtEndPr/>
        <w:sdtContent>
          <w:r w:rsidR="00167B3E" w:rsidRPr="00167B3E">
            <w:rPr>
              <w:color w:val="000000"/>
              <w:lang w:val="en-ID"/>
            </w:rPr>
            <w:t xml:space="preserve">(Wu et al., 2021). </w:t>
          </w:r>
        </w:sdtContent>
      </w:sdt>
      <w:r w:rsidRPr="00D365F3">
        <w:rPr>
          <w:lang w:val="en-ID"/>
        </w:rPr>
        <w:t xml:space="preserve">Skor </w:t>
      </w:r>
      <w:r w:rsidRPr="00D365F3">
        <w:rPr>
          <w:i/>
          <w:iCs/>
          <w:lang w:val="en-ID"/>
        </w:rPr>
        <w:t xml:space="preserve">hospital anxiety and depression scale </w:t>
      </w:r>
      <w:r w:rsidRPr="00D365F3">
        <w:rPr>
          <w:lang w:val="en-ID"/>
        </w:rPr>
        <w:t xml:space="preserve">(HADS) pada pasien wanita setelah melahirkan caesar untuk kelompok tramadol (1,9) lebih rendah dibandingkan kelompok hidromorfon (3,6) </w:t>
      </w:r>
      <w:sdt>
        <w:sdtPr>
          <w:rPr>
            <w:color w:val="000000"/>
            <w:lang w:val="en-ID"/>
          </w:rPr>
          <w:tag w:val="MENDELEY_CITATION_v3_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"/>
          <w:id w:val="-1800147727"/>
          <w:placeholder>
            <w:docPart w:val="DefaultPlaceholder_-1854013440"/>
          </w:placeholder>
        </w:sdtPr>
        <w:sdtEndPr/>
        <w:sdtContent>
          <w:r w:rsidR="00167B3E" w:rsidRPr="00167B3E">
            <w:rPr>
              <w:color w:val="000000"/>
              <w:lang w:val="en-ID"/>
            </w:rPr>
            <w:t xml:space="preserve">(Duan et al., 2019). </w:t>
          </w:r>
        </w:sdtContent>
      </w:sdt>
      <w:r w:rsidRPr="00D365F3">
        <w:rPr>
          <w:lang w:val="en-ID"/>
        </w:rPr>
        <w:t xml:space="preserve">Selain itu, tramadol dapat menangani depresi dan kualitas tidur pada wanita yang menjalani operasi endoskopi perut. </w:t>
      </w:r>
      <w:sdt>
        <w:sdtPr>
          <w:rPr>
            <w:color w:val="000000"/>
            <w:lang w:val="en-ID"/>
          </w:rPr>
          <w:tag w:val="MENDELEY_CITATION_v3_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"/>
          <w:id w:val="-1002036475"/>
          <w:placeholder>
            <w:docPart w:val="DefaultPlaceholder_-1854013440"/>
          </w:placeholder>
        </w:sdtPr>
        <w:sdtEndPr/>
        <w:sdtContent>
          <w:r w:rsidR="00167B3E" w:rsidRPr="00167B3E">
            <w:rPr>
              <w:color w:val="000000"/>
              <w:lang w:val="en-ID"/>
            </w:rPr>
            <w:t xml:space="preserve">(Fu et al., 2022). </w:t>
          </w:r>
        </w:sdtContent>
      </w:sdt>
      <w:r w:rsidRPr="00D365F3">
        <w:rPr>
          <w:lang w:val="en-ID"/>
        </w:rPr>
        <w:t xml:space="preserve">Pada pasien yang resisten terhadap pengobatan depresi, tramadol dapat </w:t>
      </w:r>
      <w:r w:rsidRPr="00D365F3">
        <w:rPr>
          <w:lang w:val="en-ID"/>
        </w:rPr>
        <w:t xml:space="preserve">menjadi terapi tambahan dengan menunjukkan perbaikan nilai </w:t>
      </w:r>
      <w:r w:rsidRPr="00D365F3">
        <w:rPr>
          <w:i/>
          <w:iCs/>
          <w:lang w:val="en-ID"/>
        </w:rPr>
        <w:t>hamilton rating scale for depression</w:t>
      </w:r>
      <w:r w:rsidRPr="00D365F3">
        <w:rPr>
          <w:lang w:val="en-ID"/>
        </w:rPr>
        <w:t xml:space="preserve"> (HAM</w:t>
      </w:r>
      <w:r w:rsidRPr="00D365F3">
        <w:rPr>
          <w:lang w:val="en-ID"/>
        </w:rPr>
        <w:noBreakHyphen/>
        <w:t xml:space="preserve">D) : 8 (pada minggu ke 14) </w:t>
      </w:r>
      <w:sdt>
        <w:sdtPr>
          <w:rPr>
            <w:color w:val="000000"/>
            <w:lang w:val="en-ID"/>
          </w:rPr>
          <w:tag w:val="MENDELEY_CITATION_v3_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"/>
          <w:id w:val="1376274218"/>
          <w:placeholder>
            <w:docPart w:val="DefaultPlaceholder_-1854013440"/>
          </w:placeholder>
        </w:sdtPr>
        <w:sdtEndPr/>
        <w:sdtContent>
          <w:r w:rsidR="00167B3E" w:rsidRPr="00167B3E">
            <w:rPr>
              <w:color w:val="000000"/>
              <w:lang w:val="en-ID"/>
            </w:rPr>
            <w:t>(Bhusri et al., 2018).</w:t>
          </w:r>
        </w:sdtContent>
      </w:sdt>
    </w:p>
    <w:p w14:paraId="6D0A8EB9" w14:textId="03BCA7AE" w:rsidR="00D365F3" w:rsidRPr="00D365F3" w:rsidRDefault="00D365F3" w:rsidP="00D365F3">
      <w:pPr>
        <w:rPr>
          <w:lang w:val="en-ID"/>
        </w:rPr>
      </w:pPr>
      <w:r w:rsidRPr="00D365F3">
        <w:rPr>
          <w:lang w:val="en-ID"/>
        </w:rPr>
        <w:t xml:space="preserve">Penggunaan tramadol untuk </w:t>
      </w:r>
      <w:r w:rsidRPr="00D365F3">
        <w:rPr>
          <w:i/>
          <w:iCs/>
          <w:lang w:val="en-ID"/>
        </w:rPr>
        <w:t xml:space="preserve">restless legs syndrome </w:t>
      </w:r>
      <w:r w:rsidRPr="00D365F3">
        <w:rPr>
          <w:lang w:val="en-ID"/>
        </w:rPr>
        <w:t xml:space="preserve">(RLS) / sindrom kaki gelisah diresepkan secara off-label. Terdapat penelitian retrospektif yang menunjukkan bahwa tramadol dapat mengurangi gejala RLS dengan dosis 50-150 mg </w:t>
      </w:r>
      <w:sdt>
        <w:sdtPr>
          <w:rPr>
            <w:color w:val="000000"/>
            <w:lang w:val="en-ID"/>
          </w:rPr>
          <w:tag w:val="MENDELEY_CITATION_v3_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"/>
          <w:id w:val="35020357"/>
          <w:placeholder>
            <w:docPart w:val="DefaultPlaceholder_-1854013440"/>
          </w:placeholder>
        </w:sdtPr>
        <w:sdtEndPr/>
        <w:sdtContent>
          <w:r w:rsidR="00167B3E">
            <w:rPr>
              <w:rFonts w:eastAsia="Times New Roman"/>
            </w:rPr>
            <w:t xml:space="preserve">(Lauerma &amp; Markkula, 1999). </w:t>
          </w:r>
        </w:sdtContent>
      </w:sdt>
      <w:r w:rsidRPr="00D365F3">
        <w:rPr>
          <w:lang w:val="en-ID"/>
        </w:rPr>
        <w:t>Namun penggunaan tramadol dalam pengobatan RLS jangka panjang tidak memiliki bukti yang cukup </w:t>
      </w:r>
      <w:sdt>
        <w:sdtPr>
          <w:rPr>
            <w:color w:val="000000"/>
            <w:lang w:val="en-ID"/>
          </w:rPr>
          <w:tag w:val="MENDELEY_CITATION_v3_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"/>
          <w:id w:val="576869335"/>
          <w:placeholder>
            <w:docPart w:val="DefaultPlaceholder_-1854013440"/>
          </w:placeholder>
        </w:sdtPr>
        <w:sdtEndPr/>
        <w:sdtContent>
          <w:r w:rsidR="00167B3E" w:rsidRPr="00167B3E">
            <w:rPr>
              <w:color w:val="000000"/>
              <w:lang w:val="en-ID"/>
            </w:rPr>
            <w:t>(Garcia-Borreguero et al., 2013)</w:t>
          </w:r>
        </w:sdtContent>
      </w:sdt>
      <w:r w:rsidR="0072226D">
        <w:rPr>
          <w:lang w:val="en-ID"/>
        </w:rPr>
        <w:t xml:space="preserve">. </w:t>
      </w:r>
      <w:r w:rsidRPr="00D365F3">
        <w:rPr>
          <w:lang w:val="en-ID"/>
        </w:rPr>
        <w:t xml:space="preserve">Beberapa kasus dilaporkan bahwa gejala RLS muncul kembali ketika pengobatan tramadol </w:t>
      </w:r>
      <w:r w:rsidRPr="00D365F3">
        <w:rPr>
          <w:lang w:val="en-ID"/>
        </w:rPr>
        <w:lastRenderedPageBreak/>
        <w:t>dihentikan. Oleh karena itu direkomendasikan pengobatan intermiten dan pemantauan hati-hati dari pemberhentian pengobatan tramadol</w:t>
      </w:r>
      <w:sdt>
        <w:sdtPr>
          <w:rPr>
            <w:color w:val="000000"/>
            <w:lang w:val="en-ID"/>
          </w:rPr>
          <w:tag w:val="MENDELEY_CITATION_v3_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"/>
          <w:id w:val="852774910"/>
          <w:placeholder>
            <w:docPart w:val="DefaultPlaceholder_-1854013440"/>
          </w:placeholder>
        </w:sdtPr>
        <w:sdtEndPr/>
        <w:sdtContent>
          <w:r w:rsidR="00167B3E">
            <w:rPr>
              <w:rFonts w:eastAsia="Times New Roman"/>
            </w:rPr>
            <w:t>(Earley &amp; Allen, 2006; Park et al., 2014; Vetrugno et al., 2007).</w:t>
          </w:r>
        </w:sdtContent>
      </w:sdt>
    </w:p>
    <w:p w14:paraId="667C5700" w14:textId="0CBCCC39" w:rsidR="00E80789" w:rsidRDefault="00D365F3" w:rsidP="00D365F3">
      <w:pPr>
        <w:rPr>
          <w:rFonts w:eastAsia="Times New Roman"/>
        </w:rPr>
      </w:pPr>
      <w:r w:rsidRPr="00D365F3">
        <w:rPr>
          <w:lang w:val="en-ID"/>
        </w:rPr>
        <w:t xml:space="preserve">Stimulasi reseptor μ opioid dan penghambatan reuptake norepinefrin dan serotonin pada tramadol, mungkin menjadi alasan utama dalam menangani ejakulasi dini </w:t>
      </w:r>
      <w:sdt>
        <w:sdtPr>
          <w:rPr>
            <w:color w:val="000000"/>
            <w:lang w:val="en-ID"/>
          </w:rPr>
          <w:tag w:val="MENDELEY_CITATION_v3_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"/>
          <w:id w:val="-770004391"/>
          <w:placeholder>
            <w:docPart w:val="DefaultPlaceholder_-1854013440"/>
          </w:placeholder>
        </w:sdtPr>
        <w:sdtEndPr/>
        <w:sdtContent>
          <w:r w:rsidR="00167B3E" w:rsidRPr="00167B3E">
            <w:rPr>
              <w:color w:val="000000"/>
              <w:lang w:val="en-ID"/>
            </w:rPr>
            <w:t xml:space="preserve">(Marcou et al., 2005). </w:t>
          </w:r>
        </w:sdtContent>
      </w:sdt>
      <w:r w:rsidRPr="00D365F3">
        <w:rPr>
          <w:lang w:val="en-ID"/>
        </w:rPr>
        <w:t xml:space="preserve">Tramadol meningkatkan nilai </w:t>
      </w:r>
      <w:r w:rsidRPr="00D365F3">
        <w:rPr>
          <w:i/>
          <w:iCs/>
          <w:lang w:val="en-ID"/>
        </w:rPr>
        <w:t>intra</w:t>
      </w:r>
      <w:r w:rsidRPr="00D365F3">
        <w:rPr>
          <w:i/>
          <w:iCs/>
          <w:lang w:val="en-ID"/>
        </w:rPr>
        <w:noBreakHyphen/>
        <w:t>vaginal ejaculatory latency time</w:t>
      </w:r>
      <w:r w:rsidRPr="00D365F3">
        <w:rPr>
          <w:lang w:val="en-ID"/>
        </w:rPr>
        <w:t xml:space="preserve"> (IELT), meningkatkan kontrol ejakulasi, kepuasan pribadi dan peningkatan frekuensi hubungan intim. Dosis rata-rata tramadol yang digunakan untuk menangani ejakulasi dini yaitu 25-100 mg tergantung nilai IELT </w:t>
      </w:r>
      <w:sdt>
        <w:sdtPr>
          <w:rPr>
            <w:color w:val="000000"/>
            <w:lang w:val="en-ID"/>
          </w:rPr>
          <w:tag w:val="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"/>
          <w:id w:val="1438561586"/>
          <w:placeholder>
            <w:docPart w:val="DefaultPlaceholder_-1854013440"/>
          </w:placeholder>
        </w:sdtPr>
        <w:sdtEndPr/>
        <w:sdtContent>
          <w:r w:rsidR="00167B3E">
            <w:rPr>
              <w:rFonts w:eastAsia="Times New Roman"/>
            </w:rPr>
            <w:t>(Eassa &amp; El-Shazly, 2013; Gameel et al., 2013; Gholam Rezaei et al., 2015; Hamidi-Madani et al., 2018; Khan &amp; Rasaily, 2013; Kurkar et al., 2015).</w:t>
          </w:r>
        </w:sdtContent>
      </w:sdt>
    </w:p>
    <w:p w14:paraId="403000C0" w14:textId="77777777" w:rsidR="00392E5D" w:rsidRPr="00E54CA3" w:rsidRDefault="00392E5D" w:rsidP="00392E5D"/>
    <w:p w14:paraId="791292FB" w14:textId="77777777" w:rsidR="00785CCE" w:rsidRPr="00785CCE" w:rsidRDefault="00785CCE" w:rsidP="00392E5D">
      <w:pPr>
        <w:pStyle w:val="Heading7"/>
        <w:rPr>
          <w:lang w:val="id-ID"/>
        </w:rPr>
      </w:pPr>
      <w:r w:rsidRPr="00392E5D">
        <w:t>Simpulan</w:t>
      </w:r>
    </w:p>
    <w:p w14:paraId="09A85159" w14:textId="744FE85F" w:rsidR="00E10E6A" w:rsidRPr="00E10E6A" w:rsidRDefault="00D365F3" w:rsidP="00D365F3">
      <w:pPr>
        <w:rPr>
          <w:color w:val="000000"/>
        </w:rPr>
      </w:pPr>
      <w:r>
        <w:rPr>
          <w:color w:val="000000"/>
        </w:rPr>
        <w:t xml:space="preserve">Tramadol merupakan obat golongan opioid yang diresepkan sebagai analgesik atau pereda nyeri. Para peneliti telah mempelajari indikasi </w:t>
      </w:r>
      <w:r w:rsidRPr="0056011E">
        <w:rPr>
          <w:i/>
          <w:iCs/>
          <w:color w:val="000000"/>
        </w:rPr>
        <w:t>off</w:t>
      </w:r>
      <w:r w:rsidR="0056011E" w:rsidRPr="0056011E">
        <w:rPr>
          <w:i/>
          <w:iCs/>
          <w:color w:val="000000"/>
        </w:rPr>
        <w:t>-</w:t>
      </w:r>
      <w:r w:rsidRPr="0056011E">
        <w:rPr>
          <w:i/>
          <w:iCs/>
          <w:color w:val="000000"/>
        </w:rPr>
        <w:t>label</w:t>
      </w:r>
      <w:r>
        <w:rPr>
          <w:color w:val="000000"/>
        </w:rPr>
        <w:t xml:space="preserve"> dari tramadol, antara lain berperan dalam mengatasi kecemasan, depresi, </w:t>
      </w:r>
      <w:r>
        <w:rPr>
          <w:i/>
          <w:iCs/>
          <w:color w:val="000000"/>
        </w:rPr>
        <w:t xml:space="preserve">restless leg syndrome </w:t>
      </w:r>
      <w:r>
        <w:rPr>
          <w:color w:val="000000"/>
        </w:rPr>
        <w:t>(RLS) / sindrom kaki gelisah dan ejakulasi dini.</w:t>
      </w:r>
    </w:p>
    <w:p w14:paraId="5FA92765" w14:textId="77777777" w:rsidR="00D15193" w:rsidRPr="00D15193" w:rsidRDefault="00D15193" w:rsidP="00D15193">
      <w:pPr>
        <w:rPr>
          <w:b/>
          <w:bCs/>
        </w:rPr>
      </w:pPr>
    </w:p>
    <w:p w14:paraId="298558CF" w14:textId="21ABD8E1" w:rsidR="00260E90" w:rsidRDefault="00260E90" w:rsidP="006967A6">
      <w:pPr>
        <w:pStyle w:val="Heading7"/>
        <w:rPr>
          <w:rFonts w:eastAsia="Times New Roman"/>
        </w:rPr>
      </w:pPr>
      <w:r>
        <w:rPr>
          <w:rFonts w:eastAsia="Times New Roman"/>
        </w:rPr>
        <w:t>Ucapan Terima Kasih</w:t>
      </w:r>
    </w:p>
    <w:p w14:paraId="58ABFDBD" w14:textId="6E5563AB" w:rsidR="00260E90" w:rsidRPr="00260E90" w:rsidRDefault="00260E90" w:rsidP="00260E90">
      <w:r>
        <w:t>Penulis mengucapkan terima kasih kepada pihak yang terlibat secara langsung maupun tidak langsung dalam penyusunan jurnal ini.</w:t>
      </w:r>
    </w:p>
    <w:p w14:paraId="3E5F27A8" w14:textId="4A047EE8" w:rsidR="00816DEF" w:rsidRDefault="00785CCE" w:rsidP="006967A6">
      <w:pPr>
        <w:pStyle w:val="Heading7"/>
        <w:rPr>
          <w:rFonts w:eastAsia="Times New Roman"/>
        </w:rPr>
      </w:pPr>
      <w:r>
        <w:rPr>
          <w:rFonts w:eastAsia="Times New Roman"/>
        </w:rPr>
        <w:t>Daftar Pustaka</w:t>
      </w:r>
    </w:p>
    <w:sdt>
      <w:sdtPr>
        <w:rPr>
          <w:rFonts w:eastAsiaTheme="majorEastAsia" w:cstheme="majorBidi"/>
          <w:color w:val="272727" w:themeColor="text1" w:themeTint="D8"/>
          <w:szCs w:val="21"/>
        </w:rPr>
        <w:tag w:val="MENDELEY_BIBLIOGRAPHY"/>
        <w:id w:val="-1286118638"/>
        <w:placeholder>
          <w:docPart w:val="DefaultPlaceholder_-1854013440"/>
        </w:placeholder>
      </w:sdtPr>
      <w:sdtEndPr/>
      <w:sdtContent>
        <w:p w14:paraId="0F8D494F" w14:textId="7780EA1E" w:rsidR="00167B3E" w:rsidRDefault="00167B3E">
          <w:pPr>
            <w:autoSpaceDE w:val="0"/>
            <w:autoSpaceDN w:val="0"/>
            <w:ind w:hanging="480"/>
            <w:divId w:val="2055739627"/>
            <w:rPr>
              <w:rFonts w:eastAsia="Times New Roman"/>
              <w:sz w:val="24"/>
              <w:szCs w:val="24"/>
            </w:rPr>
          </w:pPr>
          <w:r>
            <w:rPr>
              <w:rFonts w:eastAsia="Times New Roman"/>
            </w:rPr>
            <w:t xml:space="preserve">Beakley, B. D., Kaye, A. M., &amp; Kaye, A. D. (2015). Tramadol, pharmacology, side effects, and serotonin syndrome: A </w:t>
          </w:r>
          <w:r>
            <w:rPr>
              <w:rFonts w:eastAsia="Times New Roman"/>
            </w:rPr>
            <w:t xml:space="preserve">review. </w:t>
          </w:r>
          <w:r>
            <w:rPr>
              <w:rFonts w:eastAsia="Times New Roman"/>
              <w:i/>
              <w:iCs/>
            </w:rPr>
            <w:t>Pain Physician</w:t>
          </w:r>
          <w:r>
            <w:rPr>
              <w:rFonts w:eastAsia="Times New Roman"/>
            </w:rPr>
            <w:t xml:space="preserve">, </w:t>
          </w:r>
          <w:r>
            <w:rPr>
              <w:rFonts w:eastAsia="Times New Roman"/>
              <w:i/>
              <w:iCs/>
            </w:rPr>
            <w:t>18</w:t>
          </w:r>
          <w:r>
            <w:rPr>
              <w:rFonts w:eastAsia="Times New Roman"/>
            </w:rPr>
            <w:t>(4), 395–400. https://doi.org/10.36076/ppj.2015/18/395</w:t>
          </w:r>
        </w:p>
        <w:p w14:paraId="3A420669" w14:textId="77777777" w:rsidR="00167B3E" w:rsidRDefault="00167B3E">
          <w:pPr>
            <w:autoSpaceDE w:val="0"/>
            <w:autoSpaceDN w:val="0"/>
            <w:ind w:hanging="480"/>
            <w:divId w:val="1985231244"/>
            <w:rPr>
              <w:rFonts w:eastAsia="Times New Roman"/>
            </w:rPr>
          </w:pPr>
          <w:r>
            <w:rPr>
              <w:rFonts w:eastAsia="Times New Roman"/>
            </w:rPr>
            <w:t xml:space="preserve">Bhusri, L., Bathla, M., Gupta, P., &amp; Singh, A. H. (2018). Role of Tramadol as an Augmenting Agent in Treatment </w:t>
          </w:r>
          <w:r>
            <w:rPr>
              <w:rFonts w:eastAsia="Times New Roman"/>
            </w:rPr>
            <w:noBreakHyphen/>
            <w:t xml:space="preserve"> Resistant Depression. </w:t>
          </w:r>
          <w:r>
            <w:rPr>
              <w:rFonts w:eastAsia="Times New Roman"/>
              <w:i/>
              <w:iCs/>
            </w:rPr>
            <w:t>J Mental Health Hum Behav</w:t>
          </w:r>
          <w:r>
            <w:rPr>
              <w:rFonts w:eastAsia="Times New Roman"/>
            </w:rPr>
            <w:t xml:space="preserve">, </w:t>
          </w:r>
          <w:r>
            <w:rPr>
              <w:rFonts w:eastAsia="Times New Roman"/>
              <w:i/>
              <w:iCs/>
            </w:rPr>
            <w:t>23</w:t>
          </w:r>
          <w:r>
            <w:rPr>
              <w:rFonts w:eastAsia="Times New Roman"/>
            </w:rPr>
            <w:t>, 137–138. https://doi.org/10.4103/jmhhb.jmhhb</w:t>
          </w:r>
        </w:p>
        <w:p w14:paraId="11FCB227" w14:textId="77777777" w:rsidR="00167B3E" w:rsidRDefault="00167B3E">
          <w:pPr>
            <w:autoSpaceDE w:val="0"/>
            <w:autoSpaceDN w:val="0"/>
            <w:ind w:hanging="480"/>
            <w:divId w:val="1413745421"/>
            <w:rPr>
              <w:rFonts w:eastAsia="Times New Roman"/>
            </w:rPr>
          </w:pPr>
          <w:r>
            <w:rPr>
              <w:rFonts w:eastAsia="Times New Roman"/>
            </w:rPr>
            <w:t xml:space="preserve">Bumpus, J. A. (2020). Low-Dose Tramadol as an Off-Label Antidepressant: A Data Mining Analysis from the Patients’ Perspective. </w:t>
          </w:r>
          <w:r>
            <w:rPr>
              <w:rFonts w:eastAsia="Times New Roman"/>
              <w:i/>
              <w:iCs/>
            </w:rPr>
            <w:t>ACS Pharmacology and Translational Science</w:t>
          </w:r>
          <w:r>
            <w:rPr>
              <w:rFonts w:eastAsia="Times New Roman"/>
            </w:rPr>
            <w:t xml:space="preserve">, </w:t>
          </w:r>
          <w:r>
            <w:rPr>
              <w:rFonts w:eastAsia="Times New Roman"/>
              <w:i/>
              <w:iCs/>
            </w:rPr>
            <w:t>3</w:t>
          </w:r>
          <w:r>
            <w:rPr>
              <w:rFonts w:eastAsia="Times New Roman"/>
            </w:rPr>
            <w:t>(6), 1293–1303. https://doi.org/10.1021/acsptsci.0c00132</w:t>
          </w:r>
        </w:p>
        <w:p w14:paraId="264B4B00" w14:textId="77777777" w:rsidR="00167B3E" w:rsidRDefault="00167B3E">
          <w:pPr>
            <w:autoSpaceDE w:val="0"/>
            <w:autoSpaceDN w:val="0"/>
            <w:ind w:hanging="480"/>
            <w:divId w:val="12388206"/>
            <w:rPr>
              <w:rFonts w:eastAsia="Times New Roman"/>
            </w:rPr>
          </w:pPr>
          <w:r>
            <w:rPr>
              <w:rFonts w:eastAsia="Times New Roman"/>
            </w:rPr>
            <w:t xml:space="preserve">Dayer, P., Desmeules, J., &amp; Callart, L. (1997). Pharmacologie du tramadol. </w:t>
          </w:r>
          <w:r>
            <w:rPr>
              <w:rFonts w:eastAsia="Times New Roman"/>
              <w:i/>
              <w:iCs/>
            </w:rPr>
            <w:t>Drugs</w:t>
          </w:r>
          <w:r>
            <w:rPr>
              <w:rFonts w:eastAsia="Times New Roman"/>
            </w:rPr>
            <w:t xml:space="preserve">, </w:t>
          </w:r>
          <w:r>
            <w:rPr>
              <w:rFonts w:eastAsia="Times New Roman"/>
              <w:i/>
              <w:iCs/>
            </w:rPr>
            <w:t>53</w:t>
          </w:r>
          <w:r>
            <w:rPr>
              <w:rFonts w:eastAsia="Times New Roman"/>
            </w:rPr>
            <w:t>(2), 18–24.</w:t>
          </w:r>
        </w:p>
        <w:p w14:paraId="318907C2" w14:textId="77777777" w:rsidR="00167B3E" w:rsidRDefault="00167B3E">
          <w:pPr>
            <w:autoSpaceDE w:val="0"/>
            <w:autoSpaceDN w:val="0"/>
            <w:ind w:hanging="480"/>
            <w:divId w:val="247154281"/>
            <w:rPr>
              <w:rFonts w:eastAsia="Times New Roman"/>
            </w:rPr>
          </w:pPr>
          <w:r>
            <w:rPr>
              <w:rFonts w:eastAsia="Times New Roman"/>
            </w:rPr>
            <w:t xml:space="preserve">Duan, G., Bao, X., Yang, G., Peng, J., Wu, Z., Zhao, P., Zuo, Z., &amp; Li, H. (2019). Patient-controlled intravenous tramadol versus patient-controlled intravenous hydromorphone for analgesia after secondary cesarean delivery: A randomized controlled trial to compare analgesic, anti-anxiety and anti-depression effects. </w:t>
          </w:r>
          <w:r>
            <w:rPr>
              <w:rFonts w:eastAsia="Times New Roman"/>
              <w:i/>
              <w:iCs/>
            </w:rPr>
            <w:t>Journal of Pain Research</w:t>
          </w:r>
          <w:r>
            <w:rPr>
              <w:rFonts w:eastAsia="Times New Roman"/>
            </w:rPr>
            <w:t xml:space="preserve">, </w:t>
          </w:r>
          <w:r>
            <w:rPr>
              <w:rFonts w:eastAsia="Times New Roman"/>
              <w:i/>
              <w:iCs/>
            </w:rPr>
            <w:t>12</w:t>
          </w:r>
          <w:r>
            <w:rPr>
              <w:rFonts w:eastAsia="Times New Roman"/>
            </w:rPr>
            <w:t>, 49–59. https://doi.org/10.2147/JPR.S184782</w:t>
          </w:r>
        </w:p>
        <w:p w14:paraId="70FB5F43" w14:textId="77777777" w:rsidR="00167B3E" w:rsidRDefault="00167B3E">
          <w:pPr>
            <w:autoSpaceDE w:val="0"/>
            <w:autoSpaceDN w:val="0"/>
            <w:ind w:hanging="480"/>
            <w:divId w:val="1467620352"/>
            <w:rPr>
              <w:rFonts w:eastAsia="Times New Roman"/>
            </w:rPr>
          </w:pPr>
          <w:r>
            <w:rPr>
              <w:rFonts w:eastAsia="Times New Roman"/>
            </w:rPr>
            <w:t xml:space="preserve">Earley, C. J., &amp; Allen, R. P. (2006). Restless legs syndrome augmentation associated with tramadol. </w:t>
          </w:r>
          <w:r>
            <w:rPr>
              <w:rFonts w:eastAsia="Times New Roman"/>
              <w:i/>
              <w:iCs/>
            </w:rPr>
            <w:t>Sleep Medicine</w:t>
          </w:r>
          <w:r>
            <w:rPr>
              <w:rFonts w:eastAsia="Times New Roman"/>
            </w:rPr>
            <w:t xml:space="preserve">, </w:t>
          </w:r>
          <w:r>
            <w:rPr>
              <w:rFonts w:eastAsia="Times New Roman"/>
              <w:i/>
              <w:iCs/>
            </w:rPr>
            <w:t>7</w:t>
          </w:r>
          <w:r>
            <w:rPr>
              <w:rFonts w:eastAsia="Times New Roman"/>
            </w:rPr>
            <w:t>(7), 529–593.</w:t>
          </w:r>
        </w:p>
        <w:p w14:paraId="7682799C" w14:textId="77777777" w:rsidR="00167B3E" w:rsidRDefault="00167B3E">
          <w:pPr>
            <w:autoSpaceDE w:val="0"/>
            <w:autoSpaceDN w:val="0"/>
            <w:ind w:hanging="480"/>
            <w:divId w:val="828055502"/>
            <w:rPr>
              <w:rFonts w:eastAsia="Times New Roman"/>
            </w:rPr>
          </w:pPr>
          <w:r>
            <w:rPr>
              <w:rFonts w:eastAsia="Times New Roman"/>
            </w:rPr>
            <w:t xml:space="preserve">Eassa, B. I., &amp; El-Shazly, M. A. (2013). Safety and efficacy of tramadol hydrochloride on treatment of premature ejaculation. </w:t>
          </w:r>
          <w:r>
            <w:rPr>
              <w:rFonts w:eastAsia="Times New Roman"/>
              <w:i/>
              <w:iCs/>
            </w:rPr>
            <w:t>Asian Journal of Andrology</w:t>
          </w:r>
          <w:r>
            <w:rPr>
              <w:rFonts w:eastAsia="Times New Roman"/>
            </w:rPr>
            <w:t xml:space="preserve">, </w:t>
          </w:r>
          <w:r>
            <w:rPr>
              <w:rFonts w:eastAsia="Times New Roman"/>
              <w:i/>
              <w:iCs/>
            </w:rPr>
            <w:t>15</w:t>
          </w:r>
          <w:r>
            <w:rPr>
              <w:rFonts w:eastAsia="Times New Roman"/>
            </w:rPr>
            <w:t>(1), 138–142. https://doi.org/10.1038/aja.2012.96</w:t>
          </w:r>
        </w:p>
        <w:p w14:paraId="068041A6" w14:textId="77777777" w:rsidR="00167B3E" w:rsidRDefault="00167B3E">
          <w:pPr>
            <w:autoSpaceDE w:val="0"/>
            <w:autoSpaceDN w:val="0"/>
            <w:ind w:hanging="480"/>
            <w:divId w:val="770324581"/>
            <w:rPr>
              <w:rFonts w:eastAsia="Times New Roman"/>
            </w:rPr>
          </w:pPr>
          <w:r>
            <w:rPr>
              <w:rFonts w:eastAsia="Times New Roman"/>
            </w:rPr>
            <w:lastRenderedPageBreak/>
            <w:t xml:space="preserve">Fu, M., Chen, S., Xu, R., Chen, J., Chen, X., Gan, W., Huang, H., &amp; Duan, G. (2022). Effects of Intravenous Analgesia Using Tramadol on Postoperative Depression State and Sleep Quality in Women Undergoing Abdominal Endoscopic Surgery: A Randomized Controlled Trial. </w:t>
          </w:r>
          <w:r>
            <w:rPr>
              <w:rFonts w:eastAsia="Times New Roman"/>
              <w:i/>
              <w:iCs/>
            </w:rPr>
            <w:t>Drug Design, Development and Therapy</w:t>
          </w:r>
          <w:r>
            <w:rPr>
              <w:rFonts w:eastAsia="Times New Roman"/>
            </w:rPr>
            <w:t xml:space="preserve">, </w:t>
          </w:r>
          <w:r>
            <w:rPr>
              <w:rFonts w:eastAsia="Times New Roman"/>
              <w:i/>
              <w:iCs/>
            </w:rPr>
            <w:t>16</w:t>
          </w:r>
          <w:r>
            <w:rPr>
              <w:rFonts w:eastAsia="Times New Roman"/>
            </w:rPr>
            <w:t>(May), 1289–1300. https://doi.org/10.2147/DDDT.S357773</w:t>
          </w:r>
        </w:p>
        <w:p w14:paraId="0163270B" w14:textId="77777777" w:rsidR="00167B3E" w:rsidRDefault="00167B3E">
          <w:pPr>
            <w:autoSpaceDE w:val="0"/>
            <w:autoSpaceDN w:val="0"/>
            <w:ind w:hanging="480"/>
            <w:divId w:val="70855877"/>
            <w:rPr>
              <w:rFonts w:eastAsia="Times New Roman"/>
            </w:rPr>
          </w:pPr>
          <w:r>
            <w:rPr>
              <w:rFonts w:eastAsia="Times New Roman"/>
            </w:rPr>
            <w:t xml:space="preserve">Gameel, T. A., Tawfik, A. M., Abou-Farha, M. O., Bastawisy, M. G., El-Bendary, M. A., &amp; El-Gamasy, A. E. N. (2013). On-demand use of tramadol, sildenafil, paroxetine and local anaesthetics for the management of premature ejaculation: A randomised placebo-controlled clinical trial. </w:t>
          </w:r>
          <w:r>
            <w:rPr>
              <w:rFonts w:eastAsia="Times New Roman"/>
              <w:i/>
              <w:iCs/>
            </w:rPr>
            <w:t>Arab Journal of Urology</w:t>
          </w:r>
          <w:r>
            <w:rPr>
              <w:rFonts w:eastAsia="Times New Roman"/>
            </w:rPr>
            <w:t xml:space="preserve">, </w:t>
          </w:r>
          <w:r>
            <w:rPr>
              <w:rFonts w:eastAsia="Times New Roman"/>
              <w:i/>
              <w:iCs/>
            </w:rPr>
            <w:t>11</w:t>
          </w:r>
          <w:r>
            <w:rPr>
              <w:rFonts w:eastAsia="Times New Roman"/>
            </w:rPr>
            <w:t>(4), 392–397. https://doi.org/10.1016/j.aju.2013.05.003</w:t>
          </w:r>
        </w:p>
        <w:p w14:paraId="53DD8B24" w14:textId="77777777" w:rsidR="00167B3E" w:rsidRDefault="00167B3E">
          <w:pPr>
            <w:autoSpaceDE w:val="0"/>
            <w:autoSpaceDN w:val="0"/>
            <w:ind w:hanging="480"/>
            <w:divId w:val="542179606"/>
            <w:rPr>
              <w:rFonts w:eastAsia="Times New Roman"/>
            </w:rPr>
          </w:pPr>
          <w:r>
            <w:rPr>
              <w:rFonts w:eastAsia="Times New Roman"/>
            </w:rPr>
            <w:t xml:space="preserve">Garcia-Borreguero, D., Kohnen, R., Silber, M. H., Winkelman, J. W., Earley, C. J., Högl, B., Manconi, M., Montplaisir, J., Inoue, Y., &amp; Allen, R. P. (2013). The long-term treatment of restless legs syndrome/Willis-Ekbom disease: Evidence-based guidelines and clinical consensus best practice guidance: A report from the International Restless Legs Syndrome Study Group. </w:t>
          </w:r>
          <w:r>
            <w:rPr>
              <w:rFonts w:eastAsia="Times New Roman"/>
              <w:i/>
              <w:iCs/>
            </w:rPr>
            <w:t>Sleep Medicine</w:t>
          </w:r>
          <w:r>
            <w:rPr>
              <w:rFonts w:eastAsia="Times New Roman"/>
            </w:rPr>
            <w:t xml:space="preserve">, </w:t>
          </w:r>
          <w:r>
            <w:rPr>
              <w:rFonts w:eastAsia="Times New Roman"/>
              <w:i/>
              <w:iCs/>
            </w:rPr>
            <w:t>14</w:t>
          </w:r>
          <w:r>
            <w:rPr>
              <w:rFonts w:eastAsia="Times New Roman"/>
            </w:rPr>
            <w:t>(7), 675–684. https://doi.org/10.1016/j.sleep.2013.05.016</w:t>
          </w:r>
        </w:p>
        <w:p w14:paraId="752FBC1E" w14:textId="77777777" w:rsidR="00167B3E" w:rsidRDefault="00167B3E">
          <w:pPr>
            <w:autoSpaceDE w:val="0"/>
            <w:autoSpaceDN w:val="0"/>
            <w:ind w:hanging="480"/>
            <w:divId w:val="844396299"/>
            <w:rPr>
              <w:rFonts w:eastAsia="Times New Roman"/>
            </w:rPr>
          </w:pPr>
          <w:r>
            <w:rPr>
              <w:rFonts w:eastAsia="Times New Roman"/>
            </w:rPr>
            <w:t xml:space="preserve">Gholam Rezaei, H., Shahverdi, E., Ebrahimi, S., &amp; Dehghani, K. (2015). The Therapeutic Effects of Tramadol and Fluoxetine in Premature Ejaculation: A Randomized </w:t>
          </w:r>
          <w:r>
            <w:rPr>
              <w:rFonts w:eastAsia="Times New Roman"/>
            </w:rPr>
            <w:t xml:space="preserve">Clinical Trial. </w:t>
          </w:r>
          <w:r>
            <w:rPr>
              <w:rFonts w:eastAsia="Times New Roman"/>
              <w:i/>
              <w:iCs/>
            </w:rPr>
            <w:t>Thrita</w:t>
          </w:r>
          <w:r>
            <w:rPr>
              <w:rFonts w:eastAsia="Times New Roman"/>
            </w:rPr>
            <w:t xml:space="preserve">, </w:t>
          </w:r>
          <w:r>
            <w:rPr>
              <w:rFonts w:eastAsia="Times New Roman"/>
              <w:i/>
              <w:iCs/>
            </w:rPr>
            <w:t>4</w:t>
          </w:r>
          <w:r>
            <w:rPr>
              <w:rFonts w:eastAsia="Times New Roman"/>
            </w:rPr>
            <w:t>(3). https://doi.org/10.5812/thrita.28811</w:t>
          </w:r>
        </w:p>
        <w:p w14:paraId="4350C09C" w14:textId="77777777" w:rsidR="00167B3E" w:rsidRDefault="00167B3E">
          <w:pPr>
            <w:autoSpaceDE w:val="0"/>
            <w:autoSpaceDN w:val="0"/>
            <w:ind w:hanging="480"/>
            <w:divId w:val="265384668"/>
            <w:rPr>
              <w:rFonts w:eastAsia="Times New Roman"/>
            </w:rPr>
          </w:pPr>
          <w:r>
            <w:rPr>
              <w:rFonts w:eastAsia="Times New Roman"/>
            </w:rPr>
            <w:t xml:space="preserve">Hamidi-Madani, A., Motiee, R., Mokhtari, G., Nasseh, H., Esmaeili, S., &amp; Kazemnezhad, E. (2018). The efficacy and safety of on-demand tramadol and paroxetine use in treatment of life long premature ejaculation: A randomized double-blind placebo-controlled clinical trial. </w:t>
          </w:r>
          <w:r>
            <w:rPr>
              <w:rFonts w:eastAsia="Times New Roman"/>
              <w:i/>
              <w:iCs/>
            </w:rPr>
            <w:t>Journal of Reproduction and Infertility</w:t>
          </w:r>
          <w:r>
            <w:rPr>
              <w:rFonts w:eastAsia="Times New Roman"/>
            </w:rPr>
            <w:t xml:space="preserve">, </w:t>
          </w:r>
          <w:r>
            <w:rPr>
              <w:rFonts w:eastAsia="Times New Roman"/>
              <w:i/>
              <w:iCs/>
            </w:rPr>
            <w:t>19</w:t>
          </w:r>
          <w:r>
            <w:rPr>
              <w:rFonts w:eastAsia="Times New Roman"/>
            </w:rPr>
            <w:t>(1), 10–15.</w:t>
          </w:r>
        </w:p>
        <w:p w14:paraId="0BFA084D" w14:textId="77777777" w:rsidR="00167B3E" w:rsidRDefault="00167B3E">
          <w:pPr>
            <w:autoSpaceDE w:val="0"/>
            <w:autoSpaceDN w:val="0"/>
            <w:ind w:hanging="480"/>
            <w:divId w:val="151289270"/>
            <w:rPr>
              <w:rFonts w:eastAsia="Times New Roman"/>
            </w:rPr>
          </w:pPr>
          <w:r>
            <w:rPr>
              <w:rFonts w:eastAsia="Times New Roman"/>
            </w:rPr>
            <w:t xml:space="preserve">INCB. (2018). </w:t>
          </w:r>
          <w:r>
            <w:rPr>
              <w:rFonts w:eastAsia="Times New Roman"/>
              <w:i/>
              <w:iCs/>
            </w:rPr>
            <w:t>Tramadol, Review of the Global Situation</w:t>
          </w:r>
          <w:r>
            <w:rPr>
              <w:rFonts w:eastAsia="Times New Roman"/>
            </w:rPr>
            <w:t>. https://www.incb.org/documents/News/Alerts/Alert7_on_Control_of_Psychotropic_Substances_June_2018.pdf%0Ahttps://www.incb.org/incb/search.html?q=tramadol</w:t>
          </w:r>
        </w:p>
        <w:p w14:paraId="121D2D78" w14:textId="77777777" w:rsidR="00167B3E" w:rsidRDefault="00167B3E">
          <w:pPr>
            <w:autoSpaceDE w:val="0"/>
            <w:autoSpaceDN w:val="0"/>
            <w:ind w:hanging="480"/>
            <w:divId w:val="1440951836"/>
            <w:rPr>
              <w:rFonts w:eastAsia="Times New Roman"/>
            </w:rPr>
          </w:pPr>
          <w:r>
            <w:rPr>
              <w:rFonts w:eastAsia="Times New Roman"/>
            </w:rPr>
            <w:t xml:space="preserve">Khan, A. H., &amp; Rasaily, D. (2013). Tramadol use in premature ejaculation: Daily versus sporadic treatment. </w:t>
          </w:r>
          <w:r>
            <w:rPr>
              <w:rFonts w:eastAsia="Times New Roman"/>
              <w:i/>
              <w:iCs/>
            </w:rPr>
            <w:t>Indian Journal of Psychological Medicine</w:t>
          </w:r>
          <w:r>
            <w:rPr>
              <w:rFonts w:eastAsia="Times New Roman"/>
            </w:rPr>
            <w:t xml:space="preserve">, </w:t>
          </w:r>
          <w:r>
            <w:rPr>
              <w:rFonts w:eastAsia="Times New Roman"/>
              <w:i/>
              <w:iCs/>
            </w:rPr>
            <w:t>35</w:t>
          </w:r>
          <w:r>
            <w:rPr>
              <w:rFonts w:eastAsia="Times New Roman"/>
            </w:rPr>
            <w:t>(3), 256–259. https://doi.org/10.4103/0253-7176.119477</w:t>
          </w:r>
        </w:p>
        <w:p w14:paraId="0466109E" w14:textId="77777777" w:rsidR="00167B3E" w:rsidRDefault="00167B3E">
          <w:pPr>
            <w:autoSpaceDE w:val="0"/>
            <w:autoSpaceDN w:val="0"/>
            <w:ind w:hanging="480"/>
            <w:divId w:val="183523486"/>
            <w:rPr>
              <w:rFonts w:eastAsia="Times New Roman"/>
            </w:rPr>
          </w:pPr>
          <w:r>
            <w:rPr>
              <w:rFonts w:eastAsia="Times New Roman"/>
            </w:rPr>
            <w:t xml:space="preserve">Kurkar, A., Elderwy, A. A., Abulsorour, S., Awad, S. M., Safwat, A. S., &amp; Altaher, A. (2015). A randomized, double-blind, placebo-controlled, crossover trial of «on-demand» tramadol for treatment of premature ejaculation. </w:t>
          </w:r>
          <w:r>
            <w:rPr>
              <w:rFonts w:eastAsia="Times New Roman"/>
              <w:i/>
              <w:iCs/>
            </w:rPr>
            <w:t>Urology Annals</w:t>
          </w:r>
          <w:r>
            <w:rPr>
              <w:rFonts w:eastAsia="Times New Roman"/>
            </w:rPr>
            <w:t xml:space="preserve">, </w:t>
          </w:r>
          <w:r>
            <w:rPr>
              <w:rFonts w:eastAsia="Times New Roman"/>
              <w:i/>
              <w:iCs/>
            </w:rPr>
            <w:t>7</w:t>
          </w:r>
          <w:r>
            <w:rPr>
              <w:rFonts w:eastAsia="Times New Roman"/>
            </w:rPr>
            <w:t>(2), 205–210. https://doi.org/10.4103/0974-7796.150481</w:t>
          </w:r>
        </w:p>
        <w:p w14:paraId="5A981D77" w14:textId="77777777" w:rsidR="00167B3E" w:rsidRDefault="00167B3E">
          <w:pPr>
            <w:autoSpaceDE w:val="0"/>
            <w:autoSpaceDN w:val="0"/>
            <w:ind w:hanging="480"/>
            <w:divId w:val="1248808485"/>
            <w:rPr>
              <w:rFonts w:eastAsia="Times New Roman"/>
            </w:rPr>
          </w:pPr>
          <w:r>
            <w:rPr>
              <w:rFonts w:eastAsia="Times New Roman"/>
            </w:rPr>
            <w:t xml:space="preserve">Lauerma, H., &amp; Markkula, J. (1999). Treatment of restless legs syndrome with tramadol: an open study. </w:t>
          </w:r>
          <w:r>
            <w:rPr>
              <w:rFonts w:eastAsia="Times New Roman"/>
              <w:i/>
              <w:iCs/>
            </w:rPr>
            <w:t>The Journal of Clinical Psychiatry</w:t>
          </w:r>
          <w:r>
            <w:rPr>
              <w:rFonts w:eastAsia="Times New Roman"/>
            </w:rPr>
            <w:t xml:space="preserve">, </w:t>
          </w:r>
          <w:r>
            <w:rPr>
              <w:rFonts w:eastAsia="Times New Roman"/>
              <w:i/>
              <w:iCs/>
            </w:rPr>
            <w:t>60</w:t>
          </w:r>
          <w:r>
            <w:rPr>
              <w:rFonts w:eastAsia="Times New Roman"/>
            </w:rPr>
            <w:t>(4), 241–244.</w:t>
          </w:r>
        </w:p>
        <w:p w14:paraId="18AF548C" w14:textId="77777777" w:rsidR="00167B3E" w:rsidRDefault="00167B3E">
          <w:pPr>
            <w:autoSpaceDE w:val="0"/>
            <w:autoSpaceDN w:val="0"/>
            <w:ind w:hanging="480"/>
            <w:divId w:val="1921021323"/>
            <w:rPr>
              <w:rFonts w:eastAsia="Times New Roman"/>
            </w:rPr>
          </w:pPr>
          <w:r>
            <w:rPr>
              <w:rFonts w:eastAsia="Times New Roman"/>
            </w:rPr>
            <w:lastRenderedPageBreak/>
            <w:t xml:space="preserve">Lu, Y., Zhou, Z., Zhang, X., Cui, Y., Zhang, Y., &amp; Wang, Y. (2021). The Influence of Tramadol on Intravaginal Ejaculatory Latency Time and Sexual Satisfaction Score in Treating Patients With Premature Ejaculation: A Network Meta-Analysis. </w:t>
          </w:r>
          <w:r>
            <w:rPr>
              <w:rFonts w:eastAsia="Times New Roman"/>
              <w:i/>
              <w:iCs/>
            </w:rPr>
            <w:t>American Journal of Men’s Health</w:t>
          </w:r>
          <w:r>
            <w:rPr>
              <w:rFonts w:eastAsia="Times New Roman"/>
            </w:rPr>
            <w:t xml:space="preserve">, </w:t>
          </w:r>
          <w:r>
            <w:rPr>
              <w:rFonts w:eastAsia="Times New Roman"/>
              <w:i/>
              <w:iCs/>
            </w:rPr>
            <w:t>15</w:t>
          </w:r>
          <w:r>
            <w:rPr>
              <w:rFonts w:eastAsia="Times New Roman"/>
            </w:rPr>
            <w:t>(6). https://doi.org/10.1177/15579883211057713</w:t>
          </w:r>
        </w:p>
        <w:p w14:paraId="194B2B12" w14:textId="77777777" w:rsidR="00167B3E" w:rsidRDefault="00167B3E">
          <w:pPr>
            <w:autoSpaceDE w:val="0"/>
            <w:autoSpaceDN w:val="0"/>
            <w:ind w:hanging="480"/>
            <w:divId w:val="2122919084"/>
            <w:rPr>
              <w:rFonts w:eastAsia="Times New Roman"/>
            </w:rPr>
          </w:pPr>
          <w:r>
            <w:rPr>
              <w:rFonts w:eastAsia="Times New Roman"/>
            </w:rPr>
            <w:t xml:space="preserve">Marcou, T. A., Marque, S., Mazoit, J. X., &amp; Benhamou, D. (2005). The median effective dose of tramadol and morphine for postoperative patients: A study of interactions. </w:t>
          </w:r>
          <w:r>
            <w:rPr>
              <w:rFonts w:eastAsia="Times New Roman"/>
              <w:i/>
              <w:iCs/>
            </w:rPr>
            <w:t>Anesthesia and Analgesia</w:t>
          </w:r>
          <w:r>
            <w:rPr>
              <w:rFonts w:eastAsia="Times New Roman"/>
            </w:rPr>
            <w:t xml:space="preserve">, </w:t>
          </w:r>
          <w:r>
            <w:rPr>
              <w:rFonts w:eastAsia="Times New Roman"/>
              <w:i/>
              <w:iCs/>
            </w:rPr>
            <w:t>100</w:t>
          </w:r>
          <w:r>
            <w:rPr>
              <w:rFonts w:eastAsia="Times New Roman"/>
            </w:rPr>
            <w:t>(2), 469–474. https://doi.org/10.1213/01.ANE.0000142121.24052.25</w:t>
          </w:r>
        </w:p>
        <w:p w14:paraId="73C00B75" w14:textId="77777777" w:rsidR="00167B3E" w:rsidRDefault="00167B3E">
          <w:pPr>
            <w:autoSpaceDE w:val="0"/>
            <w:autoSpaceDN w:val="0"/>
            <w:ind w:hanging="480"/>
            <w:divId w:val="1582904732"/>
            <w:rPr>
              <w:rFonts w:eastAsia="Times New Roman"/>
            </w:rPr>
          </w:pPr>
          <w:r>
            <w:rPr>
              <w:rFonts w:eastAsia="Times New Roman"/>
            </w:rPr>
            <w:t xml:space="preserve">Park, Y. M., Park, H. K., Kim, L., Lee, H. J., &amp; Kang, S. G. (2014). Acute-withdrawal restless legs syndrome following abrupt cessation of short-term tramadol. </w:t>
          </w:r>
          <w:r>
            <w:rPr>
              <w:rFonts w:eastAsia="Times New Roman"/>
              <w:i/>
              <w:iCs/>
            </w:rPr>
            <w:t>Psychiatry Investigation</w:t>
          </w:r>
          <w:r>
            <w:rPr>
              <w:rFonts w:eastAsia="Times New Roman"/>
            </w:rPr>
            <w:t xml:space="preserve">, </w:t>
          </w:r>
          <w:r>
            <w:rPr>
              <w:rFonts w:eastAsia="Times New Roman"/>
              <w:i/>
              <w:iCs/>
            </w:rPr>
            <w:t>11</w:t>
          </w:r>
          <w:r>
            <w:rPr>
              <w:rFonts w:eastAsia="Times New Roman"/>
            </w:rPr>
            <w:t>(2), 204–206. https://doi.org/10.4306/pi.2014.11.2.204</w:t>
          </w:r>
        </w:p>
        <w:p w14:paraId="29847101" w14:textId="77777777" w:rsidR="00167B3E" w:rsidRDefault="00167B3E">
          <w:pPr>
            <w:autoSpaceDE w:val="0"/>
            <w:autoSpaceDN w:val="0"/>
            <w:ind w:hanging="480"/>
            <w:divId w:val="694381891"/>
            <w:rPr>
              <w:rFonts w:eastAsia="Times New Roman"/>
            </w:rPr>
          </w:pPr>
          <w:r>
            <w:rPr>
              <w:rFonts w:eastAsia="Times New Roman"/>
            </w:rPr>
            <w:t xml:space="preserve">Patterson, E. (2018). </w:t>
          </w:r>
          <w:r>
            <w:rPr>
              <w:rFonts w:eastAsia="Times New Roman"/>
              <w:i/>
              <w:iCs/>
            </w:rPr>
            <w:t>Tramadol Facts, History and Statistics</w:t>
          </w:r>
          <w:r>
            <w:rPr>
              <w:rFonts w:eastAsia="Times New Roman"/>
            </w:rPr>
            <w:t>. https://drugabuse.com/opioids/tramadol/history-statistics/</w:t>
          </w:r>
        </w:p>
        <w:p w14:paraId="58F0039C" w14:textId="77777777" w:rsidR="00167B3E" w:rsidRDefault="00167B3E">
          <w:pPr>
            <w:autoSpaceDE w:val="0"/>
            <w:autoSpaceDN w:val="0"/>
            <w:ind w:hanging="480"/>
            <w:divId w:val="1203597093"/>
            <w:rPr>
              <w:rFonts w:eastAsia="Times New Roman"/>
            </w:rPr>
          </w:pPr>
          <w:r>
            <w:rPr>
              <w:rFonts w:eastAsia="Times New Roman"/>
            </w:rPr>
            <w:t xml:space="preserve">Vetrugno, R., la Morgia, C., D’Angelo, R., Loi, D., Provini, F., Plazzi, G., &amp; Montagna, P. </w:t>
          </w:r>
          <w:r>
            <w:rPr>
              <w:rFonts w:eastAsia="Times New Roman"/>
            </w:rPr>
            <w:t xml:space="preserve">(2007). Augmentation of restless legs syndrome with long-term tramadol treatment. </w:t>
          </w:r>
          <w:r>
            <w:rPr>
              <w:rFonts w:eastAsia="Times New Roman"/>
              <w:i/>
              <w:iCs/>
            </w:rPr>
            <w:t>Movement Disorders : Official Journal of the Movement Disorder Society</w:t>
          </w:r>
          <w:r>
            <w:rPr>
              <w:rFonts w:eastAsia="Times New Roman"/>
            </w:rPr>
            <w:t xml:space="preserve">, </w:t>
          </w:r>
          <w:r>
            <w:rPr>
              <w:rFonts w:eastAsia="Times New Roman"/>
              <w:i/>
              <w:iCs/>
            </w:rPr>
            <w:t>22</w:t>
          </w:r>
          <w:r>
            <w:rPr>
              <w:rFonts w:eastAsia="Times New Roman"/>
            </w:rPr>
            <w:t>(3), 424–427.</w:t>
          </w:r>
        </w:p>
        <w:p w14:paraId="0AC7661F" w14:textId="77777777" w:rsidR="00167B3E" w:rsidRDefault="00167B3E">
          <w:pPr>
            <w:autoSpaceDE w:val="0"/>
            <w:autoSpaceDN w:val="0"/>
            <w:ind w:hanging="480"/>
            <w:divId w:val="281621279"/>
            <w:rPr>
              <w:rFonts w:eastAsia="Times New Roman"/>
            </w:rPr>
          </w:pPr>
          <w:r>
            <w:rPr>
              <w:rFonts w:eastAsia="Times New Roman"/>
            </w:rPr>
            <w:t xml:space="preserve">WHO. (2019). WHO expert committee on drug dependence. In </w:t>
          </w:r>
          <w:r>
            <w:rPr>
              <w:rFonts w:eastAsia="Times New Roman"/>
              <w:i/>
              <w:iCs/>
            </w:rPr>
            <w:t>World Health Organization - Technical Report Series</w:t>
          </w:r>
          <w:r>
            <w:rPr>
              <w:rFonts w:eastAsia="Times New Roman"/>
            </w:rPr>
            <w:t>.</w:t>
          </w:r>
        </w:p>
        <w:p w14:paraId="1EA55CB3" w14:textId="77777777" w:rsidR="00167B3E" w:rsidRDefault="00167B3E">
          <w:pPr>
            <w:autoSpaceDE w:val="0"/>
            <w:autoSpaceDN w:val="0"/>
            <w:ind w:hanging="480"/>
            <w:divId w:val="894509939"/>
            <w:rPr>
              <w:rFonts w:eastAsia="Times New Roman"/>
            </w:rPr>
          </w:pPr>
          <w:r>
            <w:rPr>
              <w:rFonts w:eastAsia="Times New Roman"/>
            </w:rPr>
            <w:t xml:space="preserve">Wittich, C. M., Burkle, C. M., &amp; Lanier, W. L. (2012). Ten common questions (and their answers) about off-label drug use. </w:t>
          </w:r>
          <w:r>
            <w:rPr>
              <w:rFonts w:eastAsia="Times New Roman"/>
              <w:i/>
              <w:iCs/>
            </w:rPr>
            <w:t>Mayo Clinic Proceedings</w:t>
          </w:r>
          <w:r>
            <w:rPr>
              <w:rFonts w:eastAsia="Times New Roman"/>
            </w:rPr>
            <w:t xml:space="preserve">, </w:t>
          </w:r>
          <w:r>
            <w:rPr>
              <w:rFonts w:eastAsia="Times New Roman"/>
              <w:i/>
              <w:iCs/>
            </w:rPr>
            <w:t>87</w:t>
          </w:r>
          <w:r>
            <w:rPr>
              <w:rFonts w:eastAsia="Times New Roman"/>
            </w:rPr>
            <w:t>(10), 982–990. https://doi.org/10.1016/j.mayocp.2012.04.017</w:t>
          </w:r>
        </w:p>
        <w:p w14:paraId="48E203A9" w14:textId="77777777" w:rsidR="00167B3E" w:rsidRDefault="00167B3E">
          <w:pPr>
            <w:autoSpaceDE w:val="0"/>
            <w:autoSpaceDN w:val="0"/>
            <w:ind w:hanging="480"/>
            <w:divId w:val="1916039944"/>
            <w:rPr>
              <w:rFonts w:eastAsia="Times New Roman"/>
            </w:rPr>
          </w:pPr>
          <w:r>
            <w:rPr>
              <w:rFonts w:eastAsia="Times New Roman"/>
            </w:rPr>
            <w:t xml:space="preserve">Wu, Z., Zhao, P., Peng, J., Fang, L., Ding, J., Yan, G., Wang, Y., Zhu, J., Wang, D., Li, Y., Chen, Z., Zhang, Q., Deng, Q., Duan, G., Zuo, Z., &amp; Li, H. (2021). A Patient-Controlled Intravenous Analgesia With Tramadol Ameliorates Postpartum Depression in High-Risk Woman After Cesarean Section: A Randomized Controlled Trial. </w:t>
          </w:r>
          <w:r>
            <w:rPr>
              <w:rFonts w:eastAsia="Times New Roman"/>
              <w:i/>
              <w:iCs/>
            </w:rPr>
            <w:t>Frontiers in Medicine</w:t>
          </w:r>
          <w:r>
            <w:rPr>
              <w:rFonts w:eastAsia="Times New Roman"/>
            </w:rPr>
            <w:t xml:space="preserve">, </w:t>
          </w:r>
          <w:r>
            <w:rPr>
              <w:rFonts w:eastAsia="Times New Roman"/>
              <w:i/>
              <w:iCs/>
            </w:rPr>
            <w:t>8</w:t>
          </w:r>
          <w:r>
            <w:rPr>
              <w:rFonts w:eastAsia="Times New Roman"/>
            </w:rPr>
            <w:t>(May), 1–14. https://doi.org/10.3389/fmed.2021.679159</w:t>
          </w:r>
        </w:p>
        <w:p w14:paraId="338F8776" w14:textId="62F5B082" w:rsidR="0072226D" w:rsidRDefault="00167B3E" w:rsidP="0056011E">
          <w:pPr>
            <w:pStyle w:val="Heading8"/>
          </w:pPr>
          <w:r>
            <w:rPr>
              <w:rFonts w:eastAsia="Times New Roman"/>
            </w:rPr>
            <w:t> </w:t>
          </w:r>
        </w:p>
      </w:sdtContent>
    </w:sdt>
    <w:p w14:paraId="6F8C24FE" w14:textId="4FD37165" w:rsidR="0072226D" w:rsidRPr="0072226D" w:rsidRDefault="0072226D" w:rsidP="0072226D">
      <w:pPr>
        <w:ind w:firstLine="0"/>
        <w:sectPr w:rsidR="0072226D" w:rsidRPr="0072226D" w:rsidSect="00D15193">
          <w:type w:val="continuous"/>
          <w:pgSz w:w="11906" w:h="16838"/>
          <w:pgMar w:top="1701" w:right="567" w:bottom="567" w:left="2268" w:header="709" w:footer="709" w:gutter="0"/>
          <w:cols w:num="2" w:space="708"/>
          <w:docGrid w:linePitch="360"/>
        </w:sectPr>
      </w:pPr>
    </w:p>
    <w:p w14:paraId="36113D37" w14:textId="44677CD5" w:rsidR="00816DEF" w:rsidRPr="006967A6" w:rsidRDefault="00785CCE" w:rsidP="006967A6">
      <w:pPr>
        <w:pStyle w:val="Heading8"/>
      </w:pPr>
      <w:r w:rsidRPr="006967A6">
        <w:t>.</w:t>
      </w:r>
    </w:p>
    <w:p w14:paraId="22F2694F" w14:textId="77777777" w:rsidR="00785CCE" w:rsidRPr="00504EE5" w:rsidRDefault="00785CCE" w:rsidP="00785CCE">
      <w:pPr>
        <w:ind w:firstLine="0"/>
        <w:rPr>
          <w:lang w:val="id-ID"/>
        </w:rPr>
      </w:pPr>
    </w:p>
    <w:sectPr w:rsidR="00785CCE" w:rsidRPr="00504EE5" w:rsidSect="00D15193">
      <w:type w:val="continuous"/>
      <w:pgSz w:w="11906" w:h="16838"/>
      <w:pgMar w:top="1701" w:right="567" w:bottom="567"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ujatmoko Sujatmoko" w:date="2018-04-24T11:39:00Z" w:initials="SS">
    <w:p w14:paraId="0643CC70" w14:textId="77777777" w:rsidR="00DE777F" w:rsidRDefault="00DE777F">
      <w:pPr>
        <w:pStyle w:val="CommentText"/>
      </w:pPr>
      <w:r>
        <w:rPr>
          <w:rStyle w:val="CommentReference"/>
        </w:rPr>
        <w:annotationRef/>
      </w:r>
      <w:r>
        <w:t>Nama fakultas, instransi, alamat, kode pos. didahului dengan angka superscript jika instansi lebih dari 1</w:t>
      </w:r>
    </w:p>
    <w:p w14:paraId="60C321AD" w14:textId="37C3CAF2" w:rsidR="00DE777F" w:rsidRDefault="00DE777F">
      <w:pPr>
        <w:pStyle w:val="CommentText"/>
      </w:pPr>
      <w:r>
        <w:t>TNR 11</w:t>
      </w:r>
    </w:p>
  </w:comment>
  <w:comment w:id="1" w:author="Sujatmoko Sujatmoko" w:date="2018-04-24T11:40:00Z" w:initials="SS">
    <w:p w14:paraId="6D4D6E4B" w14:textId="3415B57A" w:rsidR="00DE777F" w:rsidRDefault="00DE777F">
      <w:pPr>
        <w:pStyle w:val="CommentText"/>
      </w:pPr>
      <w:r>
        <w:rPr>
          <w:rStyle w:val="CommentReference"/>
        </w:rPr>
        <w:annotationRef/>
      </w:r>
      <w:r>
        <w:t>Email korespondensi dan sejarah menggunakan TNR 11 dan letak center.</w:t>
      </w:r>
    </w:p>
  </w:comment>
  <w:comment w:id="2" w:author="Sujatmoko Sujatmoko" w:date="2018-04-24T14:24:00Z" w:initials="SS">
    <w:p w14:paraId="5CD762AE" w14:textId="29694A24" w:rsidR="008C353A" w:rsidRDefault="008C353A">
      <w:pPr>
        <w:pStyle w:val="CommentText"/>
      </w:pPr>
      <w:r>
        <w:rPr>
          <w:rStyle w:val="CommentReference"/>
        </w:rPr>
        <w:annotationRef/>
      </w:r>
      <w:r>
        <w:t>Style bab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C321AD" w15:done="0"/>
  <w15:commentEx w15:paraId="6D4D6E4B" w15:done="0"/>
  <w15:commentEx w15:paraId="5CD762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321AD" w16cid:durableId="1E8995ED"/>
  <w16cid:commentId w16cid:paraId="6D4D6E4B" w16cid:durableId="1E899640"/>
  <w16cid:commentId w16cid:paraId="5CD762AE" w16cid:durableId="1E89BC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5B43" w14:textId="77777777" w:rsidR="001A0EEE" w:rsidRDefault="001A0EEE" w:rsidP="00AD4FBA">
      <w:pPr>
        <w:spacing w:after="0" w:line="240" w:lineRule="auto"/>
      </w:pPr>
      <w:r>
        <w:separator/>
      </w:r>
    </w:p>
    <w:p w14:paraId="611AF8F2" w14:textId="77777777" w:rsidR="001A0EEE" w:rsidRDefault="001A0EEE"/>
  </w:endnote>
  <w:endnote w:type="continuationSeparator" w:id="0">
    <w:p w14:paraId="7A064B92" w14:textId="77777777" w:rsidR="001A0EEE" w:rsidRDefault="001A0EEE" w:rsidP="00AD4FBA">
      <w:pPr>
        <w:spacing w:after="0" w:line="240" w:lineRule="auto"/>
      </w:pPr>
      <w:r>
        <w:continuationSeparator/>
      </w:r>
    </w:p>
    <w:p w14:paraId="5E8E0B1C" w14:textId="77777777" w:rsidR="001A0EEE" w:rsidRDefault="001A0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8C29" w14:textId="77777777" w:rsidR="001A0EEE" w:rsidRDefault="001A0EEE" w:rsidP="00AD4FBA">
      <w:pPr>
        <w:spacing w:after="0" w:line="240" w:lineRule="auto"/>
      </w:pPr>
      <w:r>
        <w:separator/>
      </w:r>
    </w:p>
    <w:p w14:paraId="0B55A683" w14:textId="77777777" w:rsidR="001A0EEE" w:rsidRDefault="001A0EEE"/>
  </w:footnote>
  <w:footnote w:type="continuationSeparator" w:id="0">
    <w:p w14:paraId="3F47C8B1" w14:textId="77777777" w:rsidR="001A0EEE" w:rsidRDefault="001A0EEE" w:rsidP="00AD4FBA">
      <w:pPr>
        <w:spacing w:after="0" w:line="240" w:lineRule="auto"/>
      </w:pPr>
      <w:r>
        <w:continuationSeparator/>
      </w:r>
    </w:p>
    <w:p w14:paraId="3FEB03F2" w14:textId="77777777" w:rsidR="001A0EEE" w:rsidRDefault="001A0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194734"/>
      <w:docPartObj>
        <w:docPartGallery w:val="Page Numbers (Top of Page)"/>
        <w:docPartUnique/>
      </w:docPartObj>
    </w:sdtPr>
    <w:sdtEndPr>
      <w:rPr>
        <w:noProof/>
      </w:rPr>
    </w:sdtEndPr>
    <w:sdtContent>
      <w:p w14:paraId="39D43712" w14:textId="2EDB9446" w:rsidR="00AD4FBA" w:rsidRDefault="00AD4FBA" w:rsidP="00AD4FBA">
        <w:pPr>
          <w:pStyle w:val="Header"/>
          <w:ind w:firstLine="0"/>
          <w:jc w:val="right"/>
        </w:pPr>
        <w:r>
          <w:rPr>
            <w:noProof/>
          </w:rPr>
          <mc:AlternateContent>
            <mc:Choice Requires="wps">
              <w:drawing>
                <wp:anchor distT="0" distB="0" distL="114300" distR="114300" simplePos="0" relativeHeight="251659264" behindDoc="0" locked="0" layoutInCell="1" allowOverlap="1" wp14:anchorId="38D40AC9" wp14:editId="0153D55F">
                  <wp:simplePos x="0" y="0"/>
                  <wp:positionH relativeFrom="margin">
                    <wp:align>left</wp:align>
                  </wp:positionH>
                  <wp:positionV relativeFrom="paragraph">
                    <wp:posOffset>-95638</wp:posOffset>
                  </wp:positionV>
                  <wp:extent cx="2161309" cy="546265"/>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161309" cy="546265"/>
                          </a:xfrm>
                          <a:prstGeom prst="rect">
                            <a:avLst/>
                          </a:prstGeom>
                          <a:noFill/>
                          <a:ln w="6350">
                            <a:noFill/>
                          </a:ln>
                        </wps:spPr>
                        <wps:txbx>
                          <w:txbxContent>
                            <w:p w14:paraId="68399C30" w14:textId="77777777" w:rsidR="00AD4FBA" w:rsidRPr="00AD4FBA" w:rsidRDefault="00AD4FBA" w:rsidP="00AD4FBA">
                              <w:pPr>
                                <w:pStyle w:val="Header"/>
                                <w:ind w:firstLine="0"/>
                                <w:rPr>
                                  <w:rFonts w:ascii="Poor Richard" w:hAnsi="Poor Richard"/>
                                  <w:sz w:val="28"/>
                                </w:rPr>
                              </w:pPr>
                              <w:r w:rsidRPr="00AD4FBA">
                                <w:rPr>
                                  <w:rFonts w:ascii="Poor Richard" w:hAnsi="Poor Richard"/>
                                  <w:sz w:val="28"/>
                                </w:rPr>
                                <w:t>Farmaka</w:t>
                              </w:r>
                            </w:p>
                            <w:p w14:paraId="0529C79D" w14:textId="77777777" w:rsidR="00AD4FBA" w:rsidRPr="00AD4FBA" w:rsidRDefault="00AD4FBA" w:rsidP="00AD4FBA">
                              <w:pPr>
                                <w:pStyle w:val="Header"/>
                                <w:ind w:firstLine="0"/>
                                <w:rPr>
                                  <w:rFonts w:ascii="Arial" w:hAnsi="Arial" w:cs="Arial"/>
                                  <w:b/>
                                  <w:sz w:val="20"/>
                                </w:rPr>
                              </w:pPr>
                              <w:r w:rsidRPr="00AD4FBA">
                                <w:rPr>
                                  <w:rFonts w:ascii="Arial" w:hAnsi="Arial" w:cs="Arial"/>
                                  <w:b/>
                                  <w:sz w:val="20"/>
                                </w:rPr>
                                <w:t>Volume  XX Nomor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D40AC9" id="_x0000_t202" coordsize="21600,21600" o:spt="202" path="m,l,21600r21600,l21600,xe">
                  <v:stroke joinstyle="miter"/>
                  <v:path gradientshapeok="t" o:connecttype="rect"/>
                </v:shapetype>
                <v:shape id="Text Box 1" o:spid="_x0000_s1026" type="#_x0000_t202" style="position:absolute;left:0;text-align:left;margin-left:0;margin-top:-7.55pt;width:170.2pt;height:43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" filled="f" stroked="f" strokeweight=".5pt">
                  <v:textbox>
                    <w:txbxContent>
                      <w:p w14:paraId="68399C30" w14:textId="77777777" w:rsidR="00AD4FBA" w:rsidRPr="00AD4FBA" w:rsidRDefault="00AD4FBA" w:rsidP="00AD4FBA">
                        <w:pPr>
                          <w:pStyle w:val="Header"/>
                          <w:ind w:firstLine="0"/>
                          <w:rPr>
                            <w:rFonts w:ascii="Poor Richard" w:hAnsi="Poor Richard"/>
                            <w:sz w:val="28"/>
                          </w:rPr>
                        </w:pPr>
                        <w:r w:rsidRPr="00AD4FBA">
                          <w:rPr>
                            <w:rFonts w:ascii="Poor Richard" w:hAnsi="Poor Richard"/>
                            <w:sz w:val="28"/>
                          </w:rPr>
                          <w:t>Farmaka</w:t>
                        </w:r>
                      </w:p>
                      <w:p w14:paraId="0529C79D" w14:textId="77777777" w:rsidR="00AD4FBA" w:rsidRPr="00AD4FBA" w:rsidRDefault="00AD4FBA" w:rsidP="00AD4FBA">
                        <w:pPr>
                          <w:pStyle w:val="Header"/>
                          <w:ind w:firstLine="0"/>
                          <w:rPr>
                            <w:rFonts w:ascii="Arial" w:hAnsi="Arial" w:cs="Arial"/>
                            <w:b/>
                            <w:sz w:val="20"/>
                          </w:rPr>
                        </w:pPr>
                        <w:r w:rsidRPr="00AD4FBA">
                          <w:rPr>
                            <w:rFonts w:ascii="Arial" w:hAnsi="Arial" w:cs="Arial"/>
                            <w:b/>
                            <w:sz w:val="20"/>
                          </w:rPr>
                          <w:t>Volume  XX Nomor X</w:t>
                        </w:r>
                      </w:p>
                    </w:txbxContent>
                  </v:textbox>
                  <w10:wrap anchorx="margin"/>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A6EE6B0" w14:textId="5EE1488B" w:rsidR="00AD4FBA" w:rsidRPr="00AD4FBA" w:rsidRDefault="00AD4FBA" w:rsidP="00AD4FBA">
    <w:pPr>
      <w:pStyle w:val="Header"/>
    </w:pPr>
  </w:p>
  <w:p w14:paraId="7AFC7E9B" w14:textId="77777777" w:rsidR="00925BBC" w:rsidRDefault="00925BBC"/>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jatmoko Sujatmoko">
    <w15:presenceInfo w15:providerId="Windows Live" w15:userId="98fa209677869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A0MjO3MDAwNba0tDRV0lEKTi0uzszPAykwrAUAp/+egCwAAAA="/>
  </w:docVars>
  <w:rsids>
    <w:rsidRoot w:val="00272B81"/>
    <w:rsid w:val="00000458"/>
    <w:rsid w:val="00031304"/>
    <w:rsid w:val="0004134A"/>
    <w:rsid w:val="0006037B"/>
    <w:rsid w:val="000753F6"/>
    <w:rsid w:val="000B1E58"/>
    <w:rsid w:val="000C38FB"/>
    <w:rsid w:val="00115EE7"/>
    <w:rsid w:val="00144B1F"/>
    <w:rsid w:val="00167B3E"/>
    <w:rsid w:val="0017144D"/>
    <w:rsid w:val="00183CFD"/>
    <w:rsid w:val="001A0EEE"/>
    <w:rsid w:val="002415FA"/>
    <w:rsid w:val="00260E90"/>
    <w:rsid w:val="00272B81"/>
    <w:rsid w:val="002770D0"/>
    <w:rsid w:val="002F171D"/>
    <w:rsid w:val="00345314"/>
    <w:rsid w:val="00345705"/>
    <w:rsid w:val="00361056"/>
    <w:rsid w:val="003927C9"/>
    <w:rsid w:val="00392E5D"/>
    <w:rsid w:val="003C5784"/>
    <w:rsid w:val="004537F5"/>
    <w:rsid w:val="00454BBC"/>
    <w:rsid w:val="0049133F"/>
    <w:rsid w:val="004B753F"/>
    <w:rsid w:val="004D1E80"/>
    <w:rsid w:val="004E5078"/>
    <w:rsid w:val="00504EE5"/>
    <w:rsid w:val="00522C16"/>
    <w:rsid w:val="00555FC4"/>
    <w:rsid w:val="0056011E"/>
    <w:rsid w:val="00574506"/>
    <w:rsid w:val="00603F69"/>
    <w:rsid w:val="0063455B"/>
    <w:rsid w:val="00684D44"/>
    <w:rsid w:val="006967A6"/>
    <w:rsid w:val="0072226D"/>
    <w:rsid w:val="00750BA8"/>
    <w:rsid w:val="00785CCE"/>
    <w:rsid w:val="00787318"/>
    <w:rsid w:val="007A2F5E"/>
    <w:rsid w:val="007B541B"/>
    <w:rsid w:val="007E0CD1"/>
    <w:rsid w:val="00816DEF"/>
    <w:rsid w:val="0085683E"/>
    <w:rsid w:val="00863EE8"/>
    <w:rsid w:val="008957DB"/>
    <w:rsid w:val="008C353A"/>
    <w:rsid w:val="008E7A2B"/>
    <w:rsid w:val="00925BBC"/>
    <w:rsid w:val="009D6426"/>
    <w:rsid w:val="00A25F4A"/>
    <w:rsid w:val="00A32BE0"/>
    <w:rsid w:val="00A74379"/>
    <w:rsid w:val="00A96AC3"/>
    <w:rsid w:val="00A9719A"/>
    <w:rsid w:val="00AB1D22"/>
    <w:rsid w:val="00AD4FBA"/>
    <w:rsid w:val="00B43388"/>
    <w:rsid w:val="00BA53A3"/>
    <w:rsid w:val="00BA62E1"/>
    <w:rsid w:val="00C078FF"/>
    <w:rsid w:val="00C45543"/>
    <w:rsid w:val="00C45EB8"/>
    <w:rsid w:val="00C93325"/>
    <w:rsid w:val="00C9496C"/>
    <w:rsid w:val="00D15193"/>
    <w:rsid w:val="00D27AA3"/>
    <w:rsid w:val="00D365F3"/>
    <w:rsid w:val="00D43813"/>
    <w:rsid w:val="00D51E72"/>
    <w:rsid w:val="00D943DF"/>
    <w:rsid w:val="00D95CC8"/>
    <w:rsid w:val="00DA0BDC"/>
    <w:rsid w:val="00DE7706"/>
    <w:rsid w:val="00DE777F"/>
    <w:rsid w:val="00E02ED0"/>
    <w:rsid w:val="00E10E6A"/>
    <w:rsid w:val="00E54CA3"/>
    <w:rsid w:val="00E80789"/>
    <w:rsid w:val="00EF12CA"/>
    <w:rsid w:val="00F2404B"/>
    <w:rsid w:val="00F87E95"/>
    <w:rsid w:val="00FA7CE6"/>
    <w:rsid w:val="00FB2340"/>
    <w:rsid w:val="00FB5309"/>
    <w:rsid w:val="00FF4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D27E2"/>
  <w15:chartTrackingRefBased/>
  <w15:docId w15:val="{0E1B5DC5-3C77-4481-BD74-05879BA6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04EE5"/>
    <w:pPr>
      <w:spacing w:after="80" w:line="360" w:lineRule="auto"/>
      <w:ind w:firstLine="720"/>
      <w:contextualSpacing/>
      <w:jc w:val="both"/>
    </w:pPr>
    <w:rPr>
      <w:rFonts w:ascii="Times New Roman" w:hAnsi="Times New Roman"/>
    </w:rPr>
  </w:style>
  <w:style w:type="paragraph" w:styleId="Heading1">
    <w:name w:val="heading 1"/>
    <w:aliases w:val="01. Judul"/>
    <w:basedOn w:val="Normal"/>
    <w:next w:val="Normal"/>
    <w:link w:val="Heading1Char"/>
    <w:uiPriority w:val="9"/>
    <w:qFormat/>
    <w:rsid w:val="00144B1F"/>
    <w:pPr>
      <w:keepNext/>
      <w:keepLines/>
      <w:spacing w:before="600" w:after="120" w:line="240" w:lineRule="auto"/>
      <w:ind w:firstLine="0"/>
      <w:jc w:val="center"/>
      <w:outlineLvl w:val="0"/>
    </w:pPr>
    <w:rPr>
      <w:rFonts w:eastAsiaTheme="majorEastAsia" w:cstheme="majorBidi"/>
      <w:b/>
      <w:bCs/>
      <w:caps/>
      <w:szCs w:val="28"/>
    </w:rPr>
  </w:style>
  <w:style w:type="paragraph" w:styleId="Heading2">
    <w:name w:val="heading 2"/>
    <w:aliases w:val="02. Penulis"/>
    <w:basedOn w:val="Normal"/>
    <w:next w:val="Normal"/>
    <w:link w:val="Heading2Char"/>
    <w:uiPriority w:val="9"/>
    <w:unhideWhenUsed/>
    <w:qFormat/>
    <w:rsid w:val="00C078FF"/>
    <w:pPr>
      <w:keepNext/>
      <w:keepLines/>
      <w:spacing w:before="240" w:after="0" w:line="240" w:lineRule="auto"/>
      <w:ind w:firstLine="0"/>
      <w:jc w:val="center"/>
      <w:outlineLvl w:val="1"/>
    </w:pPr>
    <w:rPr>
      <w:rFonts w:eastAsiaTheme="majorEastAsia" w:cstheme="majorBidi"/>
      <w:b/>
      <w:bCs/>
      <w:szCs w:val="26"/>
    </w:rPr>
  </w:style>
  <w:style w:type="paragraph" w:styleId="Heading3">
    <w:name w:val="heading 3"/>
    <w:aliases w:val="03. Afiliasi"/>
    <w:basedOn w:val="Normal"/>
    <w:next w:val="Normal"/>
    <w:link w:val="Heading3Char"/>
    <w:uiPriority w:val="9"/>
    <w:unhideWhenUsed/>
    <w:qFormat/>
    <w:rsid w:val="00A32BE0"/>
    <w:pPr>
      <w:keepNext/>
      <w:keepLines/>
      <w:spacing w:before="200" w:after="0"/>
      <w:ind w:firstLine="0"/>
      <w:jc w:val="center"/>
      <w:outlineLvl w:val="2"/>
    </w:pPr>
    <w:rPr>
      <w:rFonts w:eastAsiaTheme="majorEastAsia" w:cstheme="majorBidi"/>
      <w:bCs/>
    </w:rPr>
  </w:style>
  <w:style w:type="paragraph" w:styleId="Heading4">
    <w:name w:val="heading 4"/>
    <w:aliases w:val="04. Sejarah"/>
    <w:basedOn w:val="Normal"/>
    <w:next w:val="Normal"/>
    <w:link w:val="Heading4Char"/>
    <w:uiPriority w:val="9"/>
    <w:unhideWhenUsed/>
    <w:qFormat/>
    <w:rsid w:val="00D95CC8"/>
    <w:pPr>
      <w:keepNext/>
      <w:keepLines/>
      <w:spacing w:before="40" w:after="0" w:line="240" w:lineRule="auto"/>
      <w:ind w:firstLine="0"/>
      <w:jc w:val="center"/>
      <w:outlineLvl w:val="3"/>
    </w:pPr>
    <w:rPr>
      <w:rFonts w:eastAsiaTheme="majorEastAsia" w:cstheme="majorBidi"/>
      <w:iCs/>
    </w:rPr>
  </w:style>
  <w:style w:type="paragraph" w:styleId="Heading5">
    <w:name w:val="heading 5"/>
    <w:aliases w:val="05. Abstrak title"/>
    <w:basedOn w:val="Normal"/>
    <w:next w:val="Normal"/>
    <w:link w:val="Heading5Char"/>
    <w:uiPriority w:val="9"/>
    <w:unhideWhenUsed/>
    <w:qFormat/>
    <w:rsid w:val="00BA53A3"/>
    <w:pPr>
      <w:keepNext/>
      <w:keepLines/>
      <w:spacing w:before="40" w:after="0"/>
      <w:ind w:firstLine="0"/>
      <w:jc w:val="center"/>
      <w:outlineLvl w:val="4"/>
    </w:pPr>
    <w:rPr>
      <w:rFonts w:eastAsiaTheme="majorEastAsia" w:cstheme="majorBidi"/>
      <w:b/>
    </w:rPr>
  </w:style>
  <w:style w:type="paragraph" w:styleId="Heading6">
    <w:name w:val="heading 6"/>
    <w:aliases w:val="06. Abstrak body"/>
    <w:next w:val="Normal"/>
    <w:link w:val="Heading6Char"/>
    <w:uiPriority w:val="9"/>
    <w:unhideWhenUsed/>
    <w:qFormat/>
    <w:rsid w:val="00BA62E1"/>
    <w:pPr>
      <w:keepNext/>
      <w:keepLines/>
      <w:spacing w:before="40" w:after="0" w:line="240" w:lineRule="auto"/>
      <w:contextualSpacing/>
      <w:jc w:val="both"/>
      <w:outlineLvl w:val="5"/>
    </w:pPr>
    <w:rPr>
      <w:rFonts w:ascii="Times New Roman" w:eastAsiaTheme="majorEastAsia" w:hAnsi="Times New Roman" w:cstheme="majorBidi"/>
    </w:rPr>
  </w:style>
  <w:style w:type="paragraph" w:styleId="Heading7">
    <w:name w:val="heading 7"/>
    <w:aliases w:val="07.bab"/>
    <w:basedOn w:val="Normal"/>
    <w:next w:val="Normal"/>
    <w:link w:val="Heading7Char"/>
    <w:uiPriority w:val="9"/>
    <w:unhideWhenUsed/>
    <w:qFormat/>
    <w:rsid w:val="00504EE5"/>
    <w:pPr>
      <w:keepNext/>
      <w:keepLines/>
      <w:spacing w:before="40" w:after="0"/>
      <w:ind w:firstLine="0"/>
      <w:outlineLvl w:val="6"/>
    </w:pPr>
    <w:rPr>
      <w:rFonts w:eastAsiaTheme="majorEastAsia" w:cstheme="majorBidi"/>
      <w:b/>
      <w:iCs/>
    </w:rPr>
  </w:style>
  <w:style w:type="paragraph" w:styleId="Heading8">
    <w:name w:val="heading 8"/>
    <w:aliases w:val="08. Daftar Pustaka"/>
    <w:next w:val="Normal"/>
    <w:link w:val="Heading8Char"/>
    <w:uiPriority w:val="9"/>
    <w:unhideWhenUsed/>
    <w:qFormat/>
    <w:rsid w:val="003927C9"/>
    <w:pPr>
      <w:keepNext/>
      <w:keepLines/>
      <w:spacing w:after="0"/>
      <w:ind w:left="720" w:hanging="720"/>
      <w:jc w:val="both"/>
      <w:outlineLvl w:val="7"/>
    </w:pPr>
    <w:rPr>
      <w:rFonts w:ascii="Times New Roman" w:eastAsiaTheme="majorEastAsia" w:hAnsi="Times New Roman"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01. Judul Char"/>
    <w:basedOn w:val="DefaultParagraphFont"/>
    <w:link w:val="Heading1"/>
    <w:uiPriority w:val="9"/>
    <w:rsid w:val="00144B1F"/>
    <w:rPr>
      <w:rFonts w:ascii="Times New Roman" w:eastAsiaTheme="majorEastAsia" w:hAnsi="Times New Roman" w:cstheme="majorBidi"/>
      <w:b/>
      <w:bCs/>
      <w:caps/>
      <w:szCs w:val="28"/>
    </w:rPr>
  </w:style>
  <w:style w:type="character" w:customStyle="1" w:styleId="Heading2Char">
    <w:name w:val="Heading 2 Char"/>
    <w:aliases w:val="02. Penulis Char"/>
    <w:basedOn w:val="DefaultParagraphFont"/>
    <w:link w:val="Heading2"/>
    <w:uiPriority w:val="9"/>
    <w:rsid w:val="00C078FF"/>
    <w:rPr>
      <w:rFonts w:ascii="Times New Roman" w:eastAsiaTheme="majorEastAsia" w:hAnsi="Times New Roman" w:cstheme="majorBidi"/>
      <w:b/>
      <w:bCs/>
      <w:szCs w:val="26"/>
    </w:rPr>
  </w:style>
  <w:style w:type="character" w:customStyle="1" w:styleId="Heading3Char">
    <w:name w:val="Heading 3 Char"/>
    <w:aliases w:val="03. Afiliasi Char"/>
    <w:basedOn w:val="DefaultParagraphFont"/>
    <w:link w:val="Heading3"/>
    <w:uiPriority w:val="9"/>
    <w:rsid w:val="00A32BE0"/>
    <w:rPr>
      <w:rFonts w:ascii="Times New Roman" w:eastAsiaTheme="majorEastAsia" w:hAnsi="Times New Roman" w:cstheme="majorBidi"/>
      <w:bCs/>
    </w:rPr>
  </w:style>
  <w:style w:type="paragraph" w:styleId="Header">
    <w:name w:val="header"/>
    <w:basedOn w:val="Normal"/>
    <w:link w:val="HeaderChar"/>
    <w:uiPriority w:val="99"/>
    <w:unhideWhenUsed/>
    <w:rsid w:val="00AD4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BA"/>
    <w:rPr>
      <w:rFonts w:ascii="Times New Roman" w:hAnsi="Times New Roman"/>
      <w:sz w:val="24"/>
    </w:rPr>
  </w:style>
  <w:style w:type="paragraph" w:styleId="Footer">
    <w:name w:val="footer"/>
    <w:basedOn w:val="Normal"/>
    <w:link w:val="FooterChar"/>
    <w:uiPriority w:val="99"/>
    <w:unhideWhenUsed/>
    <w:rsid w:val="00AD4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BA"/>
    <w:rPr>
      <w:rFonts w:ascii="Times New Roman" w:hAnsi="Times New Roman"/>
      <w:sz w:val="24"/>
    </w:rPr>
  </w:style>
  <w:style w:type="character" w:styleId="CommentReference">
    <w:name w:val="annotation reference"/>
    <w:basedOn w:val="DefaultParagraphFont"/>
    <w:uiPriority w:val="99"/>
    <w:semiHidden/>
    <w:unhideWhenUsed/>
    <w:rsid w:val="00C078FF"/>
    <w:rPr>
      <w:sz w:val="16"/>
      <w:szCs w:val="16"/>
    </w:rPr>
  </w:style>
  <w:style w:type="paragraph" w:styleId="CommentText">
    <w:name w:val="annotation text"/>
    <w:basedOn w:val="Normal"/>
    <w:link w:val="CommentTextChar"/>
    <w:uiPriority w:val="99"/>
    <w:semiHidden/>
    <w:unhideWhenUsed/>
    <w:rsid w:val="00C078FF"/>
    <w:pPr>
      <w:spacing w:line="240" w:lineRule="auto"/>
    </w:pPr>
    <w:rPr>
      <w:sz w:val="20"/>
      <w:szCs w:val="20"/>
    </w:rPr>
  </w:style>
  <w:style w:type="character" w:customStyle="1" w:styleId="CommentTextChar">
    <w:name w:val="Comment Text Char"/>
    <w:basedOn w:val="DefaultParagraphFont"/>
    <w:link w:val="CommentText"/>
    <w:uiPriority w:val="99"/>
    <w:semiHidden/>
    <w:rsid w:val="00C078F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78FF"/>
    <w:rPr>
      <w:b/>
      <w:bCs/>
    </w:rPr>
  </w:style>
  <w:style w:type="character" w:customStyle="1" w:styleId="CommentSubjectChar">
    <w:name w:val="Comment Subject Char"/>
    <w:basedOn w:val="CommentTextChar"/>
    <w:link w:val="CommentSubject"/>
    <w:uiPriority w:val="99"/>
    <w:semiHidden/>
    <w:rsid w:val="00C078FF"/>
    <w:rPr>
      <w:rFonts w:ascii="Times New Roman" w:hAnsi="Times New Roman"/>
      <w:b/>
      <w:bCs/>
      <w:sz w:val="20"/>
      <w:szCs w:val="20"/>
    </w:rPr>
  </w:style>
  <w:style w:type="paragraph" w:styleId="BalloonText">
    <w:name w:val="Balloon Text"/>
    <w:basedOn w:val="Normal"/>
    <w:link w:val="BalloonTextChar"/>
    <w:uiPriority w:val="99"/>
    <w:semiHidden/>
    <w:unhideWhenUsed/>
    <w:rsid w:val="00C07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8FF"/>
    <w:rPr>
      <w:rFonts w:ascii="Segoe UI" w:hAnsi="Segoe UI" w:cs="Segoe UI"/>
      <w:sz w:val="18"/>
      <w:szCs w:val="18"/>
    </w:rPr>
  </w:style>
  <w:style w:type="character" w:customStyle="1" w:styleId="Heading4Char">
    <w:name w:val="Heading 4 Char"/>
    <w:aliases w:val="04. Sejarah Char"/>
    <w:basedOn w:val="DefaultParagraphFont"/>
    <w:link w:val="Heading4"/>
    <w:uiPriority w:val="9"/>
    <w:rsid w:val="00D95CC8"/>
    <w:rPr>
      <w:rFonts w:ascii="Times New Roman" w:eastAsiaTheme="majorEastAsia" w:hAnsi="Times New Roman" w:cstheme="majorBidi"/>
      <w:iCs/>
    </w:rPr>
  </w:style>
  <w:style w:type="character" w:customStyle="1" w:styleId="Heading5Char">
    <w:name w:val="Heading 5 Char"/>
    <w:aliases w:val="05. Abstrak title Char"/>
    <w:basedOn w:val="DefaultParagraphFont"/>
    <w:link w:val="Heading5"/>
    <w:uiPriority w:val="9"/>
    <w:rsid w:val="00BA53A3"/>
    <w:rPr>
      <w:rFonts w:ascii="Times New Roman" w:eastAsiaTheme="majorEastAsia" w:hAnsi="Times New Roman" w:cstheme="majorBidi"/>
      <w:b/>
      <w:sz w:val="24"/>
    </w:rPr>
  </w:style>
  <w:style w:type="character" w:customStyle="1" w:styleId="Heading6Char">
    <w:name w:val="Heading 6 Char"/>
    <w:aliases w:val="06. Abstrak body Char"/>
    <w:basedOn w:val="DefaultParagraphFont"/>
    <w:link w:val="Heading6"/>
    <w:uiPriority w:val="9"/>
    <w:rsid w:val="00BA62E1"/>
    <w:rPr>
      <w:rFonts w:ascii="Times New Roman" w:eastAsiaTheme="majorEastAsia" w:hAnsi="Times New Roman" w:cstheme="majorBidi"/>
    </w:rPr>
  </w:style>
  <w:style w:type="character" w:customStyle="1" w:styleId="Heading7Char">
    <w:name w:val="Heading 7 Char"/>
    <w:aliases w:val="07.bab Char"/>
    <w:basedOn w:val="DefaultParagraphFont"/>
    <w:link w:val="Heading7"/>
    <w:uiPriority w:val="9"/>
    <w:rsid w:val="00504EE5"/>
    <w:rPr>
      <w:rFonts w:ascii="Times New Roman" w:eastAsiaTheme="majorEastAsia" w:hAnsi="Times New Roman" w:cstheme="majorBidi"/>
      <w:b/>
      <w:iCs/>
    </w:rPr>
  </w:style>
  <w:style w:type="character" w:customStyle="1" w:styleId="Heading8Char">
    <w:name w:val="Heading 8 Char"/>
    <w:aliases w:val="08. Daftar Pustaka Char"/>
    <w:basedOn w:val="DefaultParagraphFont"/>
    <w:link w:val="Heading8"/>
    <w:uiPriority w:val="9"/>
    <w:rsid w:val="003927C9"/>
    <w:rPr>
      <w:rFonts w:ascii="Times New Roman" w:eastAsiaTheme="majorEastAsia" w:hAnsi="Times New Roman" w:cstheme="majorBidi"/>
      <w:color w:val="272727" w:themeColor="text1" w:themeTint="D8"/>
      <w:szCs w:val="21"/>
    </w:rPr>
  </w:style>
  <w:style w:type="paragraph" w:customStyle="1" w:styleId="09Judultabeldangambar">
    <w:name w:val="09. Judul tabel dan gambar"/>
    <w:basedOn w:val="Normal"/>
    <w:link w:val="09JudultabeldangambarChar"/>
    <w:qFormat/>
    <w:rsid w:val="00FB2340"/>
    <w:pPr>
      <w:spacing w:line="235" w:lineRule="auto"/>
      <w:ind w:left="851" w:hanging="851"/>
    </w:pPr>
    <w:rPr>
      <w:rFonts w:eastAsia="Times New Roman"/>
    </w:rPr>
  </w:style>
  <w:style w:type="paragraph" w:customStyle="1" w:styleId="10Isitabel">
    <w:name w:val="10. Isi tabel"/>
    <w:basedOn w:val="Normal"/>
    <w:link w:val="10IsitabelChar"/>
    <w:qFormat/>
    <w:rsid w:val="0049133F"/>
    <w:pPr>
      <w:spacing w:after="0" w:line="0" w:lineRule="atLeast"/>
      <w:ind w:firstLine="0"/>
      <w:jc w:val="center"/>
    </w:pPr>
    <w:rPr>
      <w:rFonts w:eastAsia="Times New Roman"/>
    </w:rPr>
  </w:style>
  <w:style w:type="character" w:customStyle="1" w:styleId="09JudultabeldangambarChar">
    <w:name w:val="09. Judul tabel dan gambar Char"/>
    <w:basedOn w:val="DefaultParagraphFont"/>
    <w:link w:val="09Judultabeldangambar"/>
    <w:rsid w:val="00FB2340"/>
    <w:rPr>
      <w:rFonts w:ascii="Times New Roman" w:eastAsia="Times New Roman" w:hAnsi="Times New Roman"/>
    </w:rPr>
  </w:style>
  <w:style w:type="paragraph" w:customStyle="1" w:styleId="11Subbab">
    <w:name w:val="11. Sub bab"/>
    <w:basedOn w:val="Normal"/>
    <w:link w:val="11SubbabChar"/>
    <w:qFormat/>
    <w:rsid w:val="00183CFD"/>
    <w:pPr>
      <w:spacing w:line="358" w:lineRule="auto"/>
      <w:ind w:firstLine="0"/>
      <w:jc w:val="left"/>
    </w:pPr>
    <w:rPr>
      <w:rFonts w:eastAsia="Times New Roman"/>
      <w:i/>
    </w:rPr>
  </w:style>
  <w:style w:type="character" w:customStyle="1" w:styleId="10IsitabelChar">
    <w:name w:val="10. Isi tabel Char"/>
    <w:basedOn w:val="DefaultParagraphFont"/>
    <w:link w:val="10Isitabel"/>
    <w:rsid w:val="0049133F"/>
    <w:rPr>
      <w:rFonts w:ascii="Times New Roman" w:eastAsia="Times New Roman" w:hAnsi="Times New Roman"/>
    </w:rPr>
  </w:style>
  <w:style w:type="character" w:customStyle="1" w:styleId="11SubbabChar">
    <w:name w:val="11. Sub bab Char"/>
    <w:basedOn w:val="DefaultParagraphFont"/>
    <w:link w:val="11Subbab"/>
    <w:rsid w:val="00183CFD"/>
    <w:rPr>
      <w:rFonts w:ascii="Times New Roman" w:eastAsia="Times New Roman" w:hAnsi="Times New Roman"/>
      <w:i/>
    </w:rPr>
  </w:style>
  <w:style w:type="paragraph" w:styleId="NormalWeb">
    <w:name w:val="Normal (Web)"/>
    <w:basedOn w:val="Normal"/>
    <w:uiPriority w:val="99"/>
    <w:semiHidden/>
    <w:unhideWhenUsed/>
    <w:rsid w:val="00D15193"/>
    <w:pPr>
      <w:spacing w:before="100" w:beforeAutospacing="1" w:after="100" w:afterAutospacing="1" w:line="240" w:lineRule="auto"/>
      <w:ind w:firstLine="0"/>
      <w:contextualSpacing w:val="0"/>
      <w:jc w:val="left"/>
    </w:pPr>
    <w:rPr>
      <w:rFonts w:eastAsia="Times New Roman" w:cs="Times New Roman"/>
      <w:sz w:val="24"/>
      <w:szCs w:val="24"/>
      <w:lang w:val="en-ID" w:eastAsia="en-ID"/>
    </w:rPr>
  </w:style>
  <w:style w:type="character" w:styleId="PlaceholderText">
    <w:name w:val="Placeholder Text"/>
    <w:basedOn w:val="DefaultParagraphFont"/>
    <w:uiPriority w:val="99"/>
    <w:semiHidden/>
    <w:rsid w:val="00603F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996">
      <w:bodyDiv w:val="1"/>
      <w:marLeft w:val="0"/>
      <w:marRight w:val="0"/>
      <w:marTop w:val="0"/>
      <w:marBottom w:val="0"/>
      <w:divBdr>
        <w:top w:val="none" w:sz="0" w:space="0" w:color="auto"/>
        <w:left w:val="none" w:sz="0" w:space="0" w:color="auto"/>
        <w:bottom w:val="none" w:sz="0" w:space="0" w:color="auto"/>
        <w:right w:val="none" w:sz="0" w:space="0" w:color="auto"/>
      </w:divBdr>
    </w:div>
    <w:div w:id="52001424">
      <w:bodyDiv w:val="1"/>
      <w:marLeft w:val="0"/>
      <w:marRight w:val="0"/>
      <w:marTop w:val="0"/>
      <w:marBottom w:val="0"/>
      <w:divBdr>
        <w:top w:val="none" w:sz="0" w:space="0" w:color="auto"/>
        <w:left w:val="none" w:sz="0" w:space="0" w:color="auto"/>
        <w:bottom w:val="none" w:sz="0" w:space="0" w:color="auto"/>
        <w:right w:val="none" w:sz="0" w:space="0" w:color="auto"/>
      </w:divBdr>
    </w:div>
    <w:div w:id="63143398">
      <w:bodyDiv w:val="1"/>
      <w:marLeft w:val="0"/>
      <w:marRight w:val="0"/>
      <w:marTop w:val="0"/>
      <w:marBottom w:val="0"/>
      <w:divBdr>
        <w:top w:val="none" w:sz="0" w:space="0" w:color="auto"/>
        <w:left w:val="none" w:sz="0" w:space="0" w:color="auto"/>
        <w:bottom w:val="none" w:sz="0" w:space="0" w:color="auto"/>
        <w:right w:val="none" w:sz="0" w:space="0" w:color="auto"/>
      </w:divBdr>
    </w:div>
    <w:div w:id="129059204">
      <w:bodyDiv w:val="1"/>
      <w:marLeft w:val="0"/>
      <w:marRight w:val="0"/>
      <w:marTop w:val="0"/>
      <w:marBottom w:val="0"/>
      <w:divBdr>
        <w:top w:val="none" w:sz="0" w:space="0" w:color="auto"/>
        <w:left w:val="none" w:sz="0" w:space="0" w:color="auto"/>
        <w:bottom w:val="none" w:sz="0" w:space="0" w:color="auto"/>
        <w:right w:val="none" w:sz="0" w:space="0" w:color="auto"/>
      </w:divBdr>
    </w:div>
    <w:div w:id="142158826">
      <w:bodyDiv w:val="1"/>
      <w:marLeft w:val="0"/>
      <w:marRight w:val="0"/>
      <w:marTop w:val="0"/>
      <w:marBottom w:val="0"/>
      <w:divBdr>
        <w:top w:val="none" w:sz="0" w:space="0" w:color="auto"/>
        <w:left w:val="none" w:sz="0" w:space="0" w:color="auto"/>
        <w:bottom w:val="none" w:sz="0" w:space="0" w:color="auto"/>
        <w:right w:val="none" w:sz="0" w:space="0" w:color="auto"/>
      </w:divBdr>
    </w:div>
    <w:div w:id="148252407">
      <w:bodyDiv w:val="1"/>
      <w:marLeft w:val="0"/>
      <w:marRight w:val="0"/>
      <w:marTop w:val="0"/>
      <w:marBottom w:val="0"/>
      <w:divBdr>
        <w:top w:val="none" w:sz="0" w:space="0" w:color="auto"/>
        <w:left w:val="none" w:sz="0" w:space="0" w:color="auto"/>
        <w:bottom w:val="none" w:sz="0" w:space="0" w:color="auto"/>
        <w:right w:val="none" w:sz="0" w:space="0" w:color="auto"/>
      </w:divBdr>
    </w:div>
    <w:div w:id="174465435">
      <w:bodyDiv w:val="1"/>
      <w:marLeft w:val="0"/>
      <w:marRight w:val="0"/>
      <w:marTop w:val="0"/>
      <w:marBottom w:val="0"/>
      <w:divBdr>
        <w:top w:val="none" w:sz="0" w:space="0" w:color="auto"/>
        <w:left w:val="none" w:sz="0" w:space="0" w:color="auto"/>
        <w:bottom w:val="none" w:sz="0" w:space="0" w:color="auto"/>
        <w:right w:val="none" w:sz="0" w:space="0" w:color="auto"/>
      </w:divBdr>
    </w:div>
    <w:div w:id="224489351">
      <w:bodyDiv w:val="1"/>
      <w:marLeft w:val="0"/>
      <w:marRight w:val="0"/>
      <w:marTop w:val="0"/>
      <w:marBottom w:val="0"/>
      <w:divBdr>
        <w:top w:val="none" w:sz="0" w:space="0" w:color="auto"/>
        <w:left w:val="none" w:sz="0" w:space="0" w:color="auto"/>
        <w:bottom w:val="none" w:sz="0" w:space="0" w:color="auto"/>
        <w:right w:val="none" w:sz="0" w:space="0" w:color="auto"/>
      </w:divBdr>
    </w:div>
    <w:div w:id="232742170">
      <w:bodyDiv w:val="1"/>
      <w:marLeft w:val="0"/>
      <w:marRight w:val="0"/>
      <w:marTop w:val="0"/>
      <w:marBottom w:val="0"/>
      <w:divBdr>
        <w:top w:val="none" w:sz="0" w:space="0" w:color="auto"/>
        <w:left w:val="none" w:sz="0" w:space="0" w:color="auto"/>
        <w:bottom w:val="none" w:sz="0" w:space="0" w:color="auto"/>
        <w:right w:val="none" w:sz="0" w:space="0" w:color="auto"/>
      </w:divBdr>
    </w:div>
    <w:div w:id="244459895">
      <w:bodyDiv w:val="1"/>
      <w:marLeft w:val="0"/>
      <w:marRight w:val="0"/>
      <w:marTop w:val="0"/>
      <w:marBottom w:val="0"/>
      <w:divBdr>
        <w:top w:val="none" w:sz="0" w:space="0" w:color="auto"/>
        <w:left w:val="none" w:sz="0" w:space="0" w:color="auto"/>
        <w:bottom w:val="none" w:sz="0" w:space="0" w:color="auto"/>
        <w:right w:val="none" w:sz="0" w:space="0" w:color="auto"/>
      </w:divBdr>
    </w:div>
    <w:div w:id="281570770">
      <w:bodyDiv w:val="1"/>
      <w:marLeft w:val="0"/>
      <w:marRight w:val="0"/>
      <w:marTop w:val="0"/>
      <w:marBottom w:val="0"/>
      <w:divBdr>
        <w:top w:val="none" w:sz="0" w:space="0" w:color="auto"/>
        <w:left w:val="none" w:sz="0" w:space="0" w:color="auto"/>
        <w:bottom w:val="none" w:sz="0" w:space="0" w:color="auto"/>
        <w:right w:val="none" w:sz="0" w:space="0" w:color="auto"/>
      </w:divBdr>
    </w:div>
    <w:div w:id="288317437">
      <w:bodyDiv w:val="1"/>
      <w:marLeft w:val="0"/>
      <w:marRight w:val="0"/>
      <w:marTop w:val="0"/>
      <w:marBottom w:val="0"/>
      <w:divBdr>
        <w:top w:val="none" w:sz="0" w:space="0" w:color="auto"/>
        <w:left w:val="none" w:sz="0" w:space="0" w:color="auto"/>
        <w:bottom w:val="none" w:sz="0" w:space="0" w:color="auto"/>
        <w:right w:val="none" w:sz="0" w:space="0" w:color="auto"/>
      </w:divBdr>
    </w:div>
    <w:div w:id="314187703">
      <w:bodyDiv w:val="1"/>
      <w:marLeft w:val="0"/>
      <w:marRight w:val="0"/>
      <w:marTop w:val="0"/>
      <w:marBottom w:val="0"/>
      <w:divBdr>
        <w:top w:val="none" w:sz="0" w:space="0" w:color="auto"/>
        <w:left w:val="none" w:sz="0" w:space="0" w:color="auto"/>
        <w:bottom w:val="none" w:sz="0" w:space="0" w:color="auto"/>
        <w:right w:val="none" w:sz="0" w:space="0" w:color="auto"/>
      </w:divBdr>
    </w:div>
    <w:div w:id="317809169">
      <w:bodyDiv w:val="1"/>
      <w:marLeft w:val="0"/>
      <w:marRight w:val="0"/>
      <w:marTop w:val="0"/>
      <w:marBottom w:val="0"/>
      <w:divBdr>
        <w:top w:val="none" w:sz="0" w:space="0" w:color="auto"/>
        <w:left w:val="none" w:sz="0" w:space="0" w:color="auto"/>
        <w:bottom w:val="none" w:sz="0" w:space="0" w:color="auto"/>
        <w:right w:val="none" w:sz="0" w:space="0" w:color="auto"/>
      </w:divBdr>
    </w:div>
    <w:div w:id="340477513">
      <w:bodyDiv w:val="1"/>
      <w:marLeft w:val="0"/>
      <w:marRight w:val="0"/>
      <w:marTop w:val="0"/>
      <w:marBottom w:val="0"/>
      <w:divBdr>
        <w:top w:val="none" w:sz="0" w:space="0" w:color="auto"/>
        <w:left w:val="none" w:sz="0" w:space="0" w:color="auto"/>
        <w:bottom w:val="none" w:sz="0" w:space="0" w:color="auto"/>
        <w:right w:val="none" w:sz="0" w:space="0" w:color="auto"/>
      </w:divBdr>
    </w:div>
    <w:div w:id="353727478">
      <w:bodyDiv w:val="1"/>
      <w:marLeft w:val="0"/>
      <w:marRight w:val="0"/>
      <w:marTop w:val="0"/>
      <w:marBottom w:val="0"/>
      <w:divBdr>
        <w:top w:val="none" w:sz="0" w:space="0" w:color="auto"/>
        <w:left w:val="none" w:sz="0" w:space="0" w:color="auto"/>
        <w:bottom w:val="none" w:sz="0" w:space="0" w:color="auto"/>
        <w:right w:val="none" w:sz="0" w:space="0" w:color="auto"/>
      </w:divBdr>
    </w:div>
    <w:div w:id="454326252">
      <w:bodyDiv w:val="1"/>
      <w:marLeft w:val="0"/>
      <w:marRight w:val="0"/>
      <w:marTop w:val="0"/>
      <w:marBottom w:val="0"/>
      <w:divBdr>
        <w:top w:val="none" w:sz="0" w:space="0" w:color="auto"/>
        <w:left w:val="none" w:sz="0" w:space="0" w:color="auto"/>
        <w:bottom w:val="none" w:sz="0" w:space="0" w:color="auto"/>
        <w:right w:val="none" w:sz="0" w:space="0" w:color="auto"/>
      </w:divBdr>
    </w:div>
    <w:div w:id="482090444">
      <w:bodyDiv w:val="1"/>
      <w:marLeft w:val="0"/>
      <w:marRight w:val="0"/>
      <w:marTop w:val="0"/>
      <w:marBottom w:val="0"/>
      <w:divBdr>
        <w:top w:val="none" w:sz="0" w:space="0" w:color="auto"/>
        <w:left w:val="none" w:sz="0" w:space="0" w:color="auto"/>
        <w:bottom w:val="none" w:sz="0" w:space="0" w:color="auto"/>
        <w:right w:val="none" w:sz="0" w:space="0" w:color="auto"/>
      </w:divBdr>
    </w:div>
    <w:div w:id="505629829">
      <w:bodyDiv w:val="1"/>
      <w:marLeft w:val="0"/>
      <w:marRight w:val="0"/>
      <w:marTop w:val="0"/>
      <w:marBottom w:val="0"/>
      <w:divBdr>
        <w:top w:val="none" w:sz="0" w:space="0" w:color="auto"/>
        <w:left w:val="none" w:sz="0" w:space="0" w:color="auto"/>
        <w:bottom w:val="none" w:sz="0" w:space="0" w:color="auto"/>
        <w:right w:val="none" w:sz="0" w:space="0" w:color="auto"/>
      </w:divBdr>
    </w:div>
    <w:div w:id="552887508">
      <w:bodyDiv w:val="1"/>
      <w:marLeft w:val="0"/>
      <w:marRight w:val="0"/>
      <w:marTop w:val="0"/>
      <w:marBottom w:val="0"/>
      <w:divBdr>
        <w:top w:val="none" w:sz="0" w:space="0" w:color="auto"/>
        <w:left w:val="none" w:sz="0" w:space="0" w:color="auto"/>
        <w:bottom w:val="none" w:sz="0" w:space="0" w:color="auto"/>
        <w:right w:val="none" w:sz="0" w:space="0" w:color="auto"/>
      </w:divBdr>
    </w:div>
    <w:div w:id="768618023">
      <w:bodyDiv w:val="1"/>
      <w:marLeft w:val="0"/>
      <w:marRight w:val="0"/>
      <w:marTop w:val="0"/>
      <w:marBottom w:val="0"/>
      <w:divBdr>
        <w:top w:val="none" w:sz="0" w:space="0" w:color="auto"/>
        <w:left w:val="none" w:sz="0" w:space="0" w:color="auto"/>
        <w:bottom w:val="none" w:sz="0" w:space="0" w:color="auto"/>
        <w:right w:val="none" w:sz="0" w:space="0" w:color="auto"/>
      </w:divBdr>
      <w:divsChild>
        <w:div w:id="2055739627">
          <w:marLeft w:val="480"/>
          <w:marRight w:val="0"/>
          <w:marTop w:val="0"/>
          <w:marBottom w:val="0"/>
          <w:divBdr>
            <w:top w:val="none" w:sz="0" w:space="0" w:color="auto"/>
            <w:left w:val="none" w:sz="0" w:space="0" w:color="auto"/>
            <w:bottom w:val="none" w:sz="0" w:space="0" w:color="auto"/>
            <w:right w:val="none" w:sz="0" w:space="0" w:color="auto"/>
          </w:divBdr>
        </w:div>
        <w:div w:id="1985231244">
          <w:marLeft w:val="480"/>
          <w:marRight w:val="0"/>
          <w:marTop w:val="0"/>
          <w:marBottom w:val="0"/>
          <w:divBdr>
            <w:top w:val="none" w:sz="0" w:space="0" w:color="auto"/>
            <w:left w:val="none" w:sz="0" w:space="0" w:color="auto"/>
            <w:bottom w:val="none" w:sz="0" w:space="0" w:color="auto"/>
            <w:right w:val="none" w:sz="0" w:space="0" w:color="auto"/>
          </w:divBdr>
        </w:div>
        <w:div w:id="1413745421">
          <w:marLeft w:val="480"/>
          <w:marRight w:val="0"/>
          <w:marTop w:val="0"/>
          <w:marBottom w:val="0"/>
          <w:divBdr>
            <w:top w:val="none" w:sz="0" w:space="0" w:color="auto"/>
            <w:left w:val="none" w:sz="0" w:space="0" w:color="auto"/>
            <w:bottom w:val="none" w:sz="0" w:space="0" w:color="auto"/>
            <w:right w:val="none" w:sz="0" w:space="0" w:color="auto"/>
          </w:divBdr>
        </w:div>
        <w:div w:id="12388206">
          <w:marLeft w:val="480"/>
          <w:marRight w:val="0"/>
          <w:marTop w:val="0"/>
          <w:marBottom w:val="0"/>
          <w:divBdr>
            <w:top w:val="none" w:sz="0" w:space="0" w:color="auto"/>
            <w:left w:val="none" w:sz="0" w:space="0" w:color="auto"/>
            <w:bottom w:val="none" w:sz="0" w:space="0" w:color="auto"/>
            <w:right w:val="none" w:sz="0" w:space="0" w:color="auto"/>
          </w:divBdr>
        </w:div>
        <w:div w:id="247154281">
          <w:marLeft w:val="480"/>
          <w:marRight w:val="0"/>
          <w:marTop w:val="0"/>
          <w:marBottom w:val="0"/>
          <w:divBdr>
            <w:top w:val="none" w:sz="0" w:space="0" w:color="auto"/>
            <w:left w:val="none" w:sz="0" w:space="0" w:color="auto"/>
            <w:bottom w:val="none" w:sz="0" w:space="0" w:color="auto"/>
            <w:right w:val="none" w:sz="0" w:space="0" w:color="auto"/>
          </w:divBdr>
        </w:div>
        <w:div w:id="1467620352">
          <w:marLeft w:val="480"/>
          <w:marRight w:val="0"/>
          <w:marTop w:val="0"/>
          <w:marBottom w:val="0"/>
          <w:divBdr>
            <w:top w:val="none" w:sz="0" w:space="0" w:color="auto"/>
            <w:left w:val="none" w:sz="0" w:space="0" w:color="auto"/>
            <w:bottom w:val="none" w:sz="0" w:space="0" w:color="auto"/>
            <w:right w:val="none" w:sz="0" w:space="0" w:color="auto"/>
          </w:divBdr>
        </w:div>
        <w:div w:id="828055502">
          <w:marLeft w:val="480"/>
          <w:marRight w:val="0"/>
          <w:marTop w:val="0"/>
          <w:marBottom w:val="0"/>
          <w:divBdr>
            <w:top w:val="none" w:sz="0" w:space="0" w:color="auto"/>
            <w:left w:val="none" w:sz="0" w:space="0" w:color="auto"/>
            <w:bottom w:val="none" w:sz="0" w:space="0" w:color="auto"/>
            <w:right w:val="none" w:sz="0" w:space="0" w:color="auto"/>
          </w:divBdr>
        </w:div>
        <w:div w:id="770324581">
          <w:marLeft w:val="480"/>
          <w:marRight w:val="0"/>
          <w:marTop w:val="0"/>
          <w:marBottom w:val="0"/>
          <w:divBdr>
            <w:top w:val="none" w:sz="0" w:space="0" w:color="auto"/>
            <w:left w:val="none" w:sz="0" w:space="0" w:color="auto"/>
            <w:bottom w:val="none" w:sz="0" w:space="0" w:color="auto"/>
            <w:right w:val="none" w:sz="0" w:space="0" w:color="auto"/>
          </w:divBdr>
        </w:div>
        <w:div w:id="70855877">
          <w:marLeft w:val="480"/>
          <w:marRight w:val="0"/>
          <w:marTop w:val="0"/>
          <w:marBottom w:val="0"/>
          <w:divBdr>
            <w:top w:val="none" w:sz="0" w:space="0" w:color="auto"/>
            <w:left w:val="none" w:sz="0" w:space="0" w:color="auto"/>
            <w:bottom w:val="none" w:sz="0" w:space="0" w:color="auto"/>
            <w:right w:val="none" w:sz="0" w:space="0" w:color="auto"/>
          </w:divBdr>
        </w:div>
        <w:div w:id="542179606">
          <w:marLeft w:val="480"/>
          <w:marRight w:val="0"/>
          <w:marTop w:val="0"/>
          <w:marBottom w:val="0"/>
          <w:divBdr>
            <w:top w:val="none" w:sz="0" w:space="0" w:color="auto"/>
            <w:left w:val="none" w:sz="0" w:space="0" w:color="auto"/>
            <w:bottom w:val="none" w:sz="0" w:space="0" w:color="auto"/>
            <w:right w:val="none" w:sz="0" w:space="0" w:color="auto"/>
          </w:divBdr>
        </w:div>
        <w:div w:id="844396299">
          <w:marLeft w:val="480"/>
          <w:marRight w:val="0"/>
          <w:marTop w:val="0"/>
          <w:marBottom w:val="0"/>
          <w:divBdr>
            <w:top w:val="none" w:sz="0" w:space="0" w:color="auto"/>
            <w:left w:val="none" w:sz="0" w:space="0" w:color="auto"/>
            <w:bottom w:val="none" w:sz="0" w:space="0" w:color="auto"/>
            <w:right w:val="none" w:sz="0" w:space="0" w:color="auto"/>
          </w:divBdr>
        </w:div>
        <w:div w:id="265384668">
          <w:marLeft w:val="480"/>
          <w:marRight w:val="0"/>
          <w:marTop w:val="0"/>
          <w:marBottom w:val="0"/>
          <w:divBdr>
            <w:top w:val="none" w:sz="0" w:space="0" w:color="auto"/>
            <w:left w:val="none" w:sz="0" w:space="0" w:color="auto"/>
            <w:bottom w:val="none" w:sz="0" w:space="0" w:color="auto"/>
            <w:right w:val="none" w:sz="0" w:space="0" w:color="auto"/>
          </w:divBdr>
        </w:div>
        <w:div w:id="151289270">
          <w:marLeft w:val="480"/>
          <w:marRight w:val="0"/>
          <w:marTop w:val="0"/>
          <w:marBottom w:val="0"/>
          <w:divBdr>
            <w:top w:val="none" w:sz="0" w:space="0" w:color="auto"/>
            <w:left w:val="none" w:sz="0" w:space="0" w:color="auto"/>
            <w:bottom w:val="none" w:sz="0" w:space="0" w:color="auto"/>
            <w:right w:val="none" w:sz="0" w:space="0" w:color="auto"/>
          </w:divBdr>
        </w:div>
        <w:div w:id="1440951836">
          <w:marLeft w:val="480"/>
          <w:marRight w:val="0"/>
          <w:marTop w:val="0"/>
          <w:marBottom w:val="0"/>
          <w:divBdr>
            <w:top w:val="none" w:sz="0" w:space="0" w:color="auto"/>
            <w:left w:val="none" w:sz="0" w:space="0" w:color="auto"/>
            <w:bottom w:val="none" w:sz="0" w:space="0" w:color="auto"/>
            <w:right w:val="none" w:sz="0" w:space="0" w:color="auto"/>
          </w:divBdr>
        </w:div>
        <w:div w:id="183523486">
          <w:marLeft w:val="480"/>
          <w:marRight w:val="0"/>
          <w:marTop w:val="0"/>
          <w:marBottom w:val="0"/>
          <w:divBdr>
            <w:top w:val="none" w:sz="0" w:space="0" w:color="auto"/>
            <w:left w:val="none" w:sz="0" w:space="0" w:color="auto"/>
            <w:bottom w:val="none" w:sz="0" w:space="0" w:color="auto"/>
            <w:right w:val="none" w:sz="0" w:space="0" w:color="auto"/>
          </w:divBdr>
        </w:div>
        <w:div w:id="1248808485">
          <w:marLeft w:val="480"/>
          <w:marRight w:val="0"/>
          <w:marTop w:val="0"/>
          <w:marBottom w:val="0"/>
          <w:divBdr>
            <w:top w:val="none" w:sz="0" w:space="0" w:color="auto"/>
            <w:left w:val="none" w:sz="0" w:space="0" w:color="auto"/>
            <w:bottom w:val="none" w:sz="0" w:space="0" w:color="auto"/>
            <w:right w:val="none" w:sz="0" w:space="0" w:color="auto"/>
          </w:divBdr>
        </w:div>
        <w:div w:id="1921021323">
          <w:marLeft w:val="480"/>
          <w:marRight w:val="0"/>
          <w:marTop w:val="0"/>
          <w:marBottom w:val="0"/>
          <w:divBdr>
            <w:top w:val="none" w:sz="0" w:space="0" w:color="auto"/>
            <w:left w:val="none" w:sz="0" w:space="0" w:color="auto"/>
            <w:bottom w:val="none" w:sz="0" w:space="0" w:color="auto"/>
            <w:right w:val="none" w:sz="0" w:space="0" w:color="auto"/>
          </w:divBdr>
        </w:div>
        <w:div w:id="2122919084">
          <w:marLeft w:val="480"/>
          <w:marRight w:val="0"/>
          <w:marTop w:val="0"/>
          <w:marBottom w:val="0"/>
          <w:divBdr>
            <w:top w:val="none" w:sz="0" w:space="0" w:color="auto"/>
            <w:left w:val="none" w:sz="0" w:space="0" w:color="auto"/>
            <w:bottom w:val="none" w:sz="0" w:space="0" w:color="auto"/>
            <w:right w:val="none" w:sz="0" w:space="0" w:color="auto"/>
          </w:divBdr>
        </w:div>
        <w:div w:id="1582904732">
          <w:marLeft w:val="480"/>
          <w:marRight w:val="0"/>
          <w:marTop w:val="0"/>
          <w:marBottom w:val="0"/>
          <w:divBdr>
            <w:top w:val="none" w:sz="0" w:space="0" w:color="auto"/>
            <w:left w:val="none" w:sz="0" w:space="0" w:color="auto"/>
            <w:bottom w:val="none" w:sz="0" w:space="0" w:color="auto"/>
            <w:right w:val="none" w:sz="0" w:space="0" w:color="auto"/>
          </w:divBdr>
        </w:div>
        <w:div w:id="694381891">
          <w:marLeft w:val="480"/>
          <w:marRight w:val="0"/>
          <w:marTop w:val="0"/>
          <w:marBottom w:val="0"/>
          <w:divBdr>
            <w:top w:val="none" w:sz="0" w:space="0" w:color="auto"/>
            <w:left w:val="none" w:sz="0" w:space="0" w:color="auto"/>
            <w:bottom w:val="none" w:sz="0" w:space="0" w:color="auto"/>
            <w:right w:val="none" w:sz="0" w:space="0" w:color="auto"/>
          </w:divBdr>
        </w:div>
        <w:div w:id="1203597093">
          <w:marLeft w:val="480"/>
          <w:marRight w:val="0"/>
          <w:marTop w:val="0"/>
          <w:marBottom w:val="0"/>
          <w:divBdr>
            <w:top w:val="none" w:sz="0" w:space="0" w:color="auto"/>
            <w:left w:val="none" w:sz="0" w:space="0" w:color="auto"/>
            <w:bottom w:val="none" w:sz="0" w:space="0" w:color="auto"/>
            <w:right w:val="none" w:sz="0" w:space="0" w:color="auto"/>
          </w:divBdr>
        </w:div>
        <w:div w:id="281621279">
          <w:marLeft w:val="480"/>
          <w:marRight w:val="0"/>
          <w:marTop w:val="0"/>
          <w:marBottom w:val="0"/>
          <w:divBdr>
            <w:top w:val="none" w:sz="0" w:space="0" w:color="auto"/>
            <w:left w:val="none" w:sz="0" w:space="0" w:color="auto"/>
            <w:bottom w:val="none" w:sz="0" w:space="0" w:color="auto"/>
            <w:right w:val="none" w:sz="0" w:space="0" w:color="auto"/>
          </w:divBdr>
        </w:div>
        <w:div w:id="894509939">
          <w:marLeft w:val="480"/>
          <w:marRight w:val="0"/>
          <w:marTop w:val="0"/>
          <w:marBottom w:val="0"/>
          <w:divBdr>
            <w:top w:val="none" w:sz="0" w:space="0" w:color="auto"/>
            <w:left w:val="none" w:sz="0" w:space="0" w:color="auto"/>
            <w:bottom w:val="none" w:sz="0" w:space="0" w:color="auto"/>
            <w:right w:val="none" w:sz="0" w:space="0" w:color="auto"/>
          </w:divBdr>
        </w:div>
        <w:div w:id="1916039944">
          <w:marLeft w:val="480"/>
          <w:marRight w:val="0"/>
          <w:marTop w:val="0"/>
          <w:marBottom w:val="0"/>
          <w:divBdr>
            <w:top w:val="none" w:sz="0" w:space="0" w:color="auto"/>
            <w:left w:val="none" w:sz="0" w:space="0" w:color="auto"/>
            <w:bottom w:val="none" w:sz="0" w:space="0" w:color="auto"/>
            <w:right w:val="none" w:sz="0" w:space="0" w:color="auto"/>
          </w:divBdr>
        </w:div>
      </w:divsChild>
    </w:div>
    <w:div w:id="774329231">
      <w:bodyDiv w:val="1"/>
      <w:marLeft w:val="0"/>
      <w:marRight w:val="0"/>
      <w:marTop w:val="0"/>
      <w:marBottom w:val="0"/>
      <w:divBdr>
        <w:top w:val="none" w:sz="0" w:space="0" w:color="auto"/>
        <w:left w:val="none" w:sz="0" w:space="0" w:color="auto"/>
        <w:bottom w:val="none" w:sz="0" w:space="0" w:color="auto"/>
        <w:right w:val="none" w:sz="0" w:space="0" w:color="auto"/>
      </w:divBdr>
    </w:div>
    <w:div w:id="801581428">
      <w:bodyDiv w:val="1"/>
      <w:marLeft w:val="0"/>
      <w:marRight w:val="0"/>
      <w:marTop w:val="0"/>
      <w:marBottom w:val="0"/>
      <w:divBdr>
        <w:top w:val="none" w:sz="0" w:space="0" w:color="auto"/>
        <w:left w:val="none" w:sz="0" w:space="0" w:color="auto"/>
        <w:bottom w:val="none" w:sz="0" w:space="0" w:color="auto"/>
        <w:right w:val="none" w:sz="0" w:space="0" w:color="auto"/>
      </w:divBdr>
    </w:div>
    <w:div w:id="808321805">
      <w:bodyDiv w:val="1"/>
      <w:marLeft w:val="0"/>
      <w:marRight w:val="0"/>
      <w:marTop w:val="0"/>
      <w:marBottom w:val="0"/>
      <w:divBdr>
        <w:top w:val="none" w:sz="0" w:space="0" w:color="auto"/>
        <w:left w:val="none" w:sz="0" w:space="0" w:color="auto"/>
        <w:bottom w:val="none" w:sz="0" w:space="0" w:color="auto"/>
        <w:right w:val="none" w:sz="0" w:space="0" w:color="auto"/>
      </w:divBdr>
    </w:div>
    <w:div w:id="858616327">
      <w:bodyDiv w:val="1"/>
      <w:marLeft w:val="0"/>
      <w:marRight w:val="0"/>
      <w:marTop w:val="0"/>
      <w:marBottom w:val="0"/>
      <w:divBdr>
        <w:top w:val="none" w:sz="0" w:space="0" w:color="auto"/>
        <w:left w:val="none" w:sz="0" w:space="0" w:color="auto"/>
        <w:bottom w:val="none" w:sz="0" w:space="0" w:color="auto"/>
        <w:right w:val="none" w:sz="0" w:space="0" w:color="auto"/>
      </w:divBdr>
    </w:div>
    <w:div w:id="887302575">
      <w:bodyDiv w:val="1"/>
      <w:marLeft w:val="0"/>
      <w:marRight w:val="0"/>
      <w:marTop w:val="0"/>
      <w:marBottom w:val="0"/>
      <w:divBdr>
        <w:top w:val="none" w:sz="0" w:space="0" w:color="auto"/>
        <w:left w:val="none" w:sz="0" w:space="0" w:color="auto"/>
        <w:bottom w:val="none" w:sz="0" w:space="0" w:color="auto"/>
        <w:right w:val="none" w:sz="0" w:space="0" w:color="auto"/>
      </w:divBdr>
    </w:div>
    <w:div w:id="958686764">
      <w:bodyDiv w:val="1"/>
      <w:marLeft w:val="0"/>
      <w:marRight w:val="0"/>
      <w:marTop w:val="0"/>
      <w:marBottom w:val="0"/>
      <w:divBdr>
        <w:top w:val="none" w:sz="0" w:space="0" w:color="auto"/>
        <w:left w:val="none" w:sz="0" w:space="0" w:color="auto"/>
        <w:bottom w:val="none" w:sz="0" w:space="0" w:color="auto"/>
        <w:right w:val="none" w:sz="0" w:space="0" w:color="auto"/>
      </w:divBdr>
    </w:div>
    <w:div w:id="976185237">
      <w:bodyDiv w:val="1"/>
      <w:marLeft w:val="0"/>
      <w:marRight w:val="0"/>
      <w:marTop w:val="0"/>
      <w:marBottom w:val="0"/>
      <w:divBdr>
        <w:top w:val="none" w:sz="0" w:space="0" w:color="auto"/>
        <w:left w:val="none" w:sz="0" w:space="0" w:color="auto"/>
        <w:bottom w:val="none" w:sz="0" w:space="0" w:color="auto"/>
        <w:right w:val="none" w:sz="0" w:space="0" w:color="auto"/>
      </w:divBdr>
    </w:div>
    <w:div w:id="1061565385">
      <w:bodyDiv w:val="1"/>
      <w:marLeft w:val="0"/>
      <w:marRight w:val="0"/>
      <w:marTop w:val="0"/>
      <w:marBottom w:val="0"/>
      <w:divBdr>
        <w:top w:val="none" w:sz="0" w:space="0" w:color="auto"/>
        <w:left w:val="none" w:sz="0" w:space="0" w:color="auto"/>
        <w:bottom w:val="none" w:sz="0" w:space="0" w:color="auto"/>
        <w:right w:val="none" w:sz="0" w:space="0" w:color="auto"/>
      </w:divBdr>
    </w:div>
    <w:div w:id="1068381815">
      <w:bodyDiv w:val="1"/>
      <w:marLeft w:val="0"/>
      <w:marRight w:val="0"/>
      <w:marTop w:val="0"/>
      <w:marBottom w:val="0"/>
      <w:divBdr>
        <w:top w:val="none" w:sz="0" w:space="0" w:color="auto"/>
        <w:left w:val="none" w:sz="0" w:space="0" w:color="auto"/>
        <w:bottom w:val="none" w:sz="0" w:space="0" w:color="auto"/>
        <w:right w:val="none" w:sz="0" w:space="0" w:color="auto"/>
      </w:divBdr>
    </w:div>
    <w:div w:id="1161316369">
      <w:bodyDiv w:val="1"/>
      <w:marLeft w:val="0"/>
      <w:marRight w:val="0"/>
      <w:marTop w:val="0"/>
      <w:marBottom w:val="0"/>
      <w:divBdr>
        <w:top w:val="none" w:sz="0" w:space="0" w:color="auto"/>
        <w:left w:val="none" w:sz="0" w:space="0" w:color="auto"/>
        <w:bottom w:val="none" w:sz="0" w:space="0" w:color="auto"/>
        <w:right w:val="none" w:sz="0" w:space="0" w:color="auto"/>
      </w:divBdr>
    </w:div>
    <w:div w:id="1165783549">
      <w:bodyDiv w:val="1"/>
      <w:marLeft w:val="0"/>
      <w:marRight w:val="0"/>
      <w:marTop w:val="0"/>
      <w:marBottom w:val="0"/>
      <w:divBdr>
        <w:top w:val="none" w:sz="0" w:space="0" w:color="auto"/>
        <w:left w:val="none" w:sz="0" w:space="0" w:color="auto"/>
        <w:bottom w:val="none" w:sz="0" w:space="0" w:color="auto"/>
        <w:right w:val="none" w:sz="0" w:space="0" w:color="auto"/>
      </w:divBdr>
      <w:divsChild>
        <w:div w:id="85394129">
          <w:marLeft w:val="480"/>
          <w:marRight w:val="0"/>
          <w:marTop w:val="0"/>
          <w:marBottom w:val="0"/>
          <w:divBdr>
            <w:top w:val="none" w:sz="0" w:space="0" w:color="auto"/>
            <w:left w:val="none" w:sz="0" w:space="0" w:color="auto"/>
            <w:bottom w:val="none" w:sz="0" w:space="0" w:color="auto"/>
            <w:right w:val="none" w:sz="0" w:space="0" w:color="auto"/>
          </w:divBdr>
        </w:div>
        <w:div w:id="603731706">
          <w:marLeft w:val="480"/>
          <w:marRight w:val="0"/>
          <w:marTop w:val="0"/>
          <w:marBottom w:val="0"/>
          <w:divBdr>
            <w:top w:val="none" w:sz="0" w:space="0" w:color="auto"/>
            <w:left w:val="none" w:sz="0" w:space="0" w:color="auto"/>
            <w:bottom w:val="none" w:sz="0" w:space="0" w:color="auto"/>
            <w:right w:val="none" w:sz="0" w:space="0" w:color="auto"/>
          </w:divBdr>
        </w:div>
        <w:div w:id="464353215">
          <w:marLeft w:val="480"/>
          <w:marRight w:val="0"/>
          <w:marTop w:val="0"/>
          <w:marBottom w:val="0"/>
          <w:divBdr>
            <w:top w:val="none" w:sz="0" w:space="0" w:color="auto"/>
            <w:left w:val="none" w:sz="0" w:space="0" w:color="auto"/>
            <w:bottom w:val="none" w:sz="0" w:space="0" w:color="auto"/>
            <w:right w:val="none" w:sz="0" w:space="0" w:color="auto"/>
          </w:divBdr>
        </w:div>
        <w:div w:id="2070492213">
          <w:marLeft w:val="480"/>
          <w:marRight w:val="0"/>
          <w:marTop w:val="0"/>
          <w:marBottom w:val="0"/>
          <w:divBdr>
            <w:top w:val="none" w:sz="0" w:space="0" w:color="auto"/>
            <w:left w:val="none" w:sz="0" w:space="0" w:color="auto"/>
            <w:bottom w:val="none" w:sz="0" w:space="0" w:color="auto"/>
            <w:right w:val="none" w:sz="0" w:space="0" w:color="auto"/>
          </w:divBdr>
        </w:div>
        <w:div w:id="1801000668">
          <w:marLeft w:val="480"/>
          <w:marRight w:val="0"/>
          <w:marTop w:val="0"/>
          <w:marBottom w:val="0"/>
          <w:divBdr>
            <w:top w:val="none" w:sz="0" w:space="0" w:color="auto"/>
            <w:left w:val="none" w:sz="0" w:space="0" w:color="auto"/>
            <w:bottom w:val="none" w:sz="0" w:space="0" w:color="auto"/>
            <w:right w:val="none" w:sz="0" w:space="0" w:color="auto"/>
          </w:divBdr>
        </w:div>
        <w:div w:id="111093810">
          <w:marLeft w:val="480"/>
          <w:marRight w:val="0"/>
          <w:marTop w:val="0"/>
          <w:marBottom w:val="0"/>
          <w:divBdr>
            <w:top w:val="none" w:sz="0" w:space="0" w:color="auto"/>
            <w:left w:val="none" w:sz="0" w:space="0" w:color="auto"/>
            <w:bottom w:val="none" w:sz="0" w:space="0" w:color="auto"/>
            <w:right w:val="none" w:sz="0" w:space="0" w:color="auto"/>
          </w:divBdr>
        </w:div>
        <w:div w:id="227964828">
          <w:marLeft w:val="480"/>
          <w:marRight w:val="0"/>
          <w:marTop w:val="0"/>
          <w:marBottom w:val="0"/>
          <w:divBdr>
            <w:top w:val="none" w:sz="0" w:space="0" w:color="auto"/>
            <w:left w:val="none" w:sz="0" w:space="0" w:color="auto"/>
            <w:bottom w:val="none" w:sz="0" w:space="0" w:color="auto"/>
            <w:right w:val="none" w:sz="0" w:space="0" w:color="auto"/>
          </w:divBdr>
        </w:div>
        <w:div w:id="1009256030">
          <w:marLeft w:val="480"/>
          <w:marRight w:val="0"/>
          <w:marTop w:val="0"/>
          <w:marBottom w:val="0"/>
          <w:divBdr>
            <w:top w:val="none" w:sz="0" w:space="0" w:color="auto"/>
            <w:left w:val="none" w:sz="0" w:space="0" w:color="auto"/>
            <w:bottom w:val="none" w:sz="0" w:space="0" w:color="auto"/>
            <w:right w:val="none" w:sz="0" w:space="0" w:color="auto"/>
          </w:divBdr>
        </w:div>
        <w:div w:id="1132942973">
          <w:marLeft w:val="480"/>
          <w:marRight w:val="0"/>
          <w:marTop w:val="0"/>
          <w:marBottom w:val="0"/>
          <w:divBdr>
            <w:top w:val="none" w:sz="0" w:space="0" w:color="auto"/>
            <w:left w:val="none" w:sz="0" w:space="0" w:color="auto"/>
            <w:bottom w:val="none" w:sz="0" w:space="0" w:color="auto"/>
            <w:right w:val="none" w:sz="0" w:space="0" w:color="auto"/>
          </w:divBdr>
        </w:div>
        <w:div w:id="231474298">
          <w:marLeft w:val="480"/>
          <w:marRight w:val="0"/>
          <w:marTop w:val="0"/>
          <w:marBottom w:val="0"/>
          <w:divBdr>
            <w:top w:val="none" w:sz="0" w:space="0" w:color="auto"/>
            <w:left w:val="none" w:sz="0" w:space="0" w:color="auto"/>
            <w:bottom w:val="none" w:sz="0" w:space="0" w:color="auto"/>
            <w:right w:val="none" w:sz="0" w:space="0" w:color="auto"/>
          </w:divBdr>
        </w:div>
        <w:div w:id="1254701069">
          <w:marLeft w:val="480"/>
          <w:marRight w:val="0"/>
          <w:marTop w:val="0"/>
          <w:marBottom w:val="0"/>
          <w:divBdr>
            <w:top w:val="none" w:sz="0" w:space="0" w:color="auto"/>
            <w:left w:val="none" w:sz="0" w:space="0" w:color="auto"/>
            <w:bottom w:val="none" w:sz="0" w:space="0" w:color="auto"/>
            <w:right w:val="none" w:sz="0" w:space="0" w:color="auto"/>
          </w:divBdr>
        </w:div>
        <w:div w:id="1794834485">
          <w:marLeft w:val="480"/>
          <w:marRight w:val="0"/>
          <w:marTop w:val="0"/>
          <w:marBottom w:val="0"/>
          <w:divBdr>
            <w:top w:val="none" w:sz="0" w:space="0" w:color="auto"/>
            <w:left w:val="none" w:sz="0" w:space="0" w:color="auto"/>
            <w:bottom w:val="none" w:sz="0" w:space="0" w:color="auto"/>
            <w:right w:val="none" w:sz="0" w:space="0" w:color="auto"/>
          </w:divBdr>
        </w:div>
        <w:div w:id="1766993313">
          <w:marLeft w:val="480"/>
          <w:marRight w:val="0"/>
          <w:marTop w:val="0"/>
          <w:marBottom w:val="0"/>
          <w:divBdr>
            <w:top w:val="none" w:sz="0" w:space="0" w:color="auto"/>
            <w:left w:val="none" w:sz="0" w:space="0" w:color="auto"/>
            <w:bottom w:val="none" w:sz="0" w:space="0" w:color="auto"/>
            <w:right w:val="none" w:sz="0" w:space="0" w:color="auto"/>
          </w:divBdr>
        </w:div>
        <w:div w:id="355351415">
          <w:marLeft w:val="480"/>
          <w:marRight w:val="0"/>
          <w:marTop w:val="0"/>
          <w:marBottom w:val="0"/>
          <w:divBdr>
            <w:top w:val="none" w:sz="0" w:space="0" w:color="auto"/>
            <w:left w:val="none" w:sz="0" w:space="0" w:color="auto"/>
            <w:bottom w:val="none" w:sz="0" w:space="0" w:color="auto"/>
            <w:right w:val="none" w:sz="0" w:space="0" w:color="auto"/>
          </w:divBdr>
        </w:div>
        <w:div w:id="1661731197">
          <w:marLeft w:val="480"/>
          <w:marRight w:val="0"/>
          <w:marTop w:val="0"/>
          <w:marBottom w:val="0"/>
          <w:divBdr>
            <w:top w:val="none" w:sz="0" w:space="0" w:color="auto"/>
            <w:left w:val="none" w:sz="0" w:space="0" w:color="auto"/>
            <w:bottom w:val="none" w:sz="0" w:space="0" w:color="auto"/>
            <w:right w:val="none" w:sz="0" w:space="0" w:color="auto"/>
          </w:divBdr>
        </w:div>
        <w:div w:id="654337807">
          <w:marLeft w:val="480"/>
          <w:marRight w:val="0"/>
          <w:marTop w:val="0"/>
          <w:marBottom w:val="0"/>
          <w:divBdr>
            <w:top w:val="none" w:sz="0" w:space="0" w:color="auto"/>
            <w:left w:val="none" w:sz="0" w:space="0" w:color="auto"/>
            <w:bottom w:val="none" w:sz="0" w:space="0" w:color="auto"/>
            <w:right w:val="none" w:sz="0" w:space="0" w:color="auto"/>
          </w:divBdr>
        </w:div>
        <w:div w:id="1360860254">
          <w:marLeft w:val="480"/>
          <w:marRight w:val="0"/>
          <w:marTop w:val="0"/>
          <w:marBottom w:val="0"/>
          <w:divBdr>
            <w:top w:val="none" w:sz="0" w:space="0" w:color="auto"/>
            <w:left w:val="none" w:sz="0" w:space="0" w:color="auto"/>
            <w:bottom w:val="none" w:sz="0" w:space="0" w:color="auto"/>
            <w:right w:val="none" w:sz="0" w:space="0" w:color="auto"/>
          </w:divBdr>
        </w:div>
        <w:div w:id="1458989171">
          <w:marLeft w:val="480"/>
          <w:marRight w:val="0"/>
          <w:marTop w:val="0"/>
          <w:marBottom w:val="0"/>
          <w:divBdr>
            <w:top w:val="none" w:sz="0" w:space="0" w:color="auto"/>
            <w:left w:val="none" w:sz="0" w:space="0" w:color="auto"/>
            <w:bottom w:val="none" w:sz="0" w:space="0" w:color="auto"/>
            <w:right w:val="none" w:sz="0" w:space="0" w:color="auto"/>
          </w:divBdr>
        </w:div>
        <w:div w:id="865754254">
          <w:marLeft w:val="480"/>
          <w:marRight w:val="0"/>
          <w:marTop w:val="0"/>
          <w:marBottom w:val="0"/>
          <w:divBdr>
            <w:top w:val="none" w:sz="0" w:space="0" w:color="auto"/>
            <w:left w:val="none" w:sz="0" w:space="0" w:color="auto"/>
            <w:bottom w:val="none" w:sz="0" w:space="0" w:color="auto"/>
            <w:right w:val="none" w:sz="0" w:space="0" w:color="auto"/>
          </w:divBdr>
        </w:div>
        <w:div w:id="1341810315">
          <w:marLeft w:val="480"/>
          <w:marRight w:val="0"/>
          <w:marTop w:val="0"/>
          <w:marBottom w:val="0"/>
          <w:divBdr>
            <w:top w:val="none" w:sz="0" w:space="0" w:color="auto"/>
            <w:left w:val="none" w:sz="0" w:space="0" w:color="auto"/>
            <w:bottom w:val="none" w:sz="0" w:space="0" w:color="auto"/>
            <w:right w:val="none" w:sz="0" w:space="0" w:color="auto"/>
          </w:divBdr>
        </w:div>
        <w:div w:id="1997875629">
          <w:marLeft w:val="480"/>
          <w:marRight w:val="0"/>
          <w:marTop w:val="0"/>
          <w:marBottom w:val="0"/>
          <w:divBdr>
            <w:top w:val="none" w:sz="0" w:space="0" w:color="auto"/>
            <w:left w:val="none" w:sz="0" w:space="0" w:color="auto"/>
            <w:bottom w:val="none" w:sz="0" w:space="0" w:color="auto"/>
            <w:right w:val="none" w:sz="0" w:space="0" w:color="auto"/>
          </w:divBdr>
        </w:div>
        <w:div w:id="1547521400">
          <w:marLeft w:val="480"/>
          <w:marRight w:val="0"/>
          <w:marTop w:val="0"/>
          <w:marBottom w:val="0"/>
          <w:divBdr>
            <w:top w:val="none" w:sz="0" w:space="0" w:color="auto"/>
            <w:left w:val="none" w:sz="0" w:space="0" w:color="auto"/>
            <w:bottom w:val="none" w:sz="0" w:space="0" w:color="auto"/>
            <w:right w:val="none" w:sz="0" w:space="0" w:color="auto"/>
          </w:divBdr>
        </w:div>
        <w:div w:id="546644542">
          <w:marLeft w:val="480"/>
          <w:marRight w:val="0"/>
          <w:marTop w:val="0"/>
          <w:marBottom w:val="0"/>
          <w:divBdr>
            <w:top w:val="none" w:sz="0" w:space="0" w:color="auto"/>
            <w:left w:val="none" w:sz="0" w:space="0" w:color="auto"/>
            <w:bottom w:val="none" w:sz="0" w:space="0" w:color="auto"/>
            <w:right w:val="none" w:sz="0" w:space="0" w:color="auto"/>
          </w:divBdr>
        </w:div>
        <w:div w:id="802427714">
          <w:marLeft w:val="480"/>
          <w:marRight w:val="0"/>
          <w:marTop w:val="0"/>
          <w:marBottom w:val="0"/>
          <w:divBdr>
            <w:top w:val="none" w:sz="0" w:space="0" w:color="auto"/>
            <w:left w:val="none" w:sz="0" w:space="0" w:color="auto"/>
            <w:bottom w:val="none" w:sz="0" w:space="0" w:color="auto"/>
            <w:right w:val="none" w:sz="0" w:space="0" w:color="auto"/>
          </w:divBdr>
        </w:div>
      </w:divsChild>
    </w:div>
    <w:div w:id="1198012283">
      <w:bodyDiv w:val="1"/>
      <w:marLeft w:val="0"/>
      <w:marRight w:val="0"/>
      <w:marTop w:val="0"/>
      <w:marBottom w:val="0"/>
      <w:divBdr>
        <w:top w:val="none" w:sz="0" w:space="0" w:color="auto"/>
        <w:left w:val="none" w:sz="0" w:space="0" w:color="auto"/>
        <w:bottom w:val="none" w:sz="0" w:space="0" w:color="auto"/>
        <w:right w:val="none" w:sz="0" w:space="0" w:color="auto"/>
      </w:divBdr>
    </w:div>
    <w:div w:id="1204245010">
      <w:bodyDiv w:val="1"/>
      <w:marLeft w:val="0"/>
      <w:marRight w:val="0"/>
      <w:marTop w:val="0"/>
      <w:marBottom w:val="0"/>
      <w:divBdr>
        <w:top w:val="none" w:sz="0" w:space="0" w:color="auto"/>
        <w:left w:val="none" w:sz="0" w:space="0" w:color="auto"/>
        <w:bottom w:val="none" w:sz="0" w:space="0" w:color="auto"/>
        <w:right w:val="none" w:sz="0" w:space="0" w:color="auto"/>
      </w:divBdr>
    </w:div>
    <w:div w:id="1216358115">
      <w:bodyDiv w:val="1"/>
      <w:marLeft w:val="0"/>
      <w:marRight w:val="0"/>
      <w:marTop w:val="0"/>
      <w:marBottom w:val="0"/>
      <w:divBdr>
        <w:top w:val="none" w:sz="0" w:space="0" w:color="auto"/>
        <w:left w:val="none" w:sz="0" w:space="0" w:color="auto"/>
        <w:bottom w:val="none" w:sz="0" w:space="0" w:color="auto"/>
        <w:right w:val="none" w:sz="0" w:space="0" w:color="auto"/>
      </w:divBdr>
    </w:div>
    <w:div w:id="1220435237">
      <w:bodyDiv w:val="1"/>
      <w:marLeft w:val="0"/>
      <w:marRight w:val="0"/>
      <w:marTop w:val="0"/>
      <w:marBottom w:val="0"/>
      <w:divBdr>
        <w:top w:val="none" w:sz="0" w:space="0" w:color="auto"/>
        <w:left w:val="none" w:sz="0" w:space="0" w:color="auto"/>
        <w:bottom w:val="none" w:sz="0" w:space="0" w:color="auto"/>
        <w:right w:val="none" w:sz="0" w:space="0" w:color="auto"/>
      </w:divBdr>
    </w:div>
    <w:div w:id="1225947311">
      <w:bodyDiv w:val="1"/>
      <w:marLeft w:val="0"/>
      <w:marRight w:val="0"/>
      <w:marTop w:val="0"/>
      <w:marBottom w:val="0"/>
      <w:divBdr>
        <w:top w:val="none" w:sz="0" w:space="0" w:color="auto"/>
        <w:left w:val="none" w:sz="0" w:space="0" w:color="auto"/>
        <w:bottom w:val="none" w:sz="0" w:space="0" w:color="auto"/>
        <w:right w:val="none" w:sz="0" w:space="0" w:color="auto"/>
      </w:divBdr>
    </w:div>
    <w:div w:id="1248347907">
      <w:bodyDiv w:val="1"/>
      <w:marLeft w:val="0"/>
      <w:marRight w:val="0"/>
      <w:marTop w:val="0"/>
      <w:marBottom w:val="0"/>
      <w:divBdr>
        <w:top w:val="none" w:sz="0" w:space="0" w:color="auto"/>
        <w:left w:val="none" w:sz="0" w:space="0" w:color="auto"/>
        <w:bottom w:val="none" w:sz="0" w:space="0" w:color="auto"/>
        <w:right w:val="none" w:sz="0" w:space="0" w:color="auto"/>
      </w:divBdr>
    </w:div>
    <w:div w:id="1271888405">
      <w:bodyDiv w:val="1"/>
      <w:marLeft w:val="0"/>
      <w:marRight w:val="0"/>
      <w:marTop w:val="0"/>
      <w:marBottom w:val="0"/>
      <w:divBdr>
        <w:top w:val="none" w:sz="0" w:space="0" w:color="auto"/>
        <w:left w:val="none" w:sz="0" w:space="0" w:color="auto"/>
        <w:bottom w:val="none" w:sz="0" w:space="0" w:color="auto"/>
        <w:right w:val="none" w:sz="0" w:space="0" w:color="auto"/>
      </w:divBdr>
    </w:div>
    <w:div w:id="1280184034">
      <w:bodyDiv w:val="1"/>
      <w:marLeft w:val="0"/>
      <w:marRight w:val="0"/>
      <w:marTop w:val="0"/>
      <w:marBottom w:val="0"/>
      <w:divBdr>
        <w:top w:val="none" w:sz="0" w:space="0" w:color="auto"/>
        <w:left w:val="none" w:sz="0" w:space="0" w:color="auto"/>
        <w:bottom w:val="none" w:sz="0" w:space="0" w:color="auto"/>
        <w:right w:val="none" w:sz="0" w:space="0" w:color="auto"/>
      </w:divBdr>
    </w:div>
    <w:div w:id="1310400495">
      <w:bodyDiv w:val="1"/>
      <w:marLeft w:val="0"/>
      <w:marRight w:val="0"/>
      <w:marTop w:val="0"/>
      <w:marBottom w:val="0"/>
      <w:divBdr>
        <w:top w:val="none" w:sz="0" w:space="0" w:color="auto"/>
        <w:left w:val="none" w:sz="0" w:space="0" w:color="auto"/>
        <w:bottom w:val="none" w:sz="0" w:space="0" w:color="auto"/>
        <w:right w:val="none" w:sz="0" w:space="0" w:color="auto"/>
      </w:divBdr>
    </w:div>
    <w:div w:id="1313216858">
      <w:bodyDiv w:val="1"/>
      <w:marLeft w:val="0"/>
      <w:marRight w:val="0"/>
      <w:marTop w:val="0"/>
      <w:marBottom w:val="0"/>
      <w:divBdr>
        <w:top w:val="none" w:sz="0" w:space="0" w:color="auto"/>
        <w:left w:val="none" w:sz="0" w:space="0" w:color="auto"/>
        <w:bottom w:val="none" w:sz="0" w:space="0" w:color="auto"/>
        <w:right w:val="none" w:sz="0" w:space="0" w:color="auto"/>
      </w:divBdr>
    </w:div>
    <w:div w:id="1318805230">
      <w:bodyDiv w:val="1"/>
      <w:marLeft w:val="0"/>
      <w:marRight w:val="0"/>
      <w:marTop w:val="0"/>
      <w:marBottom w:val="0"/>
      <w:divBdr>
        <w:top w:val="none" w:sz="0" w:space="0" w:color="auto"/>
        <w:left w:val="none" w:sz="0" w:space="0" w:color="auto"/>
        <w:bottom w:val="none" w:sz="0" w:space="0" w:color="auto"/>
        <w:right w:val="none" w:sz="0" w:space="0" w:color="auto"/>
      </w:divBdr>
    </w:div>
    <w:div w:id="1331055976">
      <w:bodyDiv w:val="1"/>
      <w:marLeft w:val="0"/>
      <w:marRight w:val="0"/>
      <w:marTop w:val="0"/>
      <w:marBottom w:val="0"/>
      <w:divBdr>
        <w:top w:val="none" w:sz="0" w:space="0" w:color="auto"/>
        <w:left w:val="none" w:sz="0" w:space="0" w:color="auto"/>
        <w:bottom w:val="none" w:sz="0" w:space="0" w:color="auto"/>
        <w:right w:val="none" w:sz="0" w:space="0" w:color="auto"/>
      </w:divBdr>
    </w:div>
    <w:div w:id="1372875698">
      <w:bodyDiv w:val="1"/>
      <w:marLeft w:val="0"/>
      <w:marRight w:val="0"/>
      <w:marTop w:val="0"/>
      <w:marBottom w:val="0"/>
      <w:divBdr>
        <w:top w:val="none" w:sz="0" w:space="0" w:color="auto"/>
        <w:left w:val="none" w:sz="0" w:space="0" w:color="auto"/>
        <w:bottom w:val="none" w:sz="0" w:space="0" w:color="auto"/>
        <w:right w:val="none" w:sz="0" w:space="0" w:color="auto"/>
      </w:divBdr>
    </w:div>
    <w:div w:id="1489520035">
      <w:bodyDiv w:val="1"/>
      <w:marLeft w:val="0"/>
      <w:marRight w:val="0"/>
      <w:marTop w:val="0"/>
      <w:marBottom w:val="0"/>
      <w:divBdr>
        <w:top w:val="none" w:sz="0" w:space="0" w:color="auto"/>
        <w:left w:val="none" w:sz="0" w:space="0" w:color="auto"/>
        <w:bottom w:val="none" w:sz="0" w:space="0" w:color="auto"/>
        <w:right w:val="none" w:sz="0" w:space="0" w:color="auto"/>
      </w:divBdr>
    </w:div>
    <w:div w:id="1506286064">
      <w:bodyDiv w:val="1"/>
      <w:marLeft w:val="0"/>
      <w:marRight w:val="0"/>
      <w:marTop w:val="0"/>
      <w:marBottom w:val="0"/>
      <w:divBdr>
        <w:top w:val="none" w:sz="0" w:space="0" w:color="auto"/>
        <w:left w:val="none" w:sz="0" w:space="0" w:color="auto"/>
        <w:bottom w:val="none" w:sz="0" w:space="0" w:color="auto"/>
        <w:right w:val="none" w:sz="0" w:space="0" w:color="auto"/>
      </w:divBdr>
    </w:div>
    <w:div w:id="1531065648">
      <w:bodyDiv w:val="1"/>
      <w:marLeft w:val="0"/>
      <w:marRight w:val="0"/>
      <w:marTop w:val="0"/>
      <w:marBottom w:val="0"/>
      <w:divBdr>
        <w:top w:val="none" w:sz="0" w:space="0" w:color="auto"/>
        <w:left w:val="none" w:sz="0" w:space="0" w:color="auto"/>
        <w:bottom w:val="none" w:sz="0" w:space="0" w:color="auto"/>
        <w:right w:val="none" w:sz="0" w:space="0" w:color="auto"/>
      </w:divBdr>
    </w:div>
    <w:div w:id="1532261678">
      <w:bodyDiv w:val="1"/>
      <w:marLeft w:val="0"/>
      <w:marRight w:val="0"/>
      <w:marTop w:val="0"/>
      <w:marBottom w:val="0"/>
      <w:divBdr>
        <w:top w:val="none" w:sz="0" w:space="0" w:color="auto"/>
        <w:left w:val="none" w:sz="0" w:space="0" w:color="auto"/>
        <w:bottom w:val="none" w:sz="0" w:space="0" w:color="auto"/>
        <w:right w:val="none" w:sz="0" w:space="0" w:color="auto"/>
      </w:divBdr>
    </w:div>
    <w:div w:id="1554543642">
      <w:bodyDiv w:val="1"/>
      <w:marLeft w:val="0"/>
      <w:marRight w:val="0"/>
      <w:marTop w:val="0"/>
      <w:marBottom w:val="0"/>
      <w:divBdr>
        <w:top w:val="none" w:sz="0" w:space="0" w:color="auto"/>
        <w:left w:val="none" w:sz="0" w:space="0" w:color="auto"/>
        <w:bottom w:val="none" w:sz="0" w:space="0" w:color="auto"/>
        <w:right w:val="none" w:sz="0" w:space="0" w:color="auto"/>
      </w:divBdr>
    </w:div>
    <w:div w:id="1589267954">
      <w:bodyDiv w:val="1"/>
      <w:marLeft w:val="0"/>
      <w:marRight w:val="0"/>
      <w:marTop w:val="0"/>
      <w:marBottom w:val="0"/>
      <w:divBdr>
        <w:top w:val="none" w:sz="0" w:space="0" w:color="auto"/>
        <w:left w:val="none" w:sz="0" w:space="0" w:color="auto"/>
        <w:bottom w:val="none" w:sz="0" w:space="0" w:color="auto"/>
        <w:right w:val="none" w:sz="0" w:space="0" w:color="auto"/>
      </w:divBdr>
    </w:div>
    <w:div w:id="1601915638">
      <w:bodyDiv w:val="1"/>
      <w:marLeft w:val="0"/>
      <w:marRight w:val="0"/>
      <w:marTop w:val="0"/>
      <w:marBottom w:val="0"/>
      <w:divBdr>
        <w:top w:val="none" w:sz="0" w:space="0" w:color="auto"/>
        <w:left w:val="none" w:sz="0" w:space="0" w:color="auto"/>
        <w:bottom w:val="none" w:sz="0" w:space="0" w:color="auto"/>
        <w:right w:val="none" w:sz="0" w:space="0" w:color="auto"/>
      </w:divBdr>
    </w:div>
    <w:div w:id="1695644067">
      <w:bodyDiv w:val="1"/>
      <w:marLeft w:val="0"/>
      <w:marRight w:val="0"/>
      <w:marTop w:val="0"/>
      <w:marBottom w:val="0"/>
      <w:divBdr>
        <w:top w:val="none" w:sz="0" w:space="0" w:color="auto"/>
        <w:left w:val="none" w:sz="0" w:space="0" w:color="auto"/>
        <w:bottom w:val="none" w:sz="0" w:space="0" w:color="auto"/>
        <w:right w:val="none" w:sz="0" w:space="0" w:color="auto"/>
      </w:divBdr>
    </w:div>
    <w:div w:id="1734040613">
      <w:bodyDiv w:val="1"/>
      <w:marLeft w:val="0"/>
      <w:marRight w:val="0"/>
      <w:marTop w:val="0"/>
      <w:marBottom w:val="0"/>
      <w:divBdr>
        <w:top w:val="none" w:sz="0" w:space="0" w:color="auto"/>
        <w:left w:val="none" w:sz="0" w:space="0" w:color="auto"/>
        <w:bottom w:val="none" w:sz="0" w:space="0" w:color="auto"/>
        <w:right w:val="none" w:sz="0" w:space="0" w:color="auto"/>
      </w:divBdr>
    </w:div>
    <w:div w:id="1771118651">
      <w:bodyDiv w:val="1"/>
      <w:marLeft w:val="0"/>
      <w:marRight w:val="0"/>
      <w:marTop w:val="0"/>
      <w:marBottom w:val="0"/>
      <w:divBdr>
        <w:top w:val="none" w:sz="0" w:space="0" w:color="auto"/>
        <w:left w:val="none" w:sz="0" w:space="0" w:color="auto"/>
        <w:bottom w:val="none" w:sz="0" w:space="0" w:color="auto"/>
        <w:right w:val="none" w:sz="0" w:space="0" w:color="auto"/>
      </w:divBdr>
    </w:div>
    <w:div w:id="1779063865">
      <w:bodyDiv w:val="1"/>
      <w:marLeft w:val="0"/>
      <w:marRight w:val="0"/>
      <w:marTop w:val="0"/>
      <w:marBottom w:val="0"/>
      <w:divBdr>
        <w:top w:val="none" w:sz="0" w:space="0" w:color="auto"/>
        <w:left w:val="none" w:sz="0" w:space="0" w:color="auto"/>
        <w:bottom w:val="none" w:sz="0" w:space="0" w:color="auto"/>
        <w:right w:val="none" w:sz="0" w:space="0" w:color="auto"/>
      </w:divBdr>
    </w:div>
    <w:div w:id="1787694149">
      <w:bodyDiv w:val="1"/>
      <w:marLeft w:val="0"/>
      <w:marRight w:val="0"/>
      <w:marTop w:val="0"/>
      <w:marBottom w:val="0"/>
      <w:divBdr>
        <w:top w:val="none" w:sz="0" w:space="0" w:color="auto"/>
        <w:left w:val="none" w:sz="0" w:space="0" w:color="auto"/>
        <w:bottom w:val="none" w:sz="0" w:space="0" w:color="auto"/>
        <w:right w:val="none" w:sz="0" w:space="0" w:color="auto"/>
      </w:divBdr>
    </w:div>
    <w:div w:id="1866675939">
      <w:bodyDiv w:val="1"/>
      <w:marLeft w:val="0"/>
      <w:marRight w:val="0"/>
      <w:marTop w:val="0"/>
      <w:marBottom w:val="0"/>
      <w:divBdr>
        <w:top w:val="none" w:sz="0" w:space="0" w:color="auto"/>
        <w:left w:val="none" w:sz="0" w:space="0" w:color="auto"/>
        <w:bottom w:val="none" w:sz="0" w:space="0" w:color="auto"/>
        <w:right w:val="none" w:sz="0" w:space="0" w:color="auto"/>
      </w:divBdr>
    </w:div>
    <w:div w:id="1925794475">
      <w:bodyDiv w:val="1"/>
      <w:marLeft w:val="0"/>
      <w:marRight w:val="0"/>
      <w:marTop w:val="0"/>
      <w:marBottom w:val="0"/>
      <w:divBdr>
        <w:top w:val="none" w:sz="0" w:space="0" w:color="auto"/>
        <w:left w:val="none" w:sz="0" w:space="0" w:color="auto"/>
        <w:bottom w:val="none" w:sz="0" w:space="0" w:color="auto"/>
        <w:right w:val="none" w:sz="0" w:space="0" w:color="auto"/>
      </w:divBdr>
    </w:div>
    <w:div w:id="1949657583">
      <w:bodyDiv w:val="1"/>
      <w:marLeft w:val="0"/>
      <w:marRight w:val="0"/>
      <w:marTop w:val="0"/>
      <w:marBottom w:val="0"/>
      <w:divBdr>
        <w:top w:val="none" w:sz="0" w:space="0" w:color="auto"/>
        <w:left w:val="none" w:sz="0" w:space="0" w:color="auto"/>
        <w:bottom w:val="none" w:sz="0" w:space="0" w:color="auto"/>
        <w:right w:val="none" w:sz="0" w:space="0" w:color="auto"/>
      </w:divBdr>
    </w:div>
    <w:div w:id="1986423458">
      <w:bodyDiv w:val="1"/>
      <w:marLeft w:val="0"/>
      <w:marRight w:val="0"/>
      <w:marTop w:val="0"/>
      <w:marBottom w:val="0"/>
      <w:divBdr>
        <w:top w:val="none" w:sz="0" w:space="0" w:color="auto"/>
        <w:left w:val="none" w:sz="0" w:space="0" w:color="auto"/>
        <w:bottom w:val="none" w:sz="0" w:space="0" w:color="auto"/>
        <w:right w:val="none" w:sz="0" w:space="0" w:color="auto"/>
      </w:divBdr>
    </w:div>
    <w:div w:id="1990478484">
      <w:bodyDiv w:val="1"/>
      <w:marLeft w:val="0"/>
      <w:marRight w:val="0"/>
      <w:marTop w:val="0"/>
      <w:marBottom w:val="0"/>
      <w:divBdr>
        <w:top w:val="none" w:sz="0" w:space="0" w:color="auto"/>
        <w:left w:val="none" w:sz="0" w:space="0" w:color="auto"/>
        <w:bottom w:val="none" w:sz="0" w:space="0" w:color="auto"/>
        <w:right w:val="none" w:sz="0" w:space="0" w:color="auto"/>
      </w:divBdr>
    </w:div>
    <w:div w:id="1991857893">
      <w:bodyDiv w:val="1"/>
      <w:marLeft w:val="0"/>
      <w:marRight w:val="0"/>
      <w:marTop w:val="0"/>
      <w:marBottom w:val="0"/>
      <w:divBdr>
        <w:top w:val="none" w:sz="0" w:space="0" w:color="auto"/>
        <w:left w:val="none" w:sz="0" w:space="0" w:color="auto"/>
        <w:bottom w:val="none" w:sz="0" w:space="0" w:color="auto"/>
        <w:right w:val="none" w:sz="0" w:space="0" w:color="auto"/>
      </w:divBdr>
    </w:div>
    <w:div w:id="2000304419">
      <w:bodyDiv w:val="1"/>
      <w:marLeft w:val="0"/>
      <w:marRight w:val="0"/>
      <w:marTop w:val="0"/>
      <w:marBottom w:val="0"/>
      <w:divBdr>
        <w:top w:val="none" w:sz="0" w:space="0" w:color="auto"/>
        <w:left w:val="none" w:sz="0" w:space="0" w:color="auto"/>
        <w:bottom w:val="none" w:sz="0" w:space="0" w:color="auto"/>
        <w:right w:val="none" w:sz="0" w:space="0" w:color="auto"/>
      </w:divBdr>
    </w:div>
    <w:div w:id="2022582570">
      <w:bodyDiv w:val="1"/>
      <w:marLeft w:val="0"/>
      <w:marRight w:val="0"/>
      <w:marTop w:val="0"/>
      <w:marBottom w:val="0"/>
      <w:divBdr>
        <w:top w:val="none" w:sz="0" w:space="0" w:color="auto"/>
        <w:left w:val="none" w:sz="0" w:space="0" w:color="auto"/>
        <w:bottom w:val="none" w:sz="0" w:space="0" w:color="auto"/>
        <w:right w:val="none" w:sz="0" w:space="0" w:color="auto"/>
      </w:divBdr>
    </w:div>
    <w:div w:id="2028167727">
      <w:bodyDiv w:val="1"/>
      <w:marLeft w:val="0"/>
      <w:marRight w:val="0"/>
      <w:marTop w:val="0"/>
      <w:marBottom w:val="0"/>
      <w:divBdr>
        <w:top w:val="none" w:sz="0" w:space="0" w:color="auto"/>
        <w:left w:val="none" w:sz="0" w:space="0" w:color="auto"/>
        <w:bottom w:val="none" w:sz="0" w:space="0" w:color="auto"/>
        <w:right w:val="none" w:sz="0" w:space="0" w:color="auto"/>
      </w:divBdr>
    </w:div>
    <w:div w:id="2031174083">
      <w:bodyDiv w:val="1"/>
      <w:marLeft w:val="0"/>
      <w:marRight w:val="0"/>
      <w:marTop w:val="0"/>
      <w:marBottom w:val="0"/>
      <w:divBdr>
        <w:top w:val="none" w:sz="0" w:space="0" w:color="auto"/>
        <w:left w:val="none" w:sz="0" w:space="0" w:color="auto"/>
        <w:bottom w:val="none" w:sz="0" w:space="0" w:color="auto"/>
        <w:right w:val="none" w:sz="0" w:space="0" w:color="auto"/>
      </w:divBdr>
    </w:div>
    <w:div w:id="2079327372">
      <w:bodyDiv w:val="1"/>
      <w:marLeft w:val="0"/>
      <w:marRight w:val="0"/>
      <w:marTop w:val="0"/>
      <w:marBottom w:val="0"/>
      <w:divBdr>
        <w:top w:val="none" w:sz="0" w:space="0" w:color="auto"/>
        <w:left w:val="none" w:sz="0" w:space="0" w:color="auto"/>
        <w:bottom w:val="none" w:sz="0" w:space="0" w:color="auto"/>
        <w:right w:val="none" w:sz="0" w:space="0" w:color="auto"/>
      </w:divBdr>
    </w:div>
    <w:div w:id="21180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7D2C389-E1A9-4A5F-873E-0BF10E7F6A36}"/>
      </w:docPartPr>
      <w:docPartBody>
        <w:p w:rsidR="005F06F5" w:rsidRDefault="00BF686B">
          <w:r w:rsidRPr="005903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6B"/>
    <w:rsid w:val="005F06F5"/>
    <w:rsid w:val="00732E34"/>
    <w:rsid w:val="008E6C22"/>
    <w:rsid w:val="00BF68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68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B774C7-7FB5-4ADE-BA65-249192320CEA}">
  <we:reference id="wa104382081" version="1.46.0.0" store="en-GB" storeType="OMEX"/>
  <we:alternateReferences>
    <we:reference id="WA104382081" version="1.46.0.0" store="" storeType="OMEX"/>
  </we:alternateReferences>
  <we:properties>
    <we:property name="MENDELEY_CITATIONS" value="[{&quot;citationID&quot;:&quot;MENDELEY_CITATION_6815e012-ea82-4019-a853-11b13af109eb&quot;,&quot;properties&quot;:{&quot;noteIndex&quot;:0},&quot;isEdited&quot;:false,&quot;manualOverride&quot;:{&quot;isManuallyOverridden&quot;:false,&quot;citeprocText&quot;:&quot;(Patterson, 2018)&quot;,&quot;manualOverrideText&quot;:&quot;&quot;},&quot;citationTag&quot;:&quot;MENDELEY_CITATION_v3_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&quot;,&quot;citationItems&quot;:[{&quot;id&quot;:&quot;18f791ba-03a9-3f1e-bdb5-94b78426164b&quot;,&quot;itemData&quot;:{&quot;type&quot;:&quot;webpage&quot;,&quot;id&quot;:&quot;18f791ba-03a9-3f1e-bdb5-94b78426164b&quot;,&quot;title&quot;:&quot;Tramadol Facts, History and Statistics&quot;,&quot;author&quot;:[{&quot;family&quot;:&quot;Patterson&quot;,&quot;given&quot;:&quot;E&quot;,&quot;parse-names&quot;:false,&quot;dropping-particle&quot;:&quot;&quot;,&quot;non-dropping-particle&quot;:&quot;&quot;}],&quot;URL&quot;:&quot;https://drugabuse.com/opioids/tramadol/history-statistics/&quot;,&quot;issued&quot;:{&quot;date-parts&quot;:[[2018]]},&quot;container-title-short&quot;:&quot;&quot;},&quot;isTemporary&quot;:false}]},{&quot;citationID&quot;:&quot;MENDELEY_CITATION_ce5cf1bf-4fc1-455a-9a8b-64fafd7b18b3&quot;,&quot;properties&quot;:{&quot;noteIndex&quot;:0},&quot;isEdited&quot;:false,&quot;manualOverride&quot;:{&quot;isManuallyOverridden&quot;:false,&quot;citeprocText&quot;:&quot;(Beakley et al., 2015)&quot;,&quot;manualOverrideText&quot;:&quot;&quot;},&quot;citationTag&quot;:&quot;MENDELEY_CITATION_v3_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&quot;,&quot;citationItems&quot;:[{&quot;id&quot;:&quot;6bdc3428-ceda-3e6d-8cf4-67984e6fa1e1&quot;,&quot;itemData&quot;:{&quot;type&quot;:&quot;article-journal&quot;,&quot;id&quot;:&quot;6bdc3428-ceda-3e6d-8cf4-67984e6fa1e1&quot;,&quot;title&quot;:&quot;Tramadol, pharmacology, side effects, and serotonin syndrome: A review&quot;,&quot;author&quot;:[{&quot;family&quot;:&quot;Beakley&quot;,&quot;given&quot;:&quot;Burton D.&quot;,&quot;parse-names&quot;:false,&quot;dropping-particle&quot;:&quot;&quot;,&quot;non-dropping-particle&quot;:&quot;&quot;},{&quot;family&quot;:&quot;Kaye&quot;,&quot;given&quot;:&quot;Adam M.&quot;,&quot;parse-names&quot;:false,&quot;dropping-particle&quot;:&quot;&quot;,&quot;non-dropping-particle&quot;:&quot;&quot;},{&quot;family&quot;:&quot;Kaye&quot;,&quot;given&quot;:&quot;Alan D.&quot;,&quot;parse-names&quot;:false,&quot;dropping-particle&quot;:&quot;&quot;,&quot;non-dropping-particle&quot;:&quot;&quot;}],&quot;container-title&quot;:&quot;Pain Physician&quot;,&quot;DOI&quot;:&quot;10.36076/ppj.2015/18/395&quot;,&quot;ISSN&quot;:&quot;21501149&quot;,&quot;PMID&quot;:&quot;26218943&quot;,&quot;issued&quot;:{&quot;date-parts&quot;:[[2015]]},&quot;page&quot;:&quot;395-400&quot;,&quot;abstract&quot;:&quot;Background: Serotonin syndrome is a mild to potentially life-threatening syndrome associated with excessive serotonergic activity within the central nervous system. Serotonin syndrome is associated with medication use, drug interactions, and overdose. While serotonin syndrome is often associated with the use of selective serotonin inhibitors (SSRI), an increasing number of reports are being presented involving the use of tramadol. Methods: This review article contains an overview of serotonin syndrome while specifically looking at tramadol's pharmacology and risk factors for serotonin syndrome. With tramadol's increasing popularity, the goal of this article is to make physicians more alert and aware of this potential side effect associated with tramadol. Conclusions: In conclusion, with the increasing incidence of serotonin syndrome, prescribing physicians should be aware of and educate their patients on the potential side effects of tramadol. It is important that the prescribing physician reviews patient medications for concurrent serotonergic drugs and monitors for potential abuse.&quot;,&quot;issue&quot;:&quot;4&quot;,&quot;volume&quot;:&quot;18&quot;,&quot;container-title-short&quot;:&quot;Pain Physician&quot;},&quot;isTemporary&quot;:false}]},{&quot;citationID&quot;:&quot;MENDELEY_CITATION_ae2a2d9e-363f-47ef-be68-31141c7b75bb&quot;,&quot;properties&quot;:{&quot;noteIndex&quot;:0},&quot;isEdited&quot;:false,&quot;manualOverride&quot;:{&quot;isManuallyOverridden&quot;:true,&quot;citeprocText&quot;:&quot;(WHO, 2019)&quot;,&quot;manualOverrideText&quot;:&quot;(WHO, 2019).&quot;},&quot;citationTag&quot;:&quot;MENDELEY_CITATION_v3_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&quot;,&quot;citationItems&quot;:[{&quot;id&quot;:&quot;29549f52-51bd-369e-8137-f648472bb176&quot;,&quot;itemData&quot;:{&quot;type&quot;:&quot;book&quot;,&quot;id&quot;:&quot;29549f52-51bd-369e-8137-f648472bb176&quot;,&quot;title&quot;:&quot;WHO expert committee on drug dependence&quot;,&quot;author&quot;:[{&quot;family&quot;:&quot;WHO&quot;,&quot;given&quot;:&quot;&quot;,&quot;parse-names&quot;:false,&quot;dropping-particle&quot;:&quot;&quot;,&quot;non-dropping-particle&quot;:&quot;&quot;}],&quot;container-title&quot;:&quot;World Health Organization - Technical Report Series&quot;,&quot;container-title-short&quot;:&quot;World Health Organ Tech Rep Ser&quot;,&quot;ISBN&quot;:&quot;9789241210270&quot;,&quot;ISSN&quot;:&quot;05123054&quot;,&quot;issued&quot;:{&quot;date-parts&quot;:[[2019]]}},&quot;isTemporary&quot;:false}]},{&quot;citationID&quot;:&quot;MENDELEY_CITATION_ff480060-6d38-47b1-9bc0-1fef10886d3d&quot;,&quot;properties&quot;:{&quot;noteIndex&quot;:0},&quot;isEdited&quot;:false,&quot;manualOverride&quot;:{&quot;isManuallyOverridden&quot;:false,&quot;citeprocText&quot;:&quot;(Wittich et al., 2012)&quot;,&quot;manualOverrideText&quot;:&quot;&quot;},&quot;citationTag&quot;:&quot;MENDELEY_CITATION_v3_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&quot;,&quot;citationItems&quot;:[{&quot;id&quot;:&quot;759a733e-4ebd-38ac-bfc2-5c0894e6d21d&quot;,&quot;itemData&quot;:{&quot;type&quot;:&quot;article-journal&quot;,&quot;id&quot;:&quot;759a733e-4ebd-38ac-bfc2-5c0894e6d21d&quot;,&quot;title&quot;:&quot;Ten common questions (and their answers) about off-label drug use&quot;,&quot;author&quot;:[{&quot;family&quot;:&quot;Wittich&quot;,&quot;given&quot;:&quot;Christopher M.&quot;,&quot;parse-names&quot;:false,&quot;dropping-particle&quot;:&quot;&quot;,&quot;non-dropping-particle&quot;:&quot;&quot;},{&quot;family&quot;:&quot;Burkle&quot;,&quot;given&quot;:&quot;Christopher M.&quot;,&quot;parse-names&quot;:false,&quot;dropping-particle&quot;:&quot;&quot;,&quot;non-dropping-particle&quot;:&quot;&quot;},{&quot;family&quot;:&quot;Lanier&quot;,&quot;given&quot;:&quot;William L.&quot;,&quot;parse-names&quot;:false,&quot;dropping-particle&quot;:&quot;&quot;,&quot;non-dropping-particle&quot;:&quot;&quot;}],&quot;container-title&quot;:&quot;Mayo Clinic Proceedings&quot;,&quot;DOI&quot;:&quot;10.1016/j.mayocp.2012.04.017&quot;,&quot;ISSN&quot;:&quot;00256196&quot;,&quot;PMID&quot;:&quot;22877654&quot;,&quot;URL&quot;:&quot;http://dx.doi.org/10.1016/j.mayocp.2012.04.017&quot;,&quot;issued&quot;:{&quot;date-parts&quot;:[[2012]]},&quot;page&quot;:&quot;982-990&quot;,&quot;abstract&quot;:&quot;The term off-label drug use (OLDU) is used extensively in the medical literature, continuing medical education exercises, and the media. Yet, we propose that many health care professionals have an underappreciation of its definition, prevalence, and implications. This article introduces and answers 10 questions regarding OLDU in an effort to clarify the practice's meaning, breadth of application, acceptance, and liabilities. Off-label drug use involves prescribing medications for indications, or using a dosage or dosage form, that have not been approved by the US Food and Drug Administration. Since the Food and Drug Administration does not regulate the practice of medicine, OLDU has become common. It occurs in every specialty of medicine, but it may be more common in areas of medicine in which the patient population is less likely to be included in clinical trials (eg, pediatric, pregnant, or psychiatric patients). Pharmaceutical companies are not allowed to promote their medications for an off-label use, which has lead to several large settlements for illegal marketing. To limit liability, physicians should prescribe medications only for indications that they believe are in the best interest of the patient. In addition, health care professionals should educate themselves about OLDU to weigh the risks and benefits and provide the best possible care for their patients. © 2012 Mayo Foundation for Medical Education and Research.&quot;,&quot;publisher&quot;:&quot;Elsevier Inc.&quot;,&quot;issue&quot;:&quot;10&quot;,&quot;volume&quot;:&quot;87&quot;,&quot;container-title-short&quot;:&quot;Mayo Clin Proc&quot;},&quot;isTemporary&quot;:false}]},{&quot;citationID&quot;:&quot;MENDELEY_CITATION_e3eafbad-dbfa-4dfc-a78d-24064414d706&quot;,&quot;properties&quot;:{&quot;noteIndex&quot;:0},&quot;isEdited&quot;:false,&quot;manualOverride&quot;:{&quot;isManuallyOverridden&quot;:false,&quot;citeprocText&quot;:&quot;(Bumpus, 2020; Lauerma &amp;#38; Markkula, 1999; Lu et al., 2021)&quot;,&quot;manualOverrideText&quot;:&quot;&quot;},&quot;citationTag&quot;:&quot;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&quot;,&quot;citationItems&quot;:[{&quot;id&quot;:&quot;d9220d11-d8ff-32ce-a808-94587ed0a89e&quot;,&quot;itemData&quot;:{&quot;type&quot;:&quot;article-journal&quot;,&quot;id&quot;:&quot;d9220d11-d8ff-32ce-a808-94587ed0a89e&quot;,&quot;title&quot;:&quot;Low-Dose Tramadol as an Off-Label Antidepressant: A Data Mining Analysis from the Patients' Perspective&quot;,&quot;author&quot;:[{&quot;family&quot;:&quot;Bumpus&quot;,&quot;given&quot;:&quot;John A.&quot;,&quot;parse-names&quot;:false,&quot;dropping-particle&quot;:&quot;&quot;,&quot;non-dropping-particle&quot;:&quot;&quot;}],&quot;container-title&quot;:&quot;ACS Pharmacology and Translational Science&quot;,&quot;DOI&quot;:&quot;10.1021/acsptsci.0c00132&quot;,&quot;ISSN&quot;:&quot;25759108&quot;,&quot;issued&quot;:{&quot;date-parts&quot;:[[2020]]},&quot;page&quot;:&quot;1293-1303&quot;,&quot;abstract&quot;:&quot;Objectives: The purpose of this analysis was to assess, from the patients' perspective, the effectiveness and relative safety of tramadol as an off-label antidepressant and to determine if patients' views and experiences are consistent with the biomedical literature. Method: A data mining approach was used to analyze databases available at drugs.com. Results: Tramadol was reported to be an effective or very effective antidepressant by 94.6% of patients (123/130) who provided ratings submitted to User Reviews for Tramadol to Treat Depression (https://www.drugs.com/comments/tramadol/for-depression.html). When compared to 34 other antidepressants in the database titled Drugs Used to treat Depression (https://www.drugs.com/condition/depression.html), for which there were ≥100 individual reviews for each drug, tramadol was rated as being the most effective (effectiveness rating = 9.1/10). Phenelzine (effectiveness rating = 8.7/10) was the only other antidepressant having ≥100 individual reviews coupled with a very high (8.0-10.0) effectiveness rating. Eleven patients reported significant symptoms of withdrawal upon cessation of tramadol, and five patients reported loss or reduction of libido as a side effect. Most (57/72, 79.2%) patients who reported a dose consumed experienced relief from depression at low therapeutic doses (25-150 mg/day). Fourteen patients reported taking this antidepressant for 5-10 years, and four patients reported taking tramadol for 10 or more years. Results demonstrated that most patients' comments and beliefs are consistent with the biomedical literature. Conclusions: Patients' reviews coupled with a survey of the biomedical literature indicate that at low therapeutic doses in the absence of interactions with other drugs, adult patients found tramadol to be a generally safe, effective, and fast-acting medication for relief from depression.&quot;,&quot;issue&quot;:&quot;6&quot;,&quot;volume&quot;:&quot;3&quot;,&quot;container-title-short&quot;:&quot;ACS Pharmacol Transl Sci&quot;},&quot;isTemporary&quot;:false},{&quot;id&quot;:&quot;ed4e5fc4-37b5-3229-867b-68a1f65a60ea&quot;,&quot;itemData&quot;:{&quot;type&quot;:&quot;article-journal&quot;,&quot;id&quot;:&quot;ed4e5fc4-37b5-3229-867b-68a1f65a60ea&quot;,&quot;title&quot;:&quot;Treatment of restless legs syndrome with tramadol: an open study&quot;,&quot;author&quot;:[{&quot;family&quot;:&quot;Lauerma&quot;,&quot;given&quot;:&quot;H&quot;,&quot;parse-names&quot;:false,&quot;dropping-particle&quot;:&quot;&quot;,&quot;non-dropping-particle&quot;:&quot;&quot;},{&quot;family&quot;:&quot;Markkula&quot;,&quot;given&quot;:&quot;J&quot;,&quot;parse-names&quot;:false,&quot;dropping-particle&quot;:&quot;&quot;,&quot;non-dropping-particle&quot;:&quot;&quot;}],&quot;container-title&quot;:&quot;The Journal of clinical psychiatry&quot;,&quot;container-title-short&quot;:&quot;J Clin Psychiatry&quot;,&quot;issued&quot;:{&quot;date-parts&quot;:[[1999]]},&quot;page&quot;:&quot;241–244&quot;,&quot;issue&quot;:&quot;4&quot;,&quot;volume&quot;:&quot;60&quot;},&quot;isTemporary&quot;:false},{&quot;id&quot;:&quot;8be49607-9578-314d-89eb-9764e487d1c8&quot;,&quot;itemData&quot;:{&quot;type&quot;:&quot;article-journal&quot;,&quot;id&quot;:&quot;8be49607-9578-314d-89eb-9764e487d1c8&quot;,&quot;title&quot;:&quot;The Influence of Tramadol on Intravaginal Ejaculatory Latency Time and Sexual Satisfaction Score in Treating Patients With Premature Ejaculation: A Network Meta-Analysis&quot;,&quot;author&quot;:[{&quot;family&quot;:&quot;Lu&quot;,&quot;given&quot;:&quot;Youyi&quot;,&quot;parse-names&quot;:false,&quot;dropping-particle&quot;:&quot;&quot;,&quot;non-dropping-particle&quot;:&quot;&quot;},{&quot;family&quot;:&quot;Zhou&quot;,&quot;given&quot;:&quot;Zhongbao&quot;,&quot;parse-names&quot;:false,&quot;dropping-particle&quot;:&quot;&quot;,&quot;non-dropping-particle&quot;:&quot;&quot;},{&quot;family&quot;:&quot;Zhang&quot;,&quot;given&quot;:&quot;Xiaoyi&quot;,&quot;parse-names&quot;:false,&quot;dropping-particle&quot;:&quot;&quot;,&quot;non-dropping-particle&quot;:&quot;&quot;},{&quot;family&quot;:&quot;Cui&quot;,&quot;given&quot;:&quot;Yuanshan&quot;,&quot;parse-names&quot;:false,&quot;dropping-particle&quot;:&quot;&quot;,&quot;non-dropping-particle&quot;:&quot;&quot;},{&quot;family&quot;:&quot;Zhang&quot;,&quot;given&quot;:&quot;Yong&quot;,&quot;parse-names&quot;:false,&quot;dropping-particle&quot;:&quot;&quot;,&quot;non-dropping-particle&quot;:&quot;&quot;},{&quot;family&quot;:&quot;Wang&quot;,&quot;given&quot;:&quot;Yongqiang&quot;,&quot;parse-names&quot;:false,&quot;dropping-particle&quot;:&quot;&quot;,&quot;non-dropping-particle&quot;:&quot;&quot;}],&quot;container-title&quot;:&quot;American Journal of Men's Health&quot;,&quot;container-title-short&quot;:&quot;Am J Mens Health&quot;,&quot;DOI&quot;:&quot;10.1177/15579883211057713&quot;,&quot;ISSN&quot;:&quot;15579891&quot;,&quot;PMID&quot;:&quot;34911381&quot;,&quot;issued&quot;:{&quot;date-parts&quot;:[[2021]]},&quot;abstract&quot;:&quot;This network meta-analysis aimed at assessing the influence of tramadol on the intravaginal ejaculatory latency time (IELT) and sexual satisfaction score (SSS) in treating patients with premature ejaculation (PE). The PubMed, Embase, Cochrane Library databases (until July 2021), and original references of the included articles was systematically retrieved. The PRISMA checklist was followed. Finally, 14 articles including 1971 patients were included in this analysis. The results indicated that patients who were treated with tramadol (50 mg, 62 mg, 89 mg, and 100 mg) were superior to those treated with placebo in terms of IELT (p =.003, p &lt;.00001, p &lt;.00001, and p &lt;.00001, respectively), but 25 mg tramadol did not show a significant advantage (p =.06). Patients who were treated with tramadol (50 mg and 100 mg) had a better efficacy than who were treated with 25 mg tramadol in the IELT (p &lt;.00001 and p &lt;.00001), but the effect of 50 mg tramadol and 100 mg tramadol were not significantly different (p =.17). The tramadol group had the better effect than the placebo group in the SSS (p &lt;.0001). And 50 mg tramadol showed a significant improvement compared with 20 mg paroxetine, as assessed by the IELT (p =.03) and SSS (p =.03). Safety assessments including adverse events suggested that tramadol was well tolerated. Tramadol showed a better improvement of IELT and SSS than placebo or paroxetine, and 50 mg tramadol may be a more reasonable therapeutic dose for patients with PE.&quot;,&quot;issue&quot;:&quot;6&quot;,&quot;volume&quot;:&quot;15&quot;},&quot;isTemporary&quot;:false}]},{&quot;citationID&quot;:&quot;MENDELEY_CITATION_7ddc4e9e-cddf-483a-94df-b7928ab386e4&quot;,&quot;properties&quot;:{&quot;noteIndex&quot;:0},&quot;isEdited&quot;:false,&quot;manualOverride&quot;:{&quot;isManuallyOverridden&quot;:true,&quot;citeprocText&quot;:&quot;(Dayer et al., 1997)&quot;,&quot;manualOverrideText&quot;:&quot;(Dayer et al., 1997). &quot;},&quot;citationTag&quot;:&quot;MENDELEY_CITATION_v3_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&quot;,&quot;citationItems&quot;:[{&quot;id&quot;:&quot;c35273ba-19bb-3013-8259-1080a620d50f&quot;,&quot;itemData&quot;:{&quot;type&quot;:&quot;article-journal&quot;,&quot;id&quot;:&quot;c35273ba-19bb-3013-8259-1080a620d50f&quot;,&quot;title&quot;:&quot;Pharmacologie du tramadol&quot;,&quot;author&quot;:[{&quot;family&quot;:&quot;Dayer&quot;,&quot;given&quot;:&quot;Pierre&quot;,&quot;parse-names&quot;:false,&quot;dropping-particle&quot;:&quot;&quot;,&quot;non-dropping-particle&quot;:&quot;&quot;},{&quot;family&quot;:&quot;Desmeules&quot;,&quot;given&quot;:&quot;Jules&quot;,&quot;parse-names&quot;:false,&quot;dropping-particle&quot;:&quot;&quot;,&quot;non-dropping-particle&quot;:&quot;&quot;},{&quot;family&quot;:&quot;Callart&quot;,&quot;given&quot;:&quot;Laurence&quot;,&quot;parse-names&quot;:false,&quot;dropping-particle&quot;:&quot;&quot;,&quot;non-dropping-particle&quot;:&quot;&quot;}],&quot;container-title&quot;:&quot;Drugs&quot;,&quot;container-title-short&quot;:&quot;Drugs&quot;,&quot;issued&quot;:{&quot;date-parts&quot;:[[1997]]},&quot;page&quot;:&quot;18-24&quot;,&quot;abstract&quot;:&quot;Resume English Abstract Le (±)-tramadol est un analgesique central a faible affinite pour les recepteurs opiaces. Le taux de production de son metabolite MI (O-demethyl tramadol), de maniere analogue a la codeine, est controle par Ie polymorphisme genetique de type debrisoquine (CYP2D6) et Ie derive MI presente, par rapport a la molecule mere, une plus forte affinite pour les recepteurs opiaces. Des donnees experimentales et C\\iniques indiquent que Ie tram ado I exerce aussi son effet an-talgique par une action au niveau des voies monoaminergiques centrales. En effet, apres administration d'une dose orale unique, Ie role du composant agoniste opioJde Jl est mineur dans I' effet antinociceptif du tramadol, la majeure partie de I'antalgie etant attribuable aux proprietes non-opio'ides de la molecule mere. La duree de l'effet analgesique, apres administration orale d'une dose unique de 100mg de tramadol, est de l'ordre de 6 heures. L'experience c\\inique a confirme l'efficacite antalgique et la securite d'emploi du tramadol qui est approprie pour Ie traitement de douleurs d' origines variees ne relevant pas du recours aux opio'ides forts. (±)-Tramadol is a synthetic 4-phenyl-piperidine analogue of codeine. It is a central analgesic with a low affinity for opioid receptors. Its selectivity for Jl receptors has recently been demonstrated, and the MI metabolite of tramadol, produced by liver O-demethylation, shows a higher affinity for opioid receptors than the parent drug. The rate of production of this M 1 derivative (O-demethyl tramadol), is influenced by a polymorphic isoenzyme of the debrisoquine-type, cytochrome P450 206 (CYP2D6). Nevertheless, this affinity for Jl receptors of the CNS remains low, being 6000 times lower than that of morphine. Moreover, and in contrast to other opioids, the analgesic action of tramadol is only partially inhibited by the opioid antagonist naloxone, which suggests the existence of another mechanism of action. This was demonstrated by the discovery of a monoaminergic activity that inhibits nor-adrenaline (norepinephrine) and serotonin (5-hydroxytryptamine; 5-HT) reuptake, making a significant contribution to the analgesic action by blocking nociceptive impulses at the spinal level. (±)-Tramadol is a racemic mixture of 2 enantiomers, each one displaying differing affinities for various receptors. (+)-Tramadol is a selective agonist of Jl receptors and preferentially inhibits serotonin reuptake, whereas (-)-tramadol mainly inhibits noradrenaline reuptake. The action of these 2 enantiomers is both complementary and synergistic and results in the analgesic effect of (±)-tramadol. After oral administration, tram ado I demonstrates 68% bioavailability, with&quot;,&quot;issue&quot;:&quot;2&quot;,&quot;volume&quot;:&quot;53&quot;},&quot;isTemporary&quot;:false}]},{&quot;citationID&quot;:&quot;MENDELEY_CITATION_e69b2c4a-fbe1-41f0-8381-0b82c2e3366c&quot;,&quot;properties&quot;:{&quot;noteIndex&quot;:0},&quot;isEdited&quot;:false,&quot;manualOverride&quot;:{&quot;isManuallyOverridden&quot;:true,&quot;citeprocText&quot;:&quot;(INCB, 2018)&quot;,&quot;manualOverrideText&quot;:&quot;(INCB, 2018).&quot;},&quot;citationTag&quot;:&quot;MENDELEY_CITATION_v3_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&quot;,&quot;citationItems&quot;:[{&quot;id&quot;:&quot;a55b1fd9-5a15-31cf-813f-c7b761b080c2&quot;,&quot;itemData&quot;:{&quot;type&quot;:&quot;webpage&quot;,&quot;id&quot;:&quot;a55b1fd9-5a15-31cf-813f-c7b761b080c2&quot;,&quot;title&quot;:&quot;Tramadol, Review of the Global Situation&quot;,&quot;author&quot;:[{&quot;family&quot;:&quot;INCB&quot;,&quot;given&quot;:&quot;&quot;,&quot;parse-names&quot;:false,&quot;dropping-particle&quot;:&quot;&quot;,&quot;non-dropping-particle&quot;:&quot;&quot;}],&quot;ISBN&quot;:&quot;9789241210188&quot;,&quot;URL&quot;:&quot;https://www.incb.org/documents/News/Alerts/Alert7_on_Control_of_Psychotropic_Substances_June_2018.pdf%0Ahttps://www.incb.org/incb/search.html?q=tramadol&quot;,&quot;issued&quot;:{&quot;date-parts&quot;:[[2018]]},&quot;page&quot;:&quot;1-2&quot;,&quot;container-title-short&quot;:&quot;&quot;},&quot;isTemporary&quot;:false}]},{&quot;citationID&quot;:&quot;MENDELEY_CITATION_70cca526-4b73-4be6-98cf-5e7efd8b3c4e&quot;,&quot;properties&quot;:{&quot;noteIndex&quot;:0},&quot;isEdited&quot;:false,&quot;manualOverride&quot;:{&quot;isManuallyOverridden&quot;:false,&quot;citeprocText&quot;:&quot;(WHO, 2019)&quot;,&quot;manualOverrideText&quot;:&quot;&quot;},&quot;citationTag&quot;:&quot;MENDELEY_CITATION_v3_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&quot;,&quot;citationItems&quot;:[{&quot;id&quot;:&quot;29549f52-51bd-369e-8137-f648472bb176&quot;,&quot;itemData&quot;:{&quot;type&quot;:&quot;book&quot;,&quot;id&quot;:&quot;29549f52-51bd-369e-8137-f648472bb176&quot;,&quot;title&quot;:&quot;WHO expert committee on drug dependence&quot;,&quot;author&quot;:[{&quot;family&quot;:&quot;WHO&quot;,&quot;given&quot;:&quot;&quot;,&quot;parse-names&quot;:false,&quot;dropping-particle&quot;:&quot;&quot;,&quot;non-dropping-particle&quot;:&quot;&quot;}],&quot;container-title&quot;:&quot;World Health Organization - Technical Report Series&quot;,&quot;container-title-short&quot;:&quot;World Health Organ Tech Rep Ser&quot;,&quot;ISBN&quot;:&quot;9789241210270&quot;,&quot;ISSN&quot;:&quot;05123054&quot;,&quot;issued&quot;:{&quot;date-parts&quot;:[[2019]]}},&quot;isTemporary&quot;:false}]},{&quot;citationID&quot;:&quot;MENDELEY_CITATION_9023427a-ff5a-45d2-a1ff-a85516be97f9&quot;,&quot;properties&quot;:{&quot;noteIndex&quot;:0},&quot;isEdited&quot;:false,&quot;manualOverride&quot;:{&quot;isManuallyOverridden&quot;:true,&quot;citeprocText&quot;:&quot;(Bumpus, 2020)&quot;,&quot;manualOverrideText&quot;:&quot;(Bumpus, 2020).&quot;},&quot;citationTag&quot;:&quot;MENDELEY_CITATION_v3_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&quot;,&quot;citationItems&quot;:[{&quot;id&quot;:&quot;d9220d11-d8ff-32ce-a808-94587ed0a89e&quot;,&quot;itemData&quot;:{&quot;type&quot;:&quot;article-journal&quot;,&quot;id&quot;:&quot;d9220d11-d8ff-32ce-a808-94587ed0a89e&quot;,&quot;title&quot;:&quot;Low-Dose Tramadol as an Off-Label Antidepressant: A Data Mining Analysis from the Patients' Perspective&quot;,&quot;author&quot;:[{&quot;family&quot;:&quot;Bumpus&quot;,&quot;given&quot;:&quot;John A.&quot;,&quot;parse-names&quot;:false,&quot;dropping-particle&quot;:&quot;&quot;,&quot;non-dropping-particle&quot;:&quot;&quot;}],&quot;container-title&quot;:&quot;ACS Pharmacology and Translational Science&quot;,&quot;DOI&quot;:&quot;10.1021/acsptsci.0c00132&quot;,&quot;ISSN&quot;:&quot;25759108&quot;,&quot;issued&quot;:{&quot;date-parts&quot;:[[2020]]},&quot;page&quot;:&quot;1293-1303&quot;,&quot;abstract&quot;:&quot;Objectives: The purpose of this analysis was to assess, from the patients' perspective, the effectiveness and relative safety of tramadol as an off-label antidepressant and to determine if patients' views and experiences are consistent with the biomedical literature. Method: A data mining approach was used to analyze databases available at drugs.com. Results: Tramadol was reported to be an effective or very effective antidepressant by 94.6% of patients (123/130) who provided ratings submitted to User Reviews for Tramadol to Treat Depression (https://www.drugs.com/comments/tramadol/for-depression.html). When compared to 34 other antidepressants in the database titled Drugs Used to treat Depression (https://www.drugs.com/condition/depression.html), for which there were ≥100 individual reviews for each drug, tramadol was rated as being the most effective (effectiveness rating = 9.1/10). Phenelzine (effectiveness rating = 8.7/10) was the only other antidepressant having ≥100 individual reviews coupled with a very high (8.0-10.0) effectiveness rating. Eleven patients reported significant symptoms of withdrawal upon cessation of tramadol, and five patients reported loss or reduction of libido as a side effect. Most (57/72, 79.2%) patients who reported a dose consumed experienced relief from depression at low therapeutic doses (25-150 mg/day). Fourteen patients reported taking this antidepressant for 5-10 years, and four patients reported taking tramadol for 10 or more years. Results demonstrated that most patients' comments and beliefs are consistent with the biomedical literature. Conclusions: Patients' reviews coupled with a survey of the biomedical literature indicate that at low therapeutic doses in the absence of interactions with other drugs, adult patients found tramadol to be a generally safe, effective, and fast-acting medication for relief from depression.&quot;,&quot;issue&quot;:&quot;6&quot;,&quot;volume&quot;:&quot;3&quot;,&quot;container-title-short&quot;:&quot;ACS Pharmacol Transl Sci&quot;},&quot;isTemporary&quot;:false}]},{&quot;citationID&quot;:&quot;MENDELEY_CITATION_de890142-907b-413e-b066-9285e41d6edb&quot;,&quot;properties&quot;:{&quot;noteIndex&quot;:0},&quot;isEdited&quot;:false,&quot;manualOverride&quot;:{&quot;isManuallyOverridden&quot;:false,&quot;citeprocText&quot;:&quot;(Fu et al., 2022)&quot;,&quot;manualOverrideText&quot;:&quot;&quot;},&quot;citationTag&quot;:&quot;MENDELEY_CITATION_v3_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&quot;,&quot;citationItems&quot;:[{&quot;id&quot;:&quot;46ce554d-fa95-3db5-bed4-587e28122c2a&quot;,&quot;itemData&quot;:{&quot;type&quot;:&quot;article-journal&quot;,&quot;id&quot;:&quot;46ce554d-fa95-3db5-bed4-587e28122c2a&quot;,&quot;title&quot;:&quot;Effects of Intravenous Analgesia Using Tramadol on Postoperative Depression State and Sleep Quality in Women Undergoing Abdominal Endoscopic Surgery: A Randomized Controlled Trial&quot;,&quot;author&quot;:[{&quot;family&quot;:&quot;Fu&quot;,&quot;given&quot;:&quot;Mengyue&quot;,&quot;parse-names&quot;:false,&quot;dropping-particle&quot;:&quot;&quot;,&quot;non-dropping-particle&quot;:&quot;&quot;},{&quot;family&quot;:&quot;Chen&quot;,&quot;given&quot;:&quot;Shi&quot;,&quot;parse-names&quot;:false,&quot;dropping-particle&quot;:&quot;&quot;,&quot;non-dropping-particle&quot;:&quot;&quot;},{&quot;family&quot;:&quot;Xu&quot;,&quot;given&quot;:&quot;Rui&quot;,&quot;parse-names&quot;:false,&quot;dropping-particle&quot;:&quot;&quot;,&quot;non-dropping-particle&quot;:&quot;&quot;},{&quot;family&quot;:&quot;Chen&quot;,&quot;given&quot;:&quot;Jie&quot;,&quot;parse-names&quot;:false,&quot;dropping-particle&quot;:&quot;&quot;,&quot;non-dropping-particle&quot;:&quot;&quot;},{&quot;family&quot;:&quot;Chen&quot;,&quot;given&quot;:&quot;Xuehan&quot;,&quot;parse-names&quot;:false,&quot;dropping-particle&quot;:&quot;&quot;,&quot;non-dropping-particle&quot;:&quot;&quot;},{&quot;family&quot;:&quot;Gan&quot;,&quot;given&quot;:&quot;Wanxia&quot;,&quot;parse-names&quot;:false,&quot;dropping-particle&quot;:&quot;&quot;,&quot;non-dropping-particle&quot;:&quot;&quot;},{&quot;family&quot;:&quot;Huang&quot;,&quot;given&quot;:&quot;He&quot;,&quot;parse-names&quot;:false,&quot;dropping-particle&quot;:&quot;&quot;,&quot;non-dropping-particle&quot;:&quot;&quot;},{&quot;family&quot;:&quot;Duan&quot;,&quot;given&quot;:&quot;Guangyou&quot;,&quot;parse-names&quot;:false,&quot;dropping-particle&quot;:&quot;&quot;,&quot;non-dropping-particle&quot;:&quot;&quot;}],&quot;container-title&quot;:&quot;Drug Design, Development and Therapy&quot;,&quot;container-title-short&quot;:&quot;Drug Des Devel Ther&quot;,&quot;DOI&quot;:&quot;10.2147/DDDT.S357773&quot;,&quot;ISSN&quot;:&quot;11778881&quot;,&quot;PMID&quot;:&quot;35531319&quot;,&quot;issued&quot;:{&quot;date-parts&quot;:[[2022]]},&quot;page&quot;:&quot;1289-1300&quot;,&quot;abstract&quot;:&quot;Purpose: This study aimed to explore the effects of intravenous analgesia using tramadol on postoperative depression, anxiety, and sleep in women undergoing abdominal endoscopic surgery. Patients and Methods: Two hundred female patients (100 in each group) who underwent abdominal endoscopic surgery were recruited to randomly receive intravenous analgesia with sufentanil combined with tramadol (tramadol group) or sufentanil (control group). The primary outcome was the incidence of postoperative depression, which was assessed at 1, 2, and 3 days after surgery using the 13-item Beck Depression Inventory. The secondary outcomes were the incidence of anxiety and sleep quality, which were assessed using the 20-item Self-Rating Anxiety Scale and Richards–Campbell Sleep Questionnaire. Results: The incidence of depression (Beck depression scale≥4) during the 3-day follow-up in the control group was 51%, which was significantly higher than that in the tramadol group of 28% (relative risk [RR]=0.55; 95% confidence interval [CI], 0.38–0.79; P=0.001). No difference was found in the incidence of anxiety state (Self-Rating Anxiety Scale≥40) between the tramadol and control groups (7%vs 5%; RR=1.40; 95% CI, 0.46–4.25; P=0.552). All of the Richards–Campbell sleep scales of patients in the tramadol group at 1 (77.4±15.2 vs 64.2±20.1, P&lt;0.001), 2 (84.1±14.9 vs 71.8±18.8, P&lt;0.001), and 3 days (87.0±12.2 vs 70.3±21.0, P&lt;0.001) after surgery were higher than those in the control group. Conclusion: Intravenous analgesia using tramadol can effectively improve the postoperative depression and sleep status of women undergoing abdominal endoscopic surgery. Tramadol is recommended for use in postoperative analgesia when improving postoperative mood, and sleep is needed in clinical practice.&quot;,&quot;issue&quot;:&quot;May&quot;,&quot;volume&quot;:&quot;16&quot;},&quot;isTemporary&quot;:false}]},{&quot;citationID&quot;:&quot;MENDELEY_CITATION_891e1052-5190-4317-b327-f3dbd93f0641&quot;,&quot;properties&quot;:{&quot;noteIndex&quot;:0},&quot;isEdited&quot;:false,&quot;manualOverride&quot;:{&quot;isManuallyOverridden&quot;:false,&quot;citeprocText&quot;:&quot;(Wu et al., 2021)&quot;,&quot;manualOverrideText&quot;:&quot;&quot;},&quot;citationTag&quot;:&quot;MENDELEY_CITATION_v3_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&quot;,&quot;citationItems&quot;:[{&quot;id&quot;:&quot;a1334907-c7df-32e0-9484-d86f91c4311b&quot;,&quot;itemData&quot;:{&quot;type&quot;:&quot;article-journal&quot;,&quot;id&quot;:&quot;a1334907-c7df-32e0-9484-d86f91c4311b&quot;,&quot;title&quot;:&quot;A Patient-Controlled Intravenous Analgesia With Tramadol Ameliorates Postpartum Depression in High-Risk Woman After Cesarean Section: A Randomized Controlled Trial&quot;,&quot;author&quot;:[{&quot;family&quot;:&quot;Wu&quot;,&quot;given&quot;:&quot;Zhuoxi&quot;,&quot;parse-names&quot;:false,&quot;dropping-particle&quot;:&quot;&quot;,&quot;non-dropping-particle&quot;:&quot;&quot;},{&quot;family&quot;:&quot;Zhao&quot;,&quot;given&quot;:&quot;Peng&quot;,&quot;parse-names&quot;:false,&quot;dropping-particle&quot;:&quot;&quot;,&quot;non-dropping-particle&quot;:&quot;&quot;},{&quot;family&quot;:&quot;Peng&quot;,&quot;given&quot;:&quot;Jing&quot;,&quot;parse-names&quot;:false,&quot;dropping-particle&quot;:&quot;&quot;,&quot;non-dropping-particle&quot;:&quot;&quot;},{&quot;family&quot;:&quot;Fang&quot;,&quot;given&quot;:&quot;Liang&quot;,&quot;parse-names&quot;:false,&quot;dropping-particle&quot;:&quot;&quot;,&quot;non-dropping-particle&quot;:&quot;&quot;},{&quot;family&quot;:&quot;Ding&quot;,&quot;given&quot;:&quot;Jinping&quot;,&quot;parse-names&quot;:false,&quot;dropping-particle&quot;:&quot;&quot;,&quot;non-dropping-particle&quot;:&quot;&quot;},{&quot;family&quot;:&quot;Yan&quot;,&quot;given&quot;:&quot;Guangming&quot;,&quot;parse-names&quot;:false,&quot;dropping-particle&quot;:&quot;&quot;,&quot;non-dropping-particle&quot;:&quot;&quot;},{&quot;family&quot;:&quot;Wang&quot;,&quot;given&quot;:&quot;Yang&quot;,&quot;parse-names&quot;:false,&quot;dropping-particle&quot;:&quot;&quot;,&quot;non-dropping-particle&quot;:&quot;&quot;},{&quot;family&quot;:&quot;Zhu&quot;,&quot;given&quot;:&quot;Jing&quot;,&quot;parse-names&quot;:false,&quot;dropping-particle&quot;:&quot;&quot;,&quot;non-dropping-particle&quot;:&quot;&quot;},{&quot;family&quot;:&quot;Wang&quot;,&quot;given&quot;:&quot;Dongting&quot;,&quot;parse-names&quot;:false,&quot;dropping-particle&quot;:&quot;&quot;,&quot;non-dropping-particle&quot;:&quot;&quot;},{&quot;family&quot;:&quot;Li&quot;,&quot;given&quot;:&quot;Yang&quot;,&quot;parse-names&quot;:false,&quot;dropping-particle&quot;:&quot;&quot;,&quot;non-dropping-particle&quot;:&quot;&quot;},{&quot;family&quot;:&quot;Chen&quot;,&quot;given&quot;:&quot;Zhengqiong&quot;,&quot;parse-names&quot;:false,&quot;dropping-particle&quot;:&quot;&quot;,&quot;non-dropping-particle&quot;:&quot;&quot;},{&quot;family&quot;:&quot;Zhang&quot;,&quot;given&quot;:&quot;Qingling&quot;,&quot;parse-names&quot;:false,&quot;dropping-particle&quot;:&quot;&quot;,&quot;non-dropping-particle&quot;:&quot;&quot;},{&quot;family&quot;:&quot;Deng&quot;,&quot;given&quot;:&quot;Qiangting&quot;,&quot;parse-names&quot;:false,&quot;dropping-particle&quot;:&quot;&quot;,&quot;non-dropping-particle&quot;:&quot;&quot;},{&quot;family&quot;:&quot;Duan&quot;,&quot;given&quot;:&quot;Guangyou&quot;,&quot;parse-names&quot;:false,&quot;dropping-particle&quot;:&quot;&quot;,&quot;non-dropping-particle&quot;:&quot;&quot;},{&quot;family&quot;:&quot;Zuo&quot;,&quot;given&quot;:&quot;Zhiyi&quot;,&quot;parse-names&quot;:false,&quot;dropping-particle&quot;:&quot;&quot;,&quot;non-dropping-particle&quot;:&quot;&quot;},{&quot;family&quot;:&quot;Li&quot;,&quot;given&quot;:&quot;Hong&quot;,&quot;parse-names&quot;:false,&quot;dropping-particle&quot;:&quot;&quot;,&quot;non-dropping-particle&quot;:&quot;&quot;}],&quot;container-title&quot;:&quot;Frontiers in Medicine&quot;,&quot;container-title-short&quot;:&quot;Front Med (Lausanne)&quot;,&quot;DOI&quot;:&quot;10.3389/fmed.2021.679159&quot;,&quot;ISSN&quot;:&quot;2296858X&quot;,&quot;issued&quot;:{&quot;date-parts&quot;:[[2021]]},&quot;page&quot;:&quot;1-14&quot;,&quot;abstract&quot;:&quot;Background: Postpartum depression (PPD) is a severe psychiatric disorder. Its risk is associated with the cesarean section (CS). Currently, there are few early intervention strategies for these women with PPD who underwent CS. Methods: This was a parallel-group randomized controlled trial of singleton pregnant women who underwent elective CS in a tertiary referral hospital in China from October, 2017 to September, 2019. After operation, patients received randomly tramadol patient-controlled intravenous analgesia (PCIA; 4 mg/ml; TRA group), hydromorphone PCIA (0.04 mg/ml; HYD group), or ropivacaine patient-controlled epidural analgesia (PCEA; 1.5 mg/ml; ROP group) for 48 h in a 1:1:1 ratio. Total blinding during hospitalization was not feasible due to differences between the PCEA and PCIA treatments. All investigators who performed the follow-up were blinded to the group assignment. Outcomes: A total of 1,230 patients were enrolled for eligibility. Intention-to-treat analysis showed reduced incidence of PPD in the TRA group (n = 27 [6.6%]) than that in the HYD (10.2%, OR 1.62, 95% CI 0.98~2.68; p = 0.059) and ROP groups (10.5%, OR 1.66, 95% CI 1.01~2.75; p = 0.046) at 4 weeks post-operation, however, the difference was not statistically significant (Bonferroni corrected p = 0.118, p = 0.098, respectively). Subgroup analysis in high-risk women (preoperative Edinburgh Postpartum Depression Scale [EPDS] ≥10) showed a significantly lower incidence of PPD in the TRA group (16.5%) than in the HYD (32.6%) and ROP groups (30.9%) (Bonferroni corrected p = 0.022 and p = 0.038, respectively). The per-protocol analysis yielded similar results. Reported adverse events (AEs) were mostly mild. None of the women or infant discontinued treatment due to AEs. Conclusions: Tramadol PCIA after CS in high-risk women can help to reduce the risk of PPD at 4 weeks after elective CS. Clinical Trial Registration: https://clinicaltrials.gov/ct2/show/NCT03309163?term=ETPPD&amp;draw=2&amp;rank=1; ClinicalTrials.gov (NCT03309163).&quot;,&quot;issue&quot;:&quot;May&quot;,&quot;volume&quot;:&quot;8&quot;},&quot;isTemporary&quot;:false}]},{&quot;citationID&quot;:&quot;MENDELEY_CITATION_92b351d0-5e47-416c-925a-711acb56e2d3&quot;,&quot;properties&quot;:{&quot;noteIndex&quot;:0},&quot;isEdited&quot;:false,&quot;manualOverride&quot;:{&quot;isManuallyOverridden&quot;:false,&quot;citeprocText&quot;:&quot;(Duan et al., 2019)&quot;,&quot;manualOverrideText&quot;:&quot;&quot;},&quot;citationTag&quot;:&quot;MENDELEY_CITATION_v3_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&quot;,&quot;citationItems&quot;:[{&quot;id&quot;:&quot;8019a604-5963-3fb0-88f5-ee9430ac5150&quot;,&quot;itemData&quot;:{&quot;type&quot;:&quot;article-journal&quot;,&quot;id&quot;:&quot;8019a604-5963-3fb0-88f5-ee9430ac5150&quot;,&quot;title&quot;:&quot;Patient-controlled intravenous tramadol versus patient-controlled intravenous hydromorphone for analgesia after secondary cesarean delivery: A randomized controlled trial to compare analgesic, anti-anxiety and anti-depression effects&quot;,&quot;author&quot;:[{&quot;family&quot;:&quot;Duan&quot;,&quot;given&quot;:&quot;Guangyou&quot;,&quot;parse-names&quot;:false,&quot;dropping-particle&quot;:&quot;&quot;,&quot;non-dropping-particle&quot;:&quot;&quot;},{&quot;family&quot;:&quot;Bao&quot;,&quot;given&quot;:&quot;Xiaohang&quot;,&quot;parse-names&quot;:false,&quot;dropping-particle&quot;:&quot;&quot;,&quot;non-dropping-particle&quot;:&quot;&quot;},{&quot;family&quot;:&quot;Yang&quot;,&quot;given&quot;:&quot;Guiying&quot;,&quot;parse-names&quot;:false,&quot;dropping-particle&quot;:&quot;&quot;,&quot;non-dropping-particle&quot;:&quot;&quot;},{&quot;family&quot;:&quot;Peng&quot;,&quot;given&quot;:&quot;Jing&quot;,&quot;parse-names&quot;:false,&quot;dropping-particle&quot;:&quot;&quot;,&quot;non-dropping-particle&quot;:&quot;&quot;},{&quot;family&quot;:&quot;Wu&quot;,&quot;given&quot;:&quot;Zhuoxi&quot;,&quot;parse-names&quot;:false,&quot;dropping-particle&quot;:&quot;&quot;,&quot;non-dropping-particle&quot;:&quot;&quot;},{&quot;family&quot;:&quot;Zhao&quot;,&quot;given&quot;:&quot;Peng&quot;,&quot;parse-names&quot;:false,&quot;dropping-particle&quot;:&quot;&quot;,&quot;non-dropping-particle&quot;:&quot;&quot;},{&quot;family&quot;:&quot;Zuo&quot;,&quot;given&quot;:&quot;Zhiyi&quot;,&quot;parse-names&quot;:false,&quot;dropping-particle&quot;:&quot;&quot;,&quot;non-dropping-particle&quot;:&quot;&quot;},{&quot;family&quot;:&quot;Li&quot;,&quot;given&quot;:&quot;Hong&quot;,&quot;parse-names&quot;:false,&quot;dropping-particle&quot;:&quot;&quot;,&quot;non-dropping-particle&quot;:&quot;&quot;}],&quot;container-title&quot;:&quot;Journal of Pain Research&quot;,&quot;container-title-short&quot;:&quot;J Pain Res&quot;,&quot;DOI&quot;:&quot;10.2147/JPR.S184782&quot;,&quot;ISSN&quot;:&quot;11787090&quot;,&quot;issued&quot;:{&quot;date-parts&quot;:[[2019]]},&quot;page&quot;:&quot;49-59&quot;,&quot;abstract&quot;:&quot;Introduction: This study aimed to compare the postoperative analgesic effects of tramadol and hydromorphone for secondary cesarean delivery (CD) as well as their anti-anxiety and anti-depression properties. Methods: A total of 106 patients receiving secondary CD under spinal anesthesia were randomly allocated to the tramadol group (n=53) and the hydromorphone group (n=53). Each group received patient-controlled intravenous analgesia using flurbiprofen 4 mg/kg combined with tramadol (4 mg/kg) or hydromorphone (0.04 mg/kg) immediately after the surgery. Postoperative pain numerical rating scale (NRS) for incision and visceral pain, hospital anxiety and depression scale (HADS), early walking time and length of hospital stay were assessed. Results: Patients in the tramadol and hydromorphone groups exhibited equivalent incision pain NRS at different time points (P&gt;0.05). Visceral pain in the tramadol group was higher than that in the hydromorphone group at postoperative 4 hours (2.9 [1.2] vs 2.3 [1.4], P=0.011) and 8 hours (2.4 [1.1] vs 1.8 [1.1], P=0.028). One week after the surgery, the patients in the tramadol group, as compared to the hydromorphone group, had lower anxiety scores (1.9 [3.5] vs 3.6 [4.1], P=0.033) and depression scores (0.8 [1.3] vs 2.7 [4.1], P=0.023). In addition, early walking time (25.3 [7.0] hours vs 29.3 [9.6] hours, P=0.016) and length of hospital stay (2.9 [0.8] days vs 3.3 [0.8] days, P= 0.008) after the surgery in the tramadol group were less than those in the hydromorphone group. Conclusion: Postoperative intravenous analgesia with tramadol or hydromorphone for secondary CD provides comparable analgesic effects on incision pain. Tramadol is less effective in controlling visceral pain compared to hydromorphone. However, tramadol can help to alleviate anxiety and depression in the early postpartum period, improve patients’ early mobilization and shorten their hospital stay. Clinical trial number and registry URL: No: ChiCTR-IIR-17011043; URL: www.chictr.org.cn.&quot;,&quot;volume&quot;:&quot;12&quot;},&quot;isTemporary&quot;:false}]},{&quot;citationID&quot;:&quot;MENDELEY_CITATION_0ae3dcb1-e0aa-4744-a083-366e94e6955f&quot;,&quot;properties&quot;:{&quot;noteIndex&quot;:0},&quot;isEdited&quot;:false,&quot;manualOverride&quot;:{&quot;isManuallyOverridden&quot;:false,&quot;citeprocText&quot;:&quot;(Bhusri et al., 2018)&quot;,&quot;manualOverrideText&quot;:&quot;&quot;},&quot;citationTag&quot;:&quot;MENDELEY_CITATION_v3_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&quot;,&quot;citationItems&quot;:[{&quot;id&quot;:&quot;938e75c6-f5fd-31f6-aa44-5028c22df1d6&quot;,&quot;itemData&quot;:{&quot;type&quot;:&quot;article-journal&quot;,&quot;id&quot;:&quot;938e75c6-f5fd-31f6-aa44-5028c22df1d6&quot;,&quot;title&quot;:&quot;Role of Tramadol as an Augmenting Agent in Treatment ‑ Resistant Depression&quot;,&quot;author&quot;:[{&quot;family&quot;:&quot;Bhusri&quot;,&quot;given&quot;:&quot;Leezu&quot;,&quot;parse-names&quot;:false,&quot;dropping-particle&quot;:&quot;&quot;,&quot;non-dropping-particle&quot;:&quot;&quot;},{&quot;family&quot;:&quot;Bathla&quot;,&quot;given&quot;:&quot;Manish&quot;,&quot;parse-names&quot;:false,&quot;dropping-particle&quot;:&quot;&quot;,&quot;non-dropping-particle&quot;:&quot;&quot;},{&quot;family&quot;:&quot;Gupta&quot;,&quot;given&quot;:&quot;Parul&quot;,&quot;parse-names&quot;:false,&quot;dropping-particle&quot;:&quot;&quot;,&quot;non-dropping-particle&quot;:&quot;&quot;},{&quot;family&quot;:&quot;Singh&quot;,&quot;given&quot;:&quot;Angad Harshbir&quot;,&quot;parse-names&quot;:false,&quot;dropping-particle&quot;:&quot;&quot;,&quot;non-dropping-particle&quot;:&quot;&quot;}],&quot;container-title&quot;:&quot;J Mental Health Hum Behav&quot;,&quot;DOI&quot;:&quot;10.4103/jmhhb.jmhhb&quot;,&quot;issued&quot;:{&quot;date-parts&quot;:[[2018]]},&quot;page&quot;:&quot;137-138&quot;,&quot;volume&quot;:&quot;23&quot;,&quot;container-title-short&quot;:&quot;&quot;},&quot;isTemporary&quot;:false}]},{&quot;citationID&quot;:&quot;MENDELEY_CITATION_93d16907-7840-4c82-9fe0-b41cdef85993&quot;,&quot;properties&quot;:{&quot;noteIndex&quot;:0},&quot;isEdited&quot;:false,&quot;manualOverride&quot;:{&quot;isManuallyOverridden&quot;:false,&quot;citeprocText&quot;:&quot;(Lauerma &amp;#38; Markkula, 1999)&quot;,&quot;manualOverrideText&quot;:&quot;&quot;},&quot;citationTag&quot;:&quot;MENDELEY_CITATION_v3_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&quot;,&quot;citationItems&quot;:[{&quot;id&quot;:&quot;ed4e5fc4-37b5-3229-867b-68a1f65a60ea&quot;,&quot;itemData&quot;:{&quot;type&quot;:&quot;article-journal&quot;,&quot;id&quot;:&quot;ed4e5fc4-37b5-3229-867b-68a1f65a60ea&quot;,&quot;title&quot;:&quot;Treatment of restless legs syndrome with tramadol: an open study&quot;,&quot;author&quot;:[{&quot;family&quot;:&quot;Lauerma&quot;,&quot;given&quot;:&quot;H&quot;,&quot;parse-names&quot;:false,&quot;dropping-particle&quot;:&quot;&quot;,&quot;non-dropping-particle&quot;:&quot;&quot;},{&quot;family&quot;:&quot;Markkula&quot;,&quot;given&quot;:&quot;J&quot;,&quot;parse-names&quot;:false,&quot;dropping-particle&quot;:&quot;&quot;,&quot;non-dropping-particle&quot;:&quot;&quot;}],&quot;container-title&quot;:&quot;The Journal of clinical psychiatry&quot;,&quot;container-title-short&quot;:&quot;J Clin Psychiatry&quot;,&quot;issued&quot;:{&quot;date-parts&quot;:[[1999]]},&quot;page&quot;:&quot;241–244&quot;,&quot;issue&quot;:&quot;4&quot;,&quot;volume&quot;:&quot;60&quot;},&quot;isTemporary&quot;:false}]},{&quot;citationID&quot;:&quot;MENDELEY_CITATION_82a9f155-5074-4c02-bad5-81d1b25b1d04&quot;,&quot;properties&quot;:{&quot;noteIndex&quot;:0},&quot;isEdited&quot;:false,&quot;manualOverride&quot;:{&quot;isManuallyOverridden&quot;:false,&quot;citeprocText&quot;:&quot;(Hamidi-Madani et al., 2018)&quot;,&quot;manualOverrideText&quot;:&quot;&quot;},&quot;citationTag&quot;:&quot;MENDELEY_CITATION_v3_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&quot;,&quot;citationItems&quot;:[{&quot;id&quot;:&quot;3c00964b-7e1d-33f9-bbca-ac3606663d67&quot;,&quot;itemData&quot;:{&quot;type&quot;:&quot;article-journal&quot;,&quot;id&quot;:&quot;3c00964b-7e1d-33f9-bbca-ac3606663d67&quot;,&quot;title&quot;:&quot;The efficacy and safety of on-demand tramadol and paroxetine use in treatment of life long premature ejaculation: A randomized double-blind placebo-controlled clinical trial&quot;,&quot;author&quot;:[{&quot;family&quot;:&quot;Hamidi-Madani&quot;,&quot;given&quot;:&quot;Ali&quot;,&quot;parse-names&quot;:false,&quot;dropping-particle&quot;:&quot;&quot;,&quot;non-dropping-particle&quot;:&quot;&quot;},{&quot;family&quot;:&quot;Motiee&quot;,&quot;given&quot;:&quot;Reza&quot;,&quot;parse-names&quot;:false,&quot;dropping-particle&quot;:&quot;&quot;,&quot;non-dropping-particle&quot;:&quot;&quot;},{&quot;family&quot;:&quot;Mokhtari&quot;,&quot;given&quot;:&quot;Gholamreza&quot;,&quot;parse-names&quot;:false,&quot;dropping-particle&quot;:&quot;&quot;,&quot;non-dropping-particle&quot;:&quot;&quot;},{&quot;family&quot;:&quot;Nasseh&quot;,&quot;given&quot;:&quot;Hamidreza&quot;,&quot;parse-names&quot;:false,&quot;dropping-particle&quot;:&quot;&quot;,&quot;non-dropping-particle&quot;:&quot;&quot;},{&quot;family&quot;:&quot;Esmaeili&quot;,&quot;given&quot;:&quot;Samaneh&quot;,&quot;parse-names&quot;:false,&quot;dropping-particle&quot;:&quot;&quot;,&quot;non-dropping-particle&quot;:&quot;&quot;},{&quot;family&quot;:&quot;Kazemnezhad&quot;,&quot;given&quot;:&quot;Ehsan&quot;,&quot;parse-names&quot;:false,&quot;dropping-particle&quot;:&quot;&quot;,&quot;non-dropping-particle&quot;:&quot;&quot;}],&quot;container-title&quot;:&quot;Journal of Reproduction and Infertility&quot;,&quot;container-title-short&quot;:&quot;J Reprod Infertil&quot;,&quot;ISSN&quot;:&quot;2251676X&quot;,&quot;PMID&quot;:&quot;29850442&quot;,&quot;issued&quot;:{&quot;date-parts&quot;:[[2018]]},&quot;page&quot;:&quot;10-15&quot;,&quot;abstract&quot;:&quot;Background: Several medical therapies have been proposed for the treatment of premature ejaculation (PE). Paroxetine and tramadol were both reported to be effective in treatment of PE. In this study, the therapeutic effects of tramadol, paroxetine and placebo were compared in treatment of primary PE. Methods: In this randomized, double-blind, placebo-controlled clinical trial, 150 patients were divided into 3 groups. One group was treated with tramadol 50 mg on-demand, the other group took paroxetine 20 mg on-demand and the third group was treated with placebo. Before starting treatment and after 12 weeks, patients were asked to measure their average intravaginal ejaculation latency time (IELT) and fill the PEP (Premature Ejaculation Profile) questionnaire. Results: At the end of the 12th week, the mean IELT and average of PEP scores improved in all 3 groups. The increase in tramadol group was significantly higher than the paroxetine and placebo groups (p&lt;0.0001). There were no significant differences in terms of side effects between the 3 groups. Conclusion: The results showed that despite an increase in mean IELT and PEP scores in all 3 groups, the rate of improvement in tramadol group was significantly more than the others. Thus, tramadol may be considered as an appropriate alternative therapeutic option for lifelong PE.&quot;,&quot;issue&quot;:&quot;1&quot;,&quot;volume&quot;:&quot;19&quot;},&quot;isTemporary&quot;:false}]},{&quot;citationID&quot;:&quot;MENDELEY_CITATION_4bf140cd-b2d6-4472-913d-f9dd1045c8bc&quot;,&quot;properties&quot;:{&quot;noteIndex&quot;:0},&quot;isEdited&quot;:false,&quot;manualOverride&quot;:{&quot;isManuallyOverridden&quot;:false,&quot;citeprocText&quot;:&quot;(Gholam Rezaei et al., 2015)&quot;,&quot;manualOverrideText&quot;:&quot;&quot;},&quot;citationTag&quot;:&quot;MENDELEY_CITATION_v3_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&quot;,&quot;citationItems&quot;:[{&quot;id&quot;:&quot;2f7ffecf-39e4-30e0-9210-132f452c65e3&quot;,&quot;itemData&quot;:{&quot;type&quot;:&quot;article-journal&quot;,&quot;id&quot;:&quot;2f7ffecf-39e4-30e0-9210-132f452c65e3&quot;,&quot;title&quot;:&quot;The Therapeutic Effects of Tramadol and Fluoxetine in Premature Ejaculation: A Randomized Clinical Trial&quot;,&quot;author&quot;:[{&quot;family&quot;:&quot;Gholam Rezaei&quot;,&quot;given&quot;:&quot;Hamidreza&quot;,&quot;parse-names&quot;:false,&quot;dropping-particle&quot;:&quot;&quot;,&quot;non-dropping-particle&quot;:&quot;&quot;},{&quot;family&quot;:&quot;Shahverdi&quot;,&quot;given&quot;:&quot;Ehsan&quot;,&quot;parse-names&quot;:false,&quot;dropping-particle&quot;:&quot;&quot;,&quot;non-dropping-particle&quot;:&quot;&quot;},{&quot;family&quot;:&quot;Ebrahimi&quot;,&quot;given&quot;:&quot;Saeideh&quot;,&quot;parse-names&quot;:false,&quot;dropping-particle&quot;:&quot;&quot;,&quot;non-dropping-particle&quot;:&quot;&quot;},{&quot;family&quot;:&quot;Dehghani&quot;,&quot;given&quot;:&quot;Keramat&quot;,&quot;parse-names&quot;:false,&quot;dropping-particle&quot;:&quot;&quot;,&quot;non-dropping-particle&quot;:&quot;&quot;}],&quot;container-title&quot;:&quot;Thrita&quot;,&quot;DOI&quot;:&quot;10.5812/thrita.28811&quot;,&quot;ISSN&quot;:&quot;2352-0612&quot;,&quot;issued&quot;:{&quot;date-parts&quot;:[[2015]]},&quot;issue&quot;:&quot;3&quot;,&quot;volume&quot;:&quot;4&quot;,&quot;container-title-short&quot;:&quot;&quot;},&quot;isTemporary&quot;:false}]},{&quot;citationID&quot;:&quot;MENDELEY_CITATION_3ba34731-9539-41ee-8829-094ea8d30cee&quot;,&quot;properties&quot;:{&quot;noteIndex&quot;:0},&quot;isEdited&quot;:false,&quot;manualOverride&quot;:{&quot;isManuallyOverridden&quot;:false,&quot;citeprocText&quot;:&quot;(Kurkar et al., 2015)&quot;,&quot;manualOverrideText&quot;:&quot;&quot;},&quot;citationTag&quot;:&quot;MENDELEY_CITATION_v3_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&quot;,&quot;citationItems&quot;:[{&quot;id&quot;:&quot;193b3b4e-d6c5-3bc3-8d15-f81116e1ae52&quot;,&quot;itemData&quot;:{&quot;type&quot;:&quot;article-journal&quot;,&quot;id&quot;:&quot;193b3b4e-d6c5-3bc3-8d15-f81116e1ae52&quot;,&quot;title&quot;:&quot;A randomized, double-blind, placebo-controlled, crossover trial of «on-demand» tramadol for treatment of premature ejaculation&quot;,&quot;author&quot;:[{&quot;family&quot;:&quot;Kurkar&quot;,&quot;given&quot;:&quot;Adel&quot;,&quot;parse-names&quot;:false,&quot;dropping-particle&quot;:&quot;&quot;,&quot;non-dropping-particle&quot;:&quot;&quot;},{&quot;family&quot;:&quot;Elderwy&quot;,&quot;given&quot;:&quot;Ahmad A.&quot;,&quot;parse-names&quot;:false,&quot;dropping-particle&quot;:&quot;&quot;,&quot;non-dropping-particle&quot;:&quot;&quot;},{&quot;family&quot;:&quot;Abulsorour&quot;,&quot;given&quot;:&quot;Sherief&quot;,&quot;parse-names&quot;:false,&quot;dropping-particle&quot;:&quot;&quot;,&quot;non-dropping-particle&quot;:&quot;&quot;},{&quot;family&quot;:&quot;Awad&quot;,&quot;given&quot;:&quot;Sara M.&quot;,&quot;parse-names&quot;:false,&quot;dropping-particle&quot;:&quot;&quot;,&quot;non-dropping-particle&quot;:&quot;&quot;},{&quot;family&quot;:&quot;Safwat&quot;,&quot;given&quot;:&quot;Ahmed S.&quot;,&quot;parse-names&quot;:false,&quot;dropping-particle&quot;:&quot;&quot;,&quot;non-dropping-particle&quot;:&quot;&quot;},{&quot;family&quot;:&quot;Altaher&quot;,&quot;given&quot;:&quot;Ahmed&quot;,&quot;parse-names&quot;:false,&quot;dropping-particle&quot;:&quot;&quot;,&quot;non-dropping-particle&quot;:&quot;&quot;}],&quot;container-title&quot;:&quot;Urology Annals&quot;,&quot;container-title-short&quot;:&quot;Urol Ann&quot;,&quot;DOI&quot;:&quot;10.4103/0974-7796.150481&quot;,&quot;ISSN&quot;:&quot;09747834&quot;,&quot;issued&quot;:{&quot;date-parts&quot;:[[2015]]},&quot;page&quot;:&quot;205-210&quot;,&quot;abstract&quot;:&quot;Objectives: The objective of this study is to assess the dose-related effects of tramadol on a group of patients with premature ejaculation (PE). Subjects and Methods: During the period of months between June 2010 and July 2012, 180 PE patients presented to outpatient clinic of our hospital. Patients were randomized in a 1:1:1 fashion to receive different sequences of the three medications: placebo, 50 mg of tramadol and 100 mg of tramadol. Every patient received 10 doses of each medication for 2 months. Intra-vaginal ejaculatory latency time (IELT) was recorded in seconds initially and for each arm. Successful treatment of PE is defined if IELT exceeded 120 s. Side-effects of medications were reported. Results: Of patients enrolled, 125 (69.4%) continued the study. Patients′ age range was 20-55 years with PE complaint of 1 to 10 years duration. Mean IELT was 72 at presentation, 82 for placebo, 150 for tramadol 50 mg, and 272 for tramadol 100 mg (P &lt; 0.001 for all comparisons). PE was successfully treated in only 2.4% of patients with placebo, in contrast to 53.6% and 85.6% with 50 and 100 mg tramadol, respectively (P &lt; 0.001 for all comparisons). On multivariate logistic regression analysis, baseline IELT was the only predictor of successful treatment of PE with both tramadol 50 mg (odds ratio [OR]: 1.05, 95% confidence interval [CI]: 1.03-1.07, P &lt; 0.001) and tramadol 100 mg (OR: 1.07, 95% CI: 1.04-1.11, P &lt; 0.001). Postmicturition dribble annoyed 12.8% of those who received 50 mg tramadol and 33.6% of those who received 100 mg tramadol (P &lt; 0.001). Weak scanty ejaculation was the main complaint in 7.2% versus 21.6% of those using 50 and 100 mg tramadol, respectively (P = 0.002). Two patients discontinued tramadol 100 mg due to side-effects. Conclusion: Tramadol hydrochloride exhibits a significant dose-related efficacy and side-effects over placebo for treatment of PE.&quot;,&quot;issue&quot;:&quot;2&quot;,&quot;volume&quot;:&quot;7&quot;},&quot;isTemporary&quot;:false}]},{&quot;citationID&quot;:&quot;MENDELEY_CITATION_5a6c064e-e649-4128-b6a0-faae3bf7cba9&quot;,&quot;properties&quot;:{&quot;noteIndex&quot;:0},&quot;isEdited&quot;:false,&quot;manualOverride&quot;:{&quot;isManuallyOverridden&quot;:false,&quot;citeprocText&quot;:&quot;(Gameel et al., 2013)&quot;,&quot;manualOverrideText&quot;:&quot;&quot;},&quot;citationTag&quot;:&quot;MENDELEY_CITATION_v3_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&quot;,&quot;citationItems&quot;:[{&quot;id&quot;:&quot;062c4061-2504-3e45-be5e-e4a5705b0954&quot;,&quot;itemData&quot;:{&quot;type&quot;:&quot;article-journal&quot;,&quot;id&quot;:&quot;062c4061-2504-3e45-be5e-e4a5705b0954&quot;,&quot;title&quot;:&quot;On-demand use of tramadol, sildenafil, paroxetine and local anaesthetics for the management of premature ejaculation: A randomised placebo-controlled clinical trial&quot;,&quot;author&quot;:[{&quot;family&quot;:&quot;Gameel&quot;,&quot;given&quot;:&quot;Tarek A.&quot;,&quot;parse-names&quot;:false,&quot;dropping-particle&quot;:&quot;&quot;,&quot;non-dropping-particle&quot;:&quot;&quot;},{&quot;family&quot;:&quot;Tawfik&quot;,&quot;given&quot;:&quot;Ahmad M.&quot;,&quot;parse-names&quot;:false,&quot;dropping-particle&quot;:&quot;&quot;,&quot;non-dropping-particle&quot;:&quot;&quot;},{&quot;family&quot;:&quot;Abou-Farha&quot;,&quot;given&quot;:&quot;Mohamed O.&quot;,&quot;parse-names&quot;:false,&quot;dropping-particle&quot;:&quot;&quot;,&quot;non-dropping-particle&quot;:&quot;&quot;},{&quot;family&quot;:&quot;Bastawisy&quot;,&quot;given&quot;:&quot;Mohamed G.&quot;,&quot;parse-names&quot;:false,&quot;dropping-particle&quot;:&quot;&quot;,&quot;non-dropping-particle&quot;:&quot;&quot;},{&quot;family&quot;:&quot;El-Bendary&quot;,&quot;given&quot;:&quot;Mohamed A.&quot;,&quot;parse-names&quot;:false,&quot;dropping-particle&quot;:&quot;&quot;,&quot;non-dropping-particle&quot;:&quot;&quot;},{&quot;family&quot;:&quot;El-Gamasy&quot;,&quot;given&quot;:&quot;Abd El Naser&quot;,&quot;parse-names&quot;:false,&quot;dropping-particle&quot;:&quot;&quot;,&quot;non-dropping-particle&quot;:&quot;&quot;}],&quot;container-title&quot;:&quot;Arab Journal of Urology&quot;,&quot;container-title-short&quot;:&quot;Arab J Urol&quot;,&quot;DOI&quot;:&quot;10.1016/j.aju.2013.05.003&quot;,&quot;ISSN&quot;:&quot;2090598X&quot;,&quot;URL&quot;:&quot;http://dx.doi.org/10.1016/j.aju.2013.05.003&quot;,&quot;issued&quot;:{&quot;date-parts&quot;:[[2013]]},&quot;page&quot;:&quot;392-397&quot;,&quot;abstract&quot;:&quot;Objectives To compare the clinical efficacy of the on-demand use of four drugs in the management of patients with premature ejaculation (PE), as the off-label use of selective serotonin-reuptake inhibitors and topical penile anaesthetics is frequently indicated for the management of patients with PE, and tramadol HCl and sildenafil citrate were also tried for managing this disorder, but with recommendations based on weak evidence. Patients and methods This was a single-centre, single-blind, placebo-controlled clinical trial conducted on 150 patients who had PE for &gt;1 year. Patients were randomised equally into five groups. On-demand tramadol, sildenafil, paroxetine, local lidocaine gel or placebo was given for patients in groups 1-5, respectively. During the month before treatment, the intravaginal ejaculation latency time (IELT) and sexual satisfaction scores (on a 0-5-point scale) were measured and compared to the mean IELT and sexual satisfaction scores recorded during 4 weeks of on-demand drug administration, with monitoring of any possible side-effects. Results Tramadol-treated patients had a significantly longer mean (SD) IELT, of 351 (119) s, than the other groups. Local anaesthetic was significantly better than paroxetine in prolonging the IELT, at 278 (111) vs. 186 (65) s, respectively. The improvement in sexual satisfaction was significantly better in the sildenafil group, with a mean (SD) improvement of 2.9 (1) points, than in the paroxetine and local anaesthetic groups, at 2.2 (0.9) and 1.9 (0.9) points, respectively. Conclusions The four drugs significantly improved IELT values over placebo. Tramadol was associated with significantly longer IELT values, whilst sildenafil induced significantly better sexual satisfaction than the other drugs. The four drugs had tolerable side-effects. © 2013 Production and hosting by Elsevier B.V.&quot;,&quot;publisher&quot;:&quot;Arab Association of Urology&quot;,&quot;issue&quot;:&quot;4&quot;,&quot;volume&quot;:&quot;11&quot;},&quot;isTemporary&quot;:false}]},{&quot;citationID&quot;:&quot;MENDELEY_CITATION_78205cf2-dabf-41b1-ba34-ad5b550fd211&quot;,&quot;properties&quot;:{&quot;noteIndex&quot;:0},&quot;isEdited&quot;:false,&quot;manualOverride&quot;:{&quot;isManuallyOverridden&quot;:false,&quot;citeprocText&quot;:&quot;(Khan &amp;#38; Rasaily, 2013)&quot;,&quot;manualOverrideText&quot;:&quot;&quot;},&quot;citationTag&quot;:&quot;MENDELEY_CITATION_v3_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&quot;,&quot;citationItems&quot;:[{&quot;id&quot;:&quot;fe2a37fe-c5c3-3552-8dfa-859486943604&quot;,&quot;itemData&quot;:{&quot;type&quot;:&quot;article-journal&quot;,&quot;id&quot;:&quot;fe2a37fe-c5c3-3552-8dfa-859486943604&quot;,&quot;title&quot;:&quot;Tramadol use in premature ejaculation: Daily versus sporadic treatment&quot;,&quot;author&quot;:[{&quot;family&quot;:&quot;Khan&quot;,&quot;given&quot;:&quot;Amil H.&quot;,&quot;parse-names&quot;:false,&quot;dropping-particle&quot;:&quot;&quot;,&quot;non-dropping-particle&quot;:&quot;&quot;},{&quot;family&quot;:&quot;Rasaily&quot;,&quot;given&quot;:&quot;Deepa&quot;,&quot;parse-names&quot;:false,&quot;dropping-particle&quot;:&quot;&quot;,&quot;non-dropping-particle&quot;:&quot;&quot;}],&quot;container-title&quot;:&quot;Indian Journal of Psychological Medicine&quot;,&quot;container-title-short&quot;:&quot;Indian J Psychol Med&quot;,&quot;DOI&quot;:&quot;10.4103/0253-7176.119477&quot;,&quot;ISSN&quot;:&quot;02537176&quot;,&quot;issued&quot;:{&quot;date-parts&quot;:[[2013]]},&quot;page&quot;:&quot;256-259&quot;,&quot;abstract&quot;:&quot;Aim: Premature ejaculation (PME) is defined as ejaculation with the minimal sexual stimulation before, on or shortly after penetration and or before a person wishes it. It is a function of the time between intra-vaginal penetration and intra-vaginal ejaculation. Tramadol has shown efficacy in PME when used as sporadic basis. In this study, we compared the use of 100 mg of tramadol as sporadic treatment (administered 6-8 h before coitus) versus continued treatment with the objective of evaluating the therapeutic results of both modalities. We assumed our alternative hypothesis that they have similar effects. Materials and Methods: A prospective study was carried out on 60 patients divided into two groups of 30 patients each. Intra-vaginal ejaculation latency time (IELT) and coital frequency were measured both prior to and after the treatment. Group A received tramadol 100 mg daily for 4 weeks and on request (sporadically) for 4 weeks more. Group B was given placebo in the same manner. Results were statistically analyzed using the Student t-test. Results : Mean IELT prior to treatment was 59.2 s in Group A and 58.7 s in Group B. Mean pre-treatment coital frequency was 2.44 times/week for Group A and 2.13 times/week for Group B. Mean IELT was 202.5 s after continued tramadol treatment and 238.2 s after sporadic treatment in Group A. Mean IELT with daily placebo was 94.8 s and with sporadic placebo was 96.6 s. Coital frequency increased to 4.32 times/week with daily tramadol treatment and 4.86 times with sporadic treatment. Coital frequency increased to 2.88 times/week with daily placebo treatment and 3.23 times with sporadic treatment. Conclusions: The results of PME treatment with tramadol are similar with both continued and sporadic administration. The sex life of patients improved and they reported greater satisfaction with the sporadic treatment.&quot;,&quot;issue&quot;:&quot;3&quot;,&quot;volume&quot;:&quot;35&quot;},&quot;isTemporary&quot;:false}]},{&quot;citationID&quot;:&quot;MENDELEY_CITATION_8b333974-5723-48f5-a256-1bf81e2573d6&quot;,&quot;properties&quot;:{&quot;noteIndex&quot;:0},&quot;isEdited&quot;:false,&quot;manualOverride&quot;:{&quot;isManuallyOverridden&quot;:false,&quot;citeprocText&quot;:&quot;(Eassa &amp;#38; El-Shazly, 2013)&quot;,&quot;manualOverrideText&quot;:&quot;&quot;},&quot;citationTag&quot;:&quot;MENDELEY_CITATION_v3_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&quot;,&quot;citationItems&quot;:[{&quot;id&quot;:&quot;88631e9a-f76c-30fe-9fc3-064ad7b9032b&quot;,&quot;itemData&quot;:{&quot;type&quot;:&quot;article-journal&quot;,&quot;id&quot;:&quot;88631e9a-f76c-30fe-9fc3-064ad7b9032b&quot;,&quot;title&quot;:&quot;Safety and efficacy of tramadol hydrochloride on treatment of premature ejaculation&quot;,&quot;author&quot;:[{&quot;family&quot;:&quot;Eassa&quot;,&quot;given&quot;:&quot;Bayoumy I.&quot;,&quot;parse-names&quot;:false,&quot;dropping-particle&quot;:&quot;&quot;,&quot;non-dropping-particle&quot;:&quot;&quot;},{&quot;family&quot;:&quot;El-Shazly&quot;,&quot;given&quot;:&quot;Mohamed A.&quot;,&quot;parse-names&quot;:false,&quot;dropping-particle&quot;:&quot;&quot;,&quot;non-dropping-particle&quot;:&quot;&quot;}],&quot;container-title&quot;:&quot;Asian Journal of Andrology&quot;,&quot;container-title-short&quot;:&quot;Asian J Androl&quot;,&quot;DOI&quot;:&quot;10.1038/aja.2012.96&quot;,&quot;ISSN&quot;:&quot;1008682X&quot;,&quot;PMID&quot;:&quot;23103596&quot;,&quot;URL&quot;:&quot;http://dx.doi.org/10.1038/aja.2012.96&quot;,&quot;issued&quot;:{&quot;date-parts&quot;:[[2013]]},&quot;page&quot;:&quot;138-142&quot;,&quot;abstract&quot;:&quot;Premature ejaculation (PE) is the most common sexual disorder. It affects 20%-30% of adult men; the aetiology of this condition has not yet been elucidated. The aim of this study is to evaluate the efficacy, safety, tolerability, undesirable effects and improved satisfaction with sexual intercourse with tramadol hydrochloride at different dosages for the treatment of PE. A total of 300 patients who presented with lifelong (primary) PE were included in this study. The study was performed for 28 weeks, in which placebo (starch tablet) was given for 4 weeks, and active ingredient (tramadol hydrochloride) was administered at different therapeutic dosages for 24 weeks. Patients were divided into three equal groups, each consisting of 100 patients. The first group (A) was given tramadol hydrochloride capsule 25 mg. The second group (B) was given tramadol hydrochloride capsule 50 mg. The third group (C) was given tramadol hydrochloride capsule 100 mg. All of the 300 participants included completed the study voluntarily. The age of the patients varied from 25 to 50 years. After the treatment period, the recorded data were collected for each group and analysed. The results showed a highly significant increase in the mean intravaginal ejaculatory latency time (IELT) in all groups compared to baseline data (P&lt;0.0001). We concluded that using tramadol hydrochloride at different doses on demand for the treatment of PE is effective, safe and tolerable, with minimal undesirable effects, and approval for this indication should be sought. © 2013 AJA, SIMM &amp; SJTU.&quot;,&quot;issue&quot;:&quot;1&quot;,&quot;volume&quot;:&quot;15&quot;},&quot;isTemporary&quot;:false}]},{&quot;citationID&quot;:&quot;MENDELEY_CITATION_daba094a-8860-4cbe-bd1f-902ec6aa8f1a&quot;,&quot;properties&quot;:{&quot;noteIndex&quot;:0},&quot;isEdited&quot;:false,&quot;manualOverride&quot;:{&quot;isManuallyOverridden&quot;:true,&quot;citeprocText&quot;:&quot;(Wu et al., 2021)&quot;,&quot;manualOverrideText&quot;:&quot;(Wu et al., 2021). &quot;},&quot;citationTag&quot;:&quot;MENDELEY_CITATION_v3_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&quot;,&quot;citationItems&quot;:[{&quot;id&quot;:&quot;a1334907-c7df-32e0-9484-d86f91c4311b&quot;,&quot;itemData&quot;:{&quot;type&quot;:&quot;article-journal&quot;,&quot;id&quot;:&quot;a1334907-c7df-32e0-9484-d86f91c4311b&quot;,&quot;title&quot;:&quot;A Patient-Controlled Intravenous Analgesia With Tramadol Ameliorates Postpartum Depression in High-Risk Woman After Cesarean Section: A Randomized Controlled Trial&quot;,&quot;author&quot;:[{&quot;family&quot;:&quot;Wu&quot;,&quot;given&quot;:&quot;Zhuoxi&quot;,&quot;parse-names&quot;:false,&quot;dropping-particle&quot;:&quot;&quot;,&quot;non-dropping-particle&quot;:&quot;&quot;},{&quot;family&quot;:&quot;Zhao&quot;,&quot;given&quot;:&quot;Peng&quot;,&quot;parse-names&quot;:false,&quot;dropping-particle&quot;:&quot;&quot;,&quot;non-dropping-particle&quot;:&quot;&quot;},{&quot;family&quot;:&quot;Peng&quot;,&quot;given&quot;:&quot;Jing&quot;,&quot;parse-names&quot;:false,&quot;dropping-particle&quot;:&quot;&quot;,&quot;non-dropping-particle&quot;:&quot;&quot;},{&quot;family&quot;:&quot;Fang&quot;,&quot;given&quot;:&quot;Liang&quot;,&quot;parse-names&quot;:false,&quot;dropping-particle&quot;:&quot;&quot;,&quot;non-dropping-particle&quot;:&quot;&quot;},{&quot;family&quot;:&quot;Ding&quot;,&quot;given&quot;:&quot;Jinping&quot;,&quot;parse-names&quot;:false,&quot;dropping-particle&quot;:&quot;&quot;,&quot;non-dropping-particle&quot;:&quot;&quot;},{&quot;family&quot;:&quot;Yan&quot;,&quot;given&quot;:&quot;Guangming&quot;,&quot;parse-names&quot;:false,&quot;dropping-particle&quot;:&quot;&quot;,&quot;non-dropping-particle&quot;:&quot;&quot;},{&quot;family&quot;:&quot;Wang&quot;,&quot;given&quot;:&quot;Yang&quot;,&quot;parse-names&quot;:false,&quot;dropping-particle&quot;:&quot;&quot;,&quot;non-dropping-particle&quot;:&quot;&quot;},{&quot;family&quot;:&quot;Zhu&quot;,&quot;given&quot;:&quot;Jing&quot;,&quot;parse-names&quot;:false,&quot;dropping-particle&quot;:&quot;&quot;,&quot;non-dropping-particle&quot;:&quot;&quot;},{&quot;family&quot;:&quot;Wang&quot;,&quot;given&quot;:&quot;Dongting&quot;,&quot;parse-names&quot;:false,&quot;dropping-particle&quot;:&quot;&quot;,&quot;non-dropping-particle&quot;:&quot;&quot;},{&quot;family&quot;:&quot;Li&quot;,&quot;given&quot;:&quot;Yang&quot;,&quot;parse-names&quot;:false,&quot;dropping-particle&quot;:&quot;&quot;,&quot;non-dropping-particle&quot;:&quot;&quot;},{&quot;family&quot;:&quot;Chen&quot;,&quot;given&quot;:&quot;Zhengqiong&quot;,&quot;parse-names&quot;:false,&quot;dropping-particle&quot;:&quot;&quot;,&quot;non-dropping-particle&quot;:&quot;&quot;},{&quot;family&quot;:&quot;Zhang&quot;,&quot;given&quot;:&quot;Qingling&quot;,&quot;parse-names&quot;:false,&quot;dropping-particle&quot;:&quot;&quot;,&quot;non-dropping-particle&quot;:&quot;&quot;},{&quot;family&quot;:&quot;Deng&quot;,&quot;given&quot;:&quot;Qiangting&quot;,&quot;parse-names&quot;:false,&quot;dropping-particle&quot;:&quot;&quot;,&quot;non-dropping-particle&quot;:&quot;&quot;},{&quot;family&quot;:&quot;Duan&quot;,&quot;given&quot;:&quot;Guangyou&quot;,&quot;parse-names&quot;:false,&quot;dropping-particle&quot;:&quot;&quot;,&quot;non-dropping-particle&quot;:&quot;&quot;},{&quot;family&quot;:&quot;Zuo&quot;,&quot;given&quot;:&quot;Zhiyi&quot;,&quot;parse-names&quot;:false,&quot;dropping-particle&quot;:&quot;&quot;,&quot;non-dropping-particle&quot;:&quot;&quot;},{&quot;family&quot;:&quot;Li&quot;,&quot;given&quot;:&quot;Hong&quot;,&quot;parse-names&quot;:false,&quot;dropping-particle&quot;:&quot;&quot;,&quot;non-dropping-particle&quot;:&quot;&quot;}],&quot;container-title&quot;:&quot;Frontiers in Medicine&quot;,&quot;container-title-short&quot;:&quot;Front Med (Lausanne)&quot;,&quot;DOI&quot;:&quot;10.3389/fmed.2021.679159&quot;,&quot;ISSN&quot;:&quot;2296858X&quot;,&quot;issued&quot;:{&quot;date-parts&quot;:[[2021]]},&quot;page&quot;:&quot;1-14&quot;,&quot;abstract&quot;:&quot;Background: Postpartum depression (PPD) is a severe psychiatric disorder. Its risk is associated with the cesarean section (CS). Currently, there are few early intervention strategies for these women with PPD who underwent CS. Methods: This was a parallel-group randomized controlled trial of singleton pregnant women who underwent elective CS in a tertiary referral hospital in China from October, 2017 to September, 2019. After operation, patients received randomly tramadol patient-controlled intravenous analgesia (PCIA; 4 mg/ml; TRA group), hydromorphone PCIA (0.04 mg/ml; HYD group), or ropivacaine patient-controlled epidural analgesia (PCEA; 1.5 mg/ml; ROP group) for 48 h in a 1:1:1 ratio. Total blinding during hospitalization was not feasible due to differences between the PCEA and PCIA treatments. All investigators who performed the follow-up were blinded to the group assignment. Outcomes: A total of 1,230 patients were enrolled for eligibility. Intention-to-treat analysis showed reduced incidence of PPD in the TRA group (n = 27 [6.6%]) than that in the HYD (10.2%, OR 1.62, 95% CI 0.98~2.68; p = 0.059) and ROP groups (10.5%, OR 1.66, 95% CI 1.01~2.75; p = 0.046) at 4 weeks post-operation, however, the difference was not statistically significant (Bonferroni corrected p = 0.118, p = 0.098, respectively). Subgroup analysis in high-risk women (preoperative Edinburgh Postpartum Depression Scale [EPDS] ≥10) showed a significantly lower incidence of PPD in the TRA group (16.5%) than in the HYD (32.6%) and ROP groups (30.9%) (Bonferroni corrected p = 0.022 and p = 0.038, respectively). The per-protocol analysis yielded similar results. Reported adverse events (AEs) were mostly mild. None of the women or infant discontinued treatment due to AEs. Conclusions: Tramadol PCIA after CS in high-risk women can help to reduce the risk of PPD at 4 weeks after elective CS. Clinical Trial Registration: https://clinicaltrials.gov/ct2/show/NCT03309163?term=ETPPD&amp;draw=2&amp;rank=1; ClinicalTrials.gov (NCT03309163).&quot;,&quot;issue&quot;:&quot;May&quot;,&quot;volume&quot;:&quot;8&quot;},&quot;isTemporary&quot;:false}]},{&quot;citationID&quot;:&quot;MENDELEY_CITATION_9713f7e2-ad53-483b-b53f-5ff48c16ceaf&quot;,&quot;properties&quot;:{&quot;noteIndex&quot;:0},&quot;isEdited&quot;:false,&quot;manualOverride&quot;:{&quot;isManuallyOverridden&quot;:true,&quot;citeprocText&quot;:&quot;(Duan et al., 2019)&quot;,&quot;manualOverrideText&quot;:&quot;(Duan et al., 2019). &quot;},&quot;citationTag&quot;:&quot;MENDELEY_CITATION_v3_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&quot;,&quot;citationItems&quot;:[{&quot;id&quot;:&quot;8019a604-5963-3fb0-88f5-ee9430ac5150&quot;,&quot;itemData&quot;:{&quot;type&quot;:&quot;article-journal&quot;,&quot;id&quot;:&quot;8019a604-5963-3fb0-88f5-ee9430ac5150&quot;,&quot;title&quot;:&quot;Patient-controlled intravenous tramadol versus patient-controlled intravenous hydromorphone for analgesia after secondary cesarean delivery: A randomized controlled trial to compare analgesic, anti-anxiety and anti-depression effects&quot;,&quot;author&quot;:[{&quot;family&quot;:&quot;Duan&quot;,&quot;given&quot;:&quot;Guangyou&quot;,&quot;parse-names&quot;:false,&quot;dropping-particle&quot;:&quot;&quot;,&quot;non-dropping-particle&quot;:&quot;&quot;},{&quot;family&quot;:&quot;Bao&quot;,&quot;given&quot;:&quot;Xiaohang&quot;,&quot;parse-names&quot;:false,&quot;dropping-particle&quot;:&quot;&quot;,&quot;non-dropping-particle&quot;:&quot;&quot;},{&quot;family&quot;:&quot;Yang&quot;,&quot;given&quot;:&quot;Guiying&quot;,&quot;parse-names&quot;:false,&quot;dropping-particle&quot;:&quot;&quot;,&quot;non-dropping-particle&quot;:&quot;&quot;},{&quot;family&quot;:&quot;Peng&quot;,&quot;given&quot;:&quot;Jing&quot;,&quot;parse-names&quot;:false,&quot;dropping-particle&quot;:&quot;&quot;,&quot;non-dropping-particle&quot;:&quot;&quot;},{&quot;family&quot;:&quot;Wu&quot;,&quot;given&quot;:&quot;Zhuoxi&quot;,&quot;parse-names&quot;:false,&quot;dropping-particle&quot;:&quot;&quot;,&quot;non-dropping-particle&quot;:&quot;&quot;},{&quot;family&quot;:&quot;Zhao&quot;,&quot;given&quot;:&quot;Peng&quot;,&quot;parse-names&quot;:false,&quot;dropping-particle&quot;:&quot;&quot;,&quot;non-dropping-particle&quot;:&quot;&quot;},{&quot;family&quot;:&quot;Zuo&quot;,&quot;given&quot;:&quot;Zhiyi&quot;,&quot;parse-names&quot;:false,&quot;dropping-particle&quot;:&quot;&quot;,&quot;non-dropping-particle&quot;:&quot;&quot;},{&quot;family&quot;:&quot;Li&quot;,&quot;given&quot;:&quot;Hong&quot;,&quot;parse-names&quot;:false,&quot;dropping-particle&quot;:&quot;&quot;,&quot;non-dropping-particle&quot;:&quot;&quot;}],&quot;container-title&quot;:&quot;Journal of Pain Research&quot;,&quot;container-title-short&quot;:&quot;J Pain Res&quot;,&quot;DOI&quot;:&quot;10.2147/JPR.S184782&quot;,&quot;ISSN&quot;:&quot;11787090&quot;,&quot;issued&quot;:{&quot;date-parts&quot;:[[2019]]},&quot;page&quot;:&quot;49-59&quot;,&quot;abstract&quot;:&quot;Introduction: This study aimed to compare the postoperative analgesic effects of tramadol and hydromorphone for secondary cesarean delivery (CD) as well as their anti-anxiety and anti-depression properties. Methods: A total of 106 patients receiving secondary CD under spinal anesthesia were randomly allocated to the tramadol group (n=53) and the hydromorphone group (n=53). Each group received patient-controlled intravenous analgesia using flurbiprofen 4 mg/kg combined with tramadol (4 mg/kg) or hydromorphone (0.04 mg/kg) immediately after the surgery. Postoperative pain numerical rating scale (NRS) for incision and visceral pain, hospital anxiety and depression scale (HADS), early walking time and length of hospital stay were assessed. Results: Patients in the tramadol and hydromorphone groups exhibited equivalent incision pain NRS at different time points (P&gt;0.05). Visceral pain in the tramadol group was higher than that in the hydromorphone group at postoperative 4 hours (2.9 [1.2] vs 2.3 [1.4], P=0.011) and 8 hours (2.4 [1.1] vs 1.8 [1.1], P=0.028). One week after the surgery, the patients in the tramadol group, as compared to the hydromorphone group, had lower anxiety scores (1.9 [3.5] vs 3.6 [4.1], P=0.033) and depression scores (0.8 [1.3] vs 2.7 [4.1], P=0.023). In addition, early walking time (25.3 [7.0] hours vs 29.3 [9.6] hours, P=0.016) and length of hospital stay (2.9 [0.8] days vs 3.3 [0.8] days, P= 0.008) after the surgery in the tramadol group were less than those in the hydromorphone group. Conclusion: Postoperative intravenous analgesia with tramadol or hydromorphone for secondary CD provides comparable analgesic effects on incision pain. Tramadol is less effective in controlling visceral pain compared to hydromorphone. However, tramadol can help to alleviate anxiety and depression in the early postpartum period, improve patients’ early mobilization and shorten their hospital stay. Clinical trial number and registry URL: No: ChiCTR-IIR-17011043; URL: www.chictr.org.cn.&quot;,&quot;volume&quot;:&quot;12&quot;},&quot;isTemporary&quot;:false}]},{&quot;citationID&quot;:&quot;MENDELEY_CITATION_a3a4df0d-d691-4fda-bd2f-a0ec7f06fbcb&quot;,&quot;properties&quot;:{&quot;noteIndex&quot;:0},&quot;isEdited&quot;:false,&quot;manualOverride&quot;:{&quot;isManuallyOverridden&quot;:true,&quot;citeprocText&quot;:&quot;(Fu et al., 2022)&quot;,&quot;manualOverrideText&quot;:&quot;(Fu et al., 2022). &quot;},&quot;citationTag&quot;:&quot;MENDELEY_CITATION_v3_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&quot;,&quot;citationItems&quot;:[{&quot;id&quot;:&quot;46ce554d-fa95-3db5-bed4-587e28122c2a&quot;,&quot;itemData&quot;:{&quot;type&quot;:&quot;article-journal&quot;,&quot;id&quot;:&quot;46ce554d-fa95-3db5-bed4-587e28122c2a&quot;,&quot;title&quot;:&quot;Effects of Intravenous Analgesia Using Tramadol on Postoperative Depression State and Sleep Quality in Women Undergoing Abdominal Endoscopic Surgery: A Randomized Controlled Trial&quot;,&quot;author&quot;:[{&quot;family&quot;:&quot;Fu&quot;,&quot;given&quot;:&quot;Mengyue&quot;,&quot;parse-names&quot;:false,&quot;dropping-particle&quot;:&quot;&quot;,&quot;non-dropping-particle&quot;:&quot;&quot;},{&quot;family&quot;:&quot;Chen&quot;,&quot;given&quot;:&quot;Shi&quot;,&quot;parse-names&quot;:false,&quot;dropping-particle&quot;:&quot;&quot;,&quot;non-dropping-particle&quot;:&quot;&quot;},{&quot;family&quot;:&quot;Xu&quot;,&quot;given&quot;:&quot;Rui&quot;,&quot;parse-names&quot;:false,&quot;dropping-particle&quot;:&quot;&quot;,&quot;non-dropping-particle&quot;:&quot;&quot;},{&quot;family&quot;:&quot;Chen&quot;,&quot;given&quot;:&quot;Jie&quot;,&quot;parse-names&quot;:false,&quot;dropping-particle&quot;:&quot;&quot;,&quot;non-dropping-particle&quot;:&quot;&quot;},{&quot;family&quot;:&quot;Chen&quot;,&quot;given&quot;:&quot;Xuehan&quot;,&quot;parse-names&quot;:false,&quot;dropping-particle&quot;:&quot;&quot;,&quot;non-dropping-particle&quot;:&quot;&quot;},{&quot;family&quot;:&quot;Gan&quot;,&quot;given&quot;:&quot;Wanxia&quot;,&quot;parse-names&quot;:false,&quot;dropping-particle&quot;:&quot;&quot;,&quot;non-dropping-particle&quot;:&quot;&quot;},{&quot;family&quot;:&quot;Huang&quot;,&quot;given&quot;:&quot;He&quot;,&quot;parse-names&quot;:false,&quot;dropping-particle&quot;:&quot;&quot;,&quot;non-dropping-particle&quot;:&quot;&quot;},{&quot;family&quot;:&quot;Duan&quot;,&quot;given&quot;:&quot;Guangyou&quot;,&quot;parse-names&quot;:false,&quot;dropping-particle&quot;:&quot;&quot;,&quot;non-dropping-particle&quot;:&quot;&quot;}],&quot;container-title&quot;:&quot;Drug Design, Development and Therapy&quot;,&quot;container-title-short&quot;:&quot;Drug Des Devel Ther&quot;,&quot;DOI&quot;:&quot;10.2147/DDDT.S357773&quot;,&quot;ISSN&quot;:&quot;11778881&quot;,&quot;PMID&quot;:&quot;35531319&quot;,&quot;issued&quot;:{&quot;date-parts&quot;:[[2022]]},&quot;page&quot;:&quot;1289-1300&quot;,&quot;abstract&quot;:&quot;Purpose: This study aimed to explore the effects of intravenous analgesia using tramadol on postoperative depression, anxiety, and sleep in women undergoing abdominal endoscopic surgery. Patients and Methods: Two hundred female patients (100 in each group) who underwent abdominal endoscopic surgery were recruited to randomly receive intravenous analgesia with sufentanil combined with tramadol (tramadol group) or sufentanil (control group). The primary outcome was the incidence of postoperative depression, which was assessed at 1, 2, and 3 days after surgery using the 13-item Beck Depression Inventory. The secondary outcomes were the incidence of anxiety and sleep quality, which were assessed using the 20-item Self-Rating Anxiety Scale and Richards–Campbell Sleep Questionnaire. Results: The incidence of depression (Beck depression scale≥4) during the 3-day follow-up in the control group was 51%, which was significantly higher than that in the tramadol group of 28% (relative risk [RR]=0.55; 95% confidence interval [CI], 0.38–0.79; P=0.001). No difference was found in the incidence of anxiety state (Self-Rating Anxiety Scale≥40) between the tramadol and control groups (7%vs 5%; RR=1.40; 95% CI, 0.46–4.25; P=0.552). All of the Richards–Campbell sleep scales of patients in the tramadol group at 1 (77.4±15.2 vs 64.2±20.1, P&lt;0.001), 2 (84.1±14.9 vs 71.8±18.8, P&lt;0.001), and 3 days (87.0±12.2 vs 70.3±21.0, P&lt;0.001) after surgery were higher than those in the control group. Conclusion: Intravenous analgesia using tramadol can effectively improve the postoperative depression and sleep status of women undergoing abdominal endoscopic surgery. Tramadol is recommended for use in postoperative analgesia when improving postoperative mood, and sleep is needed in clinical practice.&quot;,&quot;issue&quot;:&quot;May&quot;,&quot;volume&quot;:&quot;16&quot;},&quot;isTemporary&quot;:false}]},{&quot;citationID&quot;:&quot;MENDELEY_CITATION_9e6026f9-7c34-438a-9b2f-c4108cdc90df&quot;,&quot;properties&quot;:{&quot;noteIndex&quot;:0},&quot;isEdited&quot;:false,&quot;manualOverride&quot;:{&quot;isManuallyOverridden&quot;:true,&quot;citeprocText&quot;:&quot;(Bhusri et al., 2018)&quot;,&quot;manualOverrideText&quot;:&quot;(Bhusri et al., 2018).&quot;},&quot;citationTag&quot;:&quot;MENDELEY_CITATION_v3_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&quot;,&quot;citationItems&quot;:[{&quot;id&quot;:&quot;938e75c6-f5fd-31f6-aa44-5028c22df1d6&quot;,&quot;itemData&quot;:{&quot;type&quot;:&quot;article-journal&quot;,&quot;id&quot;:&quot;938e75c6-f5fd-31f6-aa44-5028c22df1d6&quot;,&quot;title&quot;:&quot;Role of Tramadol as an Augmenting Agent in Treatment ‑ Resistant Depression&quot;,&quot;author&quot;:[{&quot;family&quot;:&quot;Bhusri&quot;,&quot;given&quot;:&quot;Leezu&quot;,&quot;parse-names&quot;:false,&quot;dropping-particle&quot;:&quot;&quot;,&quot;non-dropping-particle&quot;:&quot;&quot;},{&quot;family&quot;:&quot;Bathla&quot;,&quot;given&quot;:&quot;Manish&quot;,&quot;parse-names&quot;:false,&quot;dropping-particle&quot;:&quot;&quot;,&quot;non-dropping-particle&quot;:&quot;&quot;},{&quot;family&quot;:&quot;Gupta&quot;,&quot;given&quot;:&quot;Parul&quot;,&quot;parse-names&quot;:false,&quot;dropping-particle&quot;:&quot;&quot;,&quot;non-dropping-particle&quot;:&quot;&quot;},{&quot;family&quot;:&quot;Singh&quot;,&quot;given&quot;:&quot;Angad Harshbir&quot;,&quot;parse-names&quot;:false,&quot;dropping-particle&quot;:&quot;&quot;,&quot;non-dropping-particle&quot;:&quot;&quot;}],&quot;container-title&quot;:&quot;J Mental Health Hum Behav&quot;,&quot;DOI&quot;:&quot;10.4103/jmhhb.jmhhb&quot;,&quot;issued&quot;:{&quot;date-parts&quot;:[[2018]]},&quot;page&quot;:&quot;137-138&quot;,&quot;volume&quot;:&quot;23&quot;,&quot;container-title-short&quot;:&quot;&quot;},&quot;isTemporary&quot;:false}]},{&quot;citationID&quot;:&quot;MENDELEY_CITATION_0c5088e0-343c-4c87-8a6f-d515501d167c&quot;,&quot;properties&quot;:{&quot;noteIndex&quot;:0},&quot;isEdited&quot;:false,&quot;manualOverride&quot;:{&quot;isManuallyOverridden&quot;:true,&quot;citeprocText&quot;:&quot;(Lauerma &amp;#38; Markkula, 1999)&quot;,&quot;manualOverrideText&quot;:&quot;(Lauerma &amp; Markkula, 1999). &quot;},&quot;citationTag&quot;:&quot;MENDELEY_CITATION_v3_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&quot;,&quot;citationItems&quot;:[{&quot;id&quot;:&quot;ed4e5fc4-37b5-3229-867b-68a1f65a60ea&quot;,&quot;itemData&quot;:{&quot;type&quot;:&quot;article-journal&quot;,&quot;id&quot;:&quot;ed4e5fc4-37b5-3229-867b-68a1f65a60ea&quot;,&quot;title&quot;:&quot;Treatment of restless legs syndrome with tramadol: an open study&quot;,&quot;author&quot;:[{&quot;family&quot;:&quot;Lauerma&quot;,&quot;given&quot;:&quot;H&quot;,&quot;parse-names&quot;:false,&quot;dropping-particle&quot;:&quot;&quot;,&quot;non-dropping-particle&quot;:&quot;&quot;},{&quot;family&quot;:&quot;Markkula&quot;,&quot;given&quot;:&quot;J&quot;,&quot;parse-names&quot;:false,&quot;dropping-particle&quot;:&quot;&quot;,&quot;non-dropping-particle&quot;:&quot;&quot;}],&quot;container-title&quot;:&quot;The Journal of clinical psychiatry&quot;,&quot;container-title-short&quot;:&quot;J Clin Psychiatry&quot;,&quot;issued&quot;:{&quot;date-parts&quot;:[[1999]]},&quot;page&quot;:&quot;241–244&quot;,&quot;issue&quot;:&quot;4&quot;,&quot;volume&quot;:&quot;60&quot;},&quot;isTemporary&quot;:false}]},{&quot;citationID&quot;:&quot;MENDELEY_CITATION_eaa1af1f-a78b-479c-85c1-9181a12210f4&quot;,&quot;properties&quot;:{&quot;noteIndex&quot;:0},&quot;isEdited&quot;:false,&quot;manualOverride&quot;:{&quot;isManuallyOverridden&quot;:false,&quot;citeprocText&quot;:&quot;(Garcia-Borreguero et al., 2013)&quot;,&quot;manualOverrideText&quot;:&quot;&quot;},&quot;citationTag&quot;:&quot;MENDELEY_CITATION_v3_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&quot;,&quot;citationItems&quot;:[{&quot;id&quot;:&quot;aa6aa0b7-9582-33a8-9e84-7481fb24dd52&quot;,&quot;itemData&quot;:{&quot;type&quot;:&quot;article-journal&quot;,&quot;id&quot;:&quot;aa6aa0b7-9582-33a8-9e84-7481fb24dd52&quot;,&quot;title&quot;:&quot;The long-term treatment of restless legs syndrome/Willis-Ekbom disease: Evidence-based guidelines and clinical consensus best practice guidance: A report from the International Restless Legs Syndrome Study Group&quot;,&quot;author&quot;:[{&quot;family&quot;:&quot;Garcia-Borreguero&quot;,&quot;given&quot;:&quot;Diego&quot;,&quot;parse-names&quot;:false,&quot;dropping-particle&quot;:&quot;&quot;,&quot;non-dropping-particle&quot;:&quot;&quot;},{&quot;family&quot;:&quot;Kohnen&quot;,&quot;given&quot;:&quot;Ralf&quot;,&quot;parse-names&quot;:false,&quot;dropping-particle&quot;:&quot;&quot;,&quot;non-dropping-particle&quot;:&quot;&quot;},{&quot;family&quot;:&quot;Silber&quot;,&quot;given&quot;:&quot;Michael H.&quot;,&quot;parse-names&quot;:false,&quot;dropping-particle&quot;:&quot;&quot;,&quot;non-dropping-particle&quot;:&quot;&quot;},{&quot;family&quot;:&quot;Winkelman&quot;,&quot;given&quot;:&quot;John W.&quot;,&quot;parse-names&quot;:false,&quot;dropping-particle&quot;:&quot;&quot;,&quot;non-dropping-particle&quot;:&quot;&quot;},{&quot;family&quot;:&quot;Earley&quot;,&quot;given&quot;:&quot;Christopher J.&quot;,&quot;parse-names&quot;:false,&quot;dropping-particle&quot;:&quot;&quot;,&quot;non-dropping-particle&quot;:&quot;&quot;},{&quot;family&quot;:&quot;Högl&quot;,&quot;given&quot;:&quot;Birgit&quot;,&quot;parse-names&quot;:false,&quot;dropping-particle&quot;:&quot;&quot;,&quot;non-dropping-particle&quot;:&quot;&quot;},{&quot;family&quot;:&quot;Manconi&quot;,&quot;given&quot;:&quot;Mauro&quot;,&quot;parse-names&quot;:false,&quot;dropping-particle&quot;:&quot;&quot;,&quot;non-dropping-particle&quot;:&quot;&quot;},{&quot;family&quot;:&quot;Montplaisir&quot;,&quot;given&quot;:&quot;Jacques&quot;,&quot;parse-names&quot;:false,&quot;dropping-particle&quot;:&quot;&quot;,&quot;non-dropping-particle&quot;:&quot;&quot;},{&quot;family&quot;:&quot;Inoue&quot;,&quot;given&quot;:&quot;Yuichi&quot;,&quot;parse-names&quot;:false,&quot;dropping-particle&quot;:&quot;&quot;,&quot;non-dropping-particle&quot;:&quot;&quot;},{&quot;family&quot;:&quot;Allen&quot;,&quot;given&quot;:&quot;Richard P.&quot;,&quot;parse-names&quot;:false,&quot;dropping-particle&quot;:&quot;&quot;,&quot;non-dropping-particle&quot;:&quot;&quot;}],&quot;container-title&quot;:&quot;Sleep Medicine&quot;,&quot;container-title-short&quot;:&quot;Sleep Med&quot;,&quot;DOI&quot;:&quot;10.1016/j.sleep.2013.05.016&quot;,&quot;ISSN&quot;:&quot;13899457&quot;,&quot;PMID&quot;:&quot;23859128&quot;,&quot;URL&quot;:&quot;http://dx.doi.org/10.1016/j.sleep.2013.05.016&quot;,&quot;issued&quot;:{&quot;date-parts&quot;:[[2013]]},&quot;page&quot;:&quot;675-684&quot;,&quot;abstract&quot;:&quot;A Task Force was established by the International Restless Legs Syndrome Study Group (IRLSSG) to develop evidence-based and consensus-based recommendations for the long-term pharmacologic treatment of restless legs syndrome/Willis-Ekbom disease (RLS/WED). The Task Force reviewed the results of all studies of RLS/WED treatments with durations of 6. months or longer presented at meetings over the past 2. years, posted on Web sites of pharmaceutical companies, or published in peer-reviewed journals, asking the questions, \&quot;What is the efficacy of this treatment in patients with RLS/WED?\&quot; and \&quot;What is the safety of this treatment in patients with RLS/WED?\&quot;. The Task Force developed guidelines based on their review of 61 papers meeting inclusion criteria, and using a modified evidence-grading scheme. Pregabalin has been established as effective for up to 1. year in treating RLS/WED (Level A evidence). Pramipexole, ropinirole, and rotigotine have been established as effective for up to 6. months in treating RLS/WED (Level A). The following drugs have been established as probably effective (Level B) in treating RLS/WED for durations ranging from 1 to 5. years: gabapentin enacarbil, pramipexole, and ropinirole (1. year); levodopa (2. years); and rotigotine (5. years). Because of associated safety concerns, pergolide and cabergoline should not be used in the treatment of RLS/WED unless the benefits clearly outweigh the risks. Other pharmacologic therapies have insufficient evidence to support their long-term use in treating RLS/WED.The IRLSSG Task Force also developed consensus-based strategies for the prevention and treatment of complications (such as augmentation, loss of efficacy, excessive daytime sleepiness, and impulse control disorders) that may develop with the long-term pharmacologic treatment of RLS/WED. The use of either a dopamine-receptor agonist or α2δ calcium-channel ligand is recommended as the first-line treatment of RLS/WED for most patients, with the choice of agent dependent on the patient's severity of RLS/WED symptoms, cognitive status, history, and comorbid conditions. © 2013 Elsevier B.V.&quot;,&quot;publisher&quot;:&quot;Elsevier B.V.&quot;,&quot;issue&quot;:&quot;7&quot;,&quot;volume&quot;:&quot;14&quot;},&quot;isTemporary&quot;:false}]},{&quot;citationID&quot;:&quot;MENDELEY_CITATION_a45266f2-6a50-42df-910f-e4e7a0dd911a&quot;,&quot;properties&quot;:{&quot;noteIndex&quot;:0},&quot;isEdited&quot;:false,&quot;manualOverride&quot;:{&quot;isManuallyOverridden&quot;:true,&quot;citeprocText&quot;:&quot;(Earley &amp;#38; Allen, 2006; Park et al., 2014; Vetrugno et al., 2007)&quot;,&quot;manualOverrideText&quot;:&quot;(Earley &amp; Allen, 2006; Park et al., 2014; Vetrugno et al., 2007).&quot;},&quot;citationTag&quot;:&quot;MENDELEY_CITATION_v3_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&quot;,&quot;citationItems&quot;:[{&quot;id&quot;:&quot;55fde1fb-7a7b-341e-9e09-645b6798f72b&quot;,&quot;itemData&quot;:{&quot;type&quot;:&quot;article-journal&quot;,&quot;id&quot;:&quot;55fde1fb-7a7b-341e-9e09-645b6798f72b&quot;,&quot;title&quot;:&quot; Restless legs syndrome augmentation associated with tramadol.&quot;,&quot;author&quot;:[{&quot;family&quot;:&quot;Earley&quot;,&quot;given&quot;:&quot;C. J.&quot;,&quot;parse-names&quot;:false,&quot;dropping-particle&quot;:&quot;&quot;,&quot;non-dropping-particle&quot;:&quot;&quot;},{&quot;family&quot;:&quot;Allen&quot;,&quot;given&quot;:&quot;R. P.&quot;,&quot;parse-names&quot;:false,&quot;dropping-particle&quot;:&quot;&quot;,&quot;non-dropping-particle&quot;:&quot;&quot;}],&quot;container-title&quot;:&quot;Sleep Medicine&quot;,&quot;container-title-short&quot;:&quot;Sleep Med&quot;,&quot;issued&quot;:{&quot;date-parts&quot;:[[2006]]},&quot;page&quot;:&quot;529-593&quot;,&quot;issue&quot;:&quot;7&quot;,&quot;volume&quot;:&quot;7&quot;},&quot;isTemporary&quot;:false},{&quot;id&quot;:&quot;270875e6-eca7-3586-9595-2807937583d4&quot;,&quot;itemData&quot;:{&quot;type&quot;:&quot;article-journal&quot;,&quot;id&quot;:&quot;270875e6-eca7-3586-9595-2807937583d4&quot;,&quot;title&quot;:&quot;Augmentation of restless legs syndrome with long-term tramadol treatment.&quot;,&quot;author&quot;:[{&quot;family&quot;:&quot;Vetrugno&quot;,&quot;given&quot;:&quot;R&quot;,&quot;parse-names&quot;:false,&quot;dropping-particle&quot;:&quot;&quot;,&quot;non-dropping-particle&quot;:&quot;&quot;},{&quot;family&quot;:&quot;Morgia&quot;,&quot;given&quot;:&quot;C&quot;,&quot;parse-names&quot;:false,&quot;dropping-particle&quot;:&quot;&quot;,&quot;non-dropping-particle&quot;:&quot;la&quot;},{&quot;family&quot;:&quot;D'Angelo&quot;,&quot;given&quot;:&quot;R&quot;,&quot;parse-names&quot;:false,&quot;dropping-particle&quot;:&quot;&quot;,&quot;non-dropping-particle&quot;:&quot;&quot;},{&quot;family&quot;:&quot;Loi&quot;,&quot;given&quot;:&quot;D&quot;,&quot;parse-names&quot;:false,&quot;dropping-particle&quot;:&quot;&quot;,&quot;non-dropping-particle&quot;:&quot;&quot;},{&quot;family&quot;:&quot;Provini&quot;,&quot;given&quot;:&quot;F&quot;,&quot;parse-names&quot;:false,&quot;dropping-particle&quot;:&quot;&quot;,&quot;non-dropping-particle&quot;:&quot;&quot;},{&quot;family&quot;:&quot;Plazzi&quot;,&quot;given&quot;:&quot;G&quot;,&quot;parse-names&quot;:false,&quot;dropping-particle&quot;:&quot;&quot;,&quot;non-dropping-particle&quot;:&quot;&quot;},{&quot;family&quot;:&quot;Montagna&quot;,&quot;given&quot;:&quot;P&quot;,&quot;parse-names&quot;:false,&quot;dropping-particle&quot;:&quot;&quot;,&quot;non-dropping-particle&quot;:&quot;&quot;}],&quot;container-title&quot;:&quot; Movement disorders : official journal of the Movement Disorder Society&quot;,&quot;issued&quot;:{&quot;date-parts&quot;:[[2007]]},&quot;page&quot;:&quot;424-427&quot;,&quot;issue&quot;:&quot;3&quot;,&quot;volume&quot;:&quot;22&quot;,&quot;container-title-short&quot;:&quot;&quot;},&quot;isTemporary&quot;:false},{&quot;id&quot;:&quot;228be07e-0f80-3813-a66e-c6c9596d4b17&quot;,&quot;itemData&quot;:{&quot;type&quot;:&quot;article-journal&quot;,&quot;id&quot;:&quot;228be07e-0f80-3813-a66e-c6c9596d4b17&quot;,&quot;title&quot;:&quot;Acute-withdrawal restless legs syndrome following abrupt cessation of short-term tramadol&quot;,&quot;author&quot;:[{&quot;family&quot;:&quot;Park&quot;,&quot;given&quot;:&quot;Young Min&quot;,&quot;parse-names&quot;:false,&quot;dropping-particle&quot;:&quot;&quot;,&quot;non-dropping-particle&quot;:&quot;&quot;},{&quot;family&quot;:&quot;Park&quot;,&quot;given&quot;:&quot;Hye Kyeong&quot;,&quot;parse-names&quot;:false,&quot;dropping-particle&quot;:&quot;&quot;,&quot;non-dropping-particle&quot;:&quot;&quot;},{&quot;family&quot;:&quot;Kim&quot;,&quot;given&quot;:&quot;Leen&quot;,&quot;parse-names&quot;:false,&quot;dropping-particle&quot;:&quot;&quot;,&quot;non-dropping-particle&quot;:&quot;&quot;},{&quot;family&quot;:&quot;Lee&quot;,&quot;given&quot;:&quot;Heon Jeong&quot;,&quot;parse-names&quot;:false,&quot;dropping-particle&quot;:&quot;&quot;,&quot;non-dropping-particle&quot;:&quot;&quot;},{&quot;family&quot;:&quot;Kang&quot;,&quot;given&quot;:&quot;Seung Gul&quot;,&quot;parse-names&quot;:false,&quot;dropping-particle&quot;:&quot;&quot;,&quot;non-dropping-particle&quot;:&quot;&quot;}],&quot;container-title&quot;:&quot;Psychiatry Investigation&quot;,&quot;container-title-short&quot;:&quot;Psychiatry Investig&quot;,&quot;DOI&quot;:&quot;10.4306/pi.2014.11.2.204&quot;,&quot;ISSN&quot;:&quot;19763026&quot;,&quot;issued&quot;:{&quot;date-parts&quot;:[[2014]]},&quot;page&quot;:&quot;204-206&quot;,&quot;abstract&quot;:&quot;We report a young man who had received tramadol for pain control and experienced an uncomfortable sensation in both legs immediately after tramadol withdrawal that worsened at rest and at night, and which could be relieved only by moving the legs. He suffered from insomnia and paced up and down in his house every night. Readministration of tramadol dramatically resolved his symptoms of restless legs syndrome (RLS), but they reappeared after tramadol withdrawal. Tramadol was therefore replaced with ropinirole, which was discontinued after several weeks, and there was no recurrence of his RLS symptoms. This patient appeared to have developed tramadol- withdrawal-induced RLS, and this case report emphasizes the importance of monitoring for withdrawal-type symptoms like RLS when tramadol intake is being stopped. © 2014 Korean Neuropsychiatric Association.&quot;,&quot;publisher&quot;:&quot;Korean Neuropsychiatric Association&quot;,&quot;issue&quot;:&quot;2&quot;,&quot;volume&quot;:&quot;11&quot;},&quot;isTemporary&quot;:false}]},{&quot;citationID&quot;:&quot;MENDELEY_CITATION_235eaa7a-3e68-4fe6-be76-bf40fb8ac19d&quot;,&quot;properties&quot;:{&quot;noteIndex&quot;:0},&quot;isEdited&quot;:false,&quot;manualOverride&quot;:{&quot;isManuallyOverridden&quot;:true,&quot;citeprocText&quot;:&quot;(Marcou et al., 2005)&quot;,&quot;manualOverrideText&quot;:&quot;(Marcou et al., 2005). &quot;},&quot;citationTag&quot;:&quot;MENDELEY_CITATION_v3_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&quot;,&quot;citationItems&quot;:[{&quot;id&quot;:&quot;91a08751-3d22-31cf-b21e-d1cc13f159a7&quot;,&quot;itemData&quot;:{&quot;type&quot;:&quot;article-journal&quot;,&quot;id&quot;:&quot;91a08751-3d22-31cf-b21e-d1cc13f159a7&quot;,&quot;title&quot;:&quot;The median effective dose of tramadol and morphine for postoperative patients: A study of interactions&quot;,&quot;author&quot;:[{&quot;family&quot;:&quot;Marcou&quot;,&quot;given&quot;:&quot;Thi Aurore&quot;,&quot;parse-names&quot;:false,&quot;dropping-particle&quot;:&quot;&quot;,&quot;non-dropping-particle&quot;:&quot;&quot;},{&quot;family&quot;:&quot;Marque&quot;,&quot;given&quot;:&quot;Sophie&quot;,&quot;parse-names&quot;:false,&quot;dropping-particle&quot;:&quot;&quot;,&quot;non-dropping-particle&quot;:&quot;&quot;},{&quot;family&quot;:&quot;Mazoit&quot;,&quot;given&quot;:&quot;Jean Xavier&quot;,&quot;parse-names&quot;:false,&quot;dropping-particle&quot;:&quot;&quot;,&quot;non-dropping-particle&quot;:&quot;&quot;},{&quot;family&quot;:&quot;Benhamou&quot;,&quot;given&quot;:&quot;Dan&quot;,&quot;parse-names&quot;:false,&quot;dropping-particle&quot;:&quot;&quot;,&quot;non-dropping-particle&quot;:&quot;&quot;}],&quot;container-title&quot;:&quot;Anesthesia and Analgesia&quot;,&quot;DOI&quot;:&quot;10.1213/01.ANE.0000142121.24052.25&quot;,&quot;ISSN&quot;:&quot;00032999&quot;,&quot;PMID&quot;:&quot;15673877&quot;,&quot;issued&quot;:{&quot;date-parts&quot;:[[2005]]},&quot;page&quot;:&quot;469-474&quot;,&quot;abstract&quot;:&quot;Tramadol is a centrally-acting analgesic drug. In a search of an effective balanced analgesia technique with a morphine-sparing component, we studied the median effective analgesic doses (ED50) of tramadol, morphine, and their combination to determine the nature of their interaction using an isobolographic analysis. In this double-blind, randomized, two-stage prospective study, 90 postoperative patients were enrolled in one of three groups. The dose of tramadol and morphine received by a particular patient was determined using an up-down allocation technique. Initial doses and increments were, respectively, 100 mg and 10 mg in the tramadol group and 5 mg and 1 mg in the morphine group. In the second part, a 40:3 tramadol:morphine dosing ratio was used. The threshold of effective analgesia was defined as 3 or less on a numerical pain score (0-10). Isobolographic analysis was subsequently applied. The ED50 values (95% confidence interval) of tramadol and morphine were, respectively, 86 mg (57-115 mg) and 5.7 mg (4.2-7.2 mg). The ED 50 of the combination was 72 mg (62-82 mg) for tramadol and 5.4 mg (4-6.6.2 mg) for morphine. The combination of tramadol and morphine was infra-additive and thus not recommended for postoperative analgesia.&quot;,&quot;issue&quot;:&quot;2&quot;,&quot;volume&quot;:&quot;100&quot;,&quot;container-title-short&quot;:&quot;Anesth Analg&quot;},&quot;isTemporary&quot;:false}]},{&quot;citationID&quot;:&quot;MENDELEY_CITATION_41e624db-1dde-4d4f-a410-790cea157ce5&quot;,&quot;properties&quot;:{&quot;noteIndex&quot;:0},&quot;isEdited&quot;:false,&quot;manualOverride&quot;:{&quot;isManuallyOverridden&quot;:true,&quot;citeprocText&quot;:&quot;(Eassa &amp;#38; El-Shazly, 2013; Gameel et al., 2013; Gholam Rezaei et al., 2015; Hamidi-Madani et al., 2018; Khan &amp;#38; Rasaily, 2013; Kurkar et al., 2015)&quot;,&quot;manualOverrideText&quot;:&quot;(Eassa &amp; El-Shazly, 2013; Gameel et al., 2013; Gholam Rezaei et al., 2015; Hamidi-Madani et al., 2018; Khan &amp; Rasaily, 2013; Kurkar et al., 2015).&quot;},&quot;citationTag&quot;:&quot;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&quot;,&quot;citationItems&quot;:[{&quot;id&quot;:&quot;88631e9a-f76c-30fe-9fc3-064ad7b9032b&quot;,&quot;itemData&quot;:{&quot;type&quot;:&quot;article-journal&quot;,&quot;id&quot;:&quot;88631e9a-f76c-30fe-9fc3-064ad7b9032b&quot;,&quot;title&quot;:&quot;Safety and efficacy of tramadol hydrochloride on treatment of premature ejaculation&quot;,&quot;author&quot;:[{&quot;family&quot;:&quot;Eassa&quot;,&quot;given&quot;:&quot;Bayoumy I.&quot;,&quot;parse-names&quot;:false,&quot;dropping-particle&quot;:&quot;&quot;,&quot;non-dropping-particle&quot;:&quot;&quot;},{&quot;family&quot;:&quot;El-Shazly&quot;,&quot;given&quot;:&quot;Mohamed A.&quot;,&quot;parse-names&quot;:false,&quot;dropping-particle&quot;:&quot;&quot;,&quot;non-dropping-particle&quot;:&quot;&quot;}],&quot;container-title&quot;:&quot;Asian Journal of Andrology&quot;,&quot;container-title-short&quot;:&quot;Asian J Androl&quot;,&quot;DOI&quot;:&quot;10.1038/aja.2012.96&quot;,&quot;ISSN&quot;:&quot;1008682X&quot;,&quot;PMID&quot;:&quot;23103596&quot;,&quot;URL&quot;:&quot;http://dx.doi.org/10.1038/aja.2012.96&quot;,&quot;issued&quot;:{&quot;date-parts&quot;:[[2013]]},&quot;page&quot;:&quot;138-142&quot;,&quot;abstract&quot;:&quot;Premature ejaculation (PE) is the most common sexual disorder. It affects 20%-30% of adult men; the aetiology of this condition has not yet been elucidated. The aim of this study is to evaluate the efficacy, safety, tolerability, undesirable effects and improved satisfaction with sexual intercourse with tramadol hydrochloride at different dosages for the treatment of PE. A total of 300 patients who presented with lifelong (primary) PE were included in this study. The study was performed for 28 weeks, in which placebo (starch tablet) was given for 4 weeks, and active ingredient (tramadol hydrochloride) was administered at different therapeutic dosages for 24 weeks. Patients were divided into three equal groups, each consisting of 100 patients. The first group (A) was given tramadol hydrochloride capsule 25 mg. The second group (B) was given tramadol hydrochloride capsule 50 mg. The third group (C) was given tramadol hydrochloride capsule 100 mg. All of the 300 participants included completed the study voluntarily. The age of the patients varied from 25 to 50 years. After the treatment period, the recorded data were collected for each group and analysed. The results showed a highly significant increase in the mean intravaginal ejaculatory latency time (IELT) in all groups compared to baseline data (P&lt;0.0001). We concluded that using tramadol hydrochloride at different doses on demand for the treatment of PE is effective, safe and tolerable, with minimal undesirable effects, and approval for this indication should be sought. © 2013 AJA, SIMM &amp; SJTU.&quot;,&quot;issue&quot;:&quot;1&quot;,&quot;volume&quot;:&quot;15&quot;},&quot;isTemporary&quot;:false},{&quot;id&quot;:&quot;fe2a37fe-c5c3-3552-8dfa-859486943604&quot;,&quot;itemData&quot;:{&quot;type&quot;:&quot;article-journal&quot;,&quot;id&quot;:&quot;fe2a37fe-c5c3-3552-8dfa-859486943604&quot;,&quot;title&quot;:&quot;Tramadol use in premature ejaculation: Daily versus sporadic treatment&quot;,&quot;author&quot;:[{&quot;family&quot;:&quot;Khan&quot;,&quot;given&quot;:&quot;Amil H.&quot;,&quot;parse-names&quot;:false,&quot;dropping-particle&quot;:&quot;&quot;,&quot;non-dropping-particle&quot;:&quot;&quot;},{&quot;family&quot;:&quot;Rasaily&quot;,&quot;given&quot;:&quot;Deepa&quot;,&quot;parse-names&quot;:false,&quot;dropping-particle&quot;:&quot;&quot;,&quot;non-dropping-particle&quot;:&quot;&quot;}],&quot;container-title&quot;:&quot;Indian Journal of Psychological Medicine&quot;,&quot;container-title-short&quot;:&quot;Indian J Psychol Med&quot;,&quot;DOI&quot;:&quot;10.4103/0253-7176.119477&quot;,&quot;ISSN&quot;:&quot;02537176&quot;,&quot;issued&quot;:{&quot;date-parts&quot;:[[2013]]},&quot;page&quot;:&quot;256-259&quot;,&quot;abstract&quot;:&quot;Aim: Premature ejaculation (PME) is defined as ejaculation with the minimal sexual stimulation before, on or shortly after penetration and or before a person wishes it. It is a function of the time between intra-vaginal penetration and intra-vaginal ejaculation. Tramadol has shown efficacy in PME when used as sporadic basis. In this study, we compared the use of 100 mg of tramadol as sporadic treatment (administered 6-8 h before coitus) versus continued treatment with the objective of evaluating the therapeutic results of both modalities. We assumed our alternative hypothesis that they have similar effects. Materials and Methods: A prospective study was carried out on 60 patients divided into two groups of 30 patients each. Intra-vaginal ejaculation latency time (IELT) and coital frequency were measured both prior to and after the treatment. Group A received tramadol 100 mg daily for 4 weeks and on request (sporadically) for 4 weeks more. Group B was given placebo in the same manner. Results were statistically analyzed using the Student t-test. Results : Mean IELT prior to treatment was 59.2 s in Group A and 58.7 s in Group B. Mean pre-treatment coital frequency was 2.44 times/week for Group A and 2.13 times/week for Group B. Mean IELT was 202.5 s after continued tramadol treatment and 238.2 s after sporadic treatment in Group A. Mean IELT with daily placebo was 94.8 s and with sporadic placebo was 96.6 s. Coital frequency increased to 4.32 times/week with daily tramadol treatment and 4.86 times with sporadic treatment. Coital frequency increased to 2.88 times/week with daily placebo treatment and 3.23 times with sporadic treatment. Conclusions: The results of PME treatment with tramadol are similar with both continued and sporadic administration. The sex life of patients improved and they reported greater satisfaction with the sporadic treatment.&quot;,&quot;issue&quot;:&quot;3&quot;,&quot;volume&quot;:&quot;35&quot;},&quot;isTemporary&quot;:false},{&quot;id&quot;:&quot;062c4061-2504-3e45-be5e-e4a5705b0954&quot;,&quot;itemData&quot;:{&quot;type&quot;:&quot;article-journal&quot;,&quot;id&quot;:&quot;062c4061-2504-3e45-be5e-e4a5705b0954&quot;,&quot;title&quot;:&quot;On-demand use of tramadol, sildenafil, paroxetine and local anaesthetics for the management of premature ejaculation: A randomised placebo-controlled clinical trial&quot;,&quot;author&quot;:[{&quot;family&quot;:&quot;Gameel&quot;,&quot;given&quot;:&quot;Tarek A.&quot;,&quot;parse-names&quot;:false,&quot;dropping-particle&quot;:&quot;&quot;,&quot;non-dropping-particle&quot;:&quot;&quot;},{&quot;family&quot;:&quot;Tawfik&quot;,&quot;given&quot;:&quot;Ahmad M.&quot;,&quot;parse-names&quot;:false,&quot;dropping-particle&quot;:&quot;&quot;,&quot;non-dropping-particle&quot;:&quot;&quot;},{&quot;family&quot;:&quot;Abou-Farha&quot;,&quot;given&quot;:&quot;Mohamed O.&quot;,&quot;parse-names&quot;:false,&quot;dropping-particle&quot;:&quot;&quot;,&quot;non-dropping-particle&quot;:&quot;&quot;},{&quot;family&quot;:&quot;Bastawisy&quot;,&quot;given&quot;:&quot;Mohamed G.&quot;,&quot;parse-names&quot;:false,&quot;dropping-particle&quot;:&quot;&quot;,&quot;non-dropping-particle&quot;:&quot;&quot;},{&quot;family&quot;:&quot;El-Bendary&quot;,&quot;given&quot;:&quot;Mohamed A.&quot;,&quot;parse-names&quot;:false,&quot;dropping-particle&quot;:&quot;&quot;,&quot;non-dropping-particle&quot;:&quot;&quot;},{&quot;family&quot;:&quot;El-Gamasy&quot;,&quot;given&quot;:&quot;Abd El Naser&quot;,&quot;parse-names&quot;:false,&quot;dropping-particle&quot;:&quot;&quot;,&quot;non-dropping-particle&quot;:&quot;&quot;}],&quot;container-title&quot;:&quot;Arab Journal of Urology&quot;,&quot;container-title-short&quot;:&quot;Arab J Urol&quot;,&quot;DOI&quot;:&quot;10.1016/j.aju.2013.05.003&quot;,&quot;ISSN&quot;:&quot;2090598X&quot;,&quot;URL&quot;:&quot;http://dx.doi.org/10.1016/j.aju.2013.05.003&quot;,&quot;issued&quot;:{&quot;date-parts&quot;:[[2013]]},&quot;page&quot;:&quot;392-397&quot;,&quot;abstract&quot;:&quot;Objectives To compare the clinical efficacy of the on-demand use of four drugs in the management of patients with premature ejaculation (PE), as the off-label use of selective serotonin-reuptake inhibitors and topical penile anaesthetics is frequently indicated for the management of patients with PE, and tramadol HCl and sildenafil citrate were also tried for managing this disorder, but with recommendations based on weak evidence. Patients and methods This was a single-centre, single-blind, placebo-controlled clinical trial conducted on 150 patients who had PE for &gt;1 year. Patients were randomised equally into five groups. On-demand tramadol, sildenafil, paroxetine, local lidocaine gel or placebo was given for patients in groups 1-5, respectively. During the month before treatment, the intravaginal ejaculation latency time (IELT) and sexual satisfaction scores (on a 0-5-point scale) were measured and compared to the mean IELT and sexual satisfaction scores recorded during 4 weeks of on-demand drug administration, with monitoring of any possible side-effects. Results Tramadol-treated patients had a significantly longer mean (SD) IELT, of 351 (119) s, than the other groups. Local anaesthetic was significantly better than paroxetine in prolonging the IELT, at 278 (111) vs. 186 (65) s, respectively. The improvement in sexual satisfaction was significantly better in the sildenafil group, with a mean (SD) improvement of 2.9 (1) points, than in the paroxetine and local anaesthetic groups, at 2.2 (0.9) and 1.9 (0.9) points, respectively. Conclusions The four drugs significantly improved IELT values over placebo. Tramadol was associated with significantly longer IELT values, whilst sildenafil induced significantly better sexual satisfaction than the other drugs. The four drugs had tolerable side-effects. © 2013 Production and hosting by Elsevier B.V.&quot;,&quot;publisher&quot;:&quot;Arab Association of Urology&quot;,&quot;issue&quot;:&quot;4&quot;,&quot;volume&quot;:&quot;11&quot;},&quot;isTemporary&quot;:false},{&quot;id&quot;:&quot;193b3b4e-d6c5-3bc3-8d15-f81116e1ae52&quot;,&quot;itemData&quot;:{&quot;type&quot;:&quot;article-journal&quot;,&quot;id&quot;:&quot;193b3b4e-d6c5-3bc3-8d15-f81116e1ae52&quot;,&quot;title&quot;:&quot;A randomized, double-blind, placebo-controlled, crossover trial of «on-demand» tramadol for treatment of premature ejaculation&quot;,&quot;author&quot;:[{&quot;family&quot;:&quot;Kurkar&quot;,&quot;given&quot;:&quot;Adel&quot;,&quot;parse-names&quot;:false,&quot;dropping-particle&quot;:&quot;&quot;,&quot;non-dropping-particle&quot;:&quot;&quot;},{&quot;family&quot;:&quot;Elderwy&quot;,&quot;given&quot;:&quot;Ahmad A.&quot;,&quot;parse-names&quot;:false,&quot;dropping-particle&quot;:&quot;&quot;,&quot;non-dropping-particle&quot;:&quot;&quot;},{&quot;family&quot;:&quot;Abulsorour&quot;,&quot;given&quot;:&quot;Sherief&quot;,&quot;parse-names&quot;:false,&quot;dropping-particle&quot;:&quot;&quot;,&quot;non-dropping-particle&quot;:&quot;&quot;},{&quot;family&quot;:&quot;Awad&quot;,&quot;given&quot;:&quot;Sara M.&quot;,&quot;parse-names&quot;:false,&quot;dropping-particle&quot;:&quot;&quot;,&quot;non-dropping-particle&quot;:&quot;&quot;},{&quot;family&quot;:&quot;Safwat&quot;,&quot;given&quot;:&quot;Ahmed S.&quot;,&quot;parse-names&quot;:false,&quot;dropping-particle&quot;:&quot;&quot;,&quot;non-dropping-particle&quot;:&quot;&quot;},{&quot;family&quot;:&quot;Altaher&quot;,&quot;given&quot;:&quot;Ahmed&quot;,&quot;parse-names&quot;:false,&quot;dropping-particle&quot;:&quot;&quot;,&quot;non-dropping-particle&quot;:&quot;&quot;}],&quot;container-title&quot;:&quot;Urology Annals&quot;,&quot;container-title-short&quot;:&quot;Urol Ann&quot;,&quot;DOI&quot;:&quot;10.4103/0974-7796.150481&quot;,&quot;ISSN&quot;:&quot;09747834&quot;,&quot;issued&quot;:{&quot;date-parts&quot;:[[2015]]},&quot;page&quot;:&quot;205-210&quot;,&quot;abstract&quot;:&quot;Objectives: The objective of this study is to assess the dose-related effects of tramadol on a group of patients with premature ejaculation (PE). Subjects and Methods: During the period of months between June 2010 and July 2012, 180 PE patients presented to outpatient clinic of our hospital. Patients were randomized in a 1:1:1 fashion to receive different sequences of the three medications: placebo, 50 mg of tramadol and 100 mg of tramadol. Every patient received 10 doses of each medication for 2 months. Intra-vaginal ejaculatory latency time (IELT) was recorded in seconds initially and for each arm. Successful treatment of PE is defined if IELT exceeded 120 s. Side-effects of medications were reported. Results: Of patients enrolled, 125 (69.4%) continued the study. Patients′ age range was 20-55 years with PE complaint of 1 to 10 years duration. Mean IELT was 72 at presentation, 82 for placebo, 150 for tramadol 50 mg, and 272 for tramadol 100 mg (P &lt; 0.001 for all comparisons). PE was successfully treated in only 2.4% of patients with placebo, in contrast to 53.6% and 85.6% with 50 and 100 mg tramadol, respectively (P &lt; 0.001 for all comparisons). On multivariate logistic regression analysis, baseline IELT was the only predictor of successful treatment of PE with both tramadol 50 mg (odds ratio [OR]: 1.05, 95% confidence interval [CI]: 1.03-1.07, P &lt; 0.001) and tramadol 100 mg (OR: 1.07, 95% CI: 1.04-1.11, P &lt; 0.001). Postmicturition dribble annoyed 12.8% of those who received 50 mg tramadol and 33.6% of those who received 100 mg tramadol (P &lt; 0.001). Weak scanty ejaculation was the main complaint in 7.2% versus 21.6% of those using 50 and 100 mg tramadol, respectively (P = 0.002). Two patients discontinued tramadol 100 mg due to side-effects. Conclusion: Tramadol hydrochloride exhibits a significant dose-related efficacy and side-effects over placebo for treatment of PE.&quot;,&quot;issue&quot;:&quot;2&quot;,&quot;volume&quot;:&quot;7&quot;},&quot;isTemporary&quot;:false},{&quot;id&quot;:&quot;2f7ffecf-39e4-30e0-9210-132f452c65e3&quot;,&quot;itemData&quot;:{&quot;type&quot;:&quot;article-journal&quot;,&quot;id&quot;:&quot;2f7ffecf-39e4-30e0-9210-132f452c65e3&quot;,&quot;title&quot;:&quot;The Therapeutic Effects of Tramadol and Fluoxetine in Premature Ejaculation: A Randomized Clinical Trial&quot;,&quot;author&quot;:[{&quot;family&quot;:&quot;Gholam Rezaei&quot;,&quot;given&quot;:&quot;Hamidreza&quot;,&quot;parse-names&quot;:false,&quot;dropping-particle&quot;:&quot;&quot;,&quot;non-dropping-particle&quot;:&quot;&quot;},{&quot;family&quot;:&quot;Shahverdi&quot;,&quot;given&quot;:&quot;Ehsan&quot;,&quot;parse-names&quot;:false,&quot;dropping-particle&quot;:&quot;&quot;,&quot;non-dropping-particle&quot;:&quot;&quot;},{&quot;family&quot;:&quot;Ebrahimi&quot;,&quot;given&quot;:&quot;Saeideh&quot;,&quot;parse-names&quot;:false,&quot;dropping-particle&quot;:&quot;&quot;,&quot;non-dropping-particle&quot;:&quot;&quot;},{&quot;family&quot;:&quot;Dehghani&quot;,&quot;given&quot;:&quot;Keramat&quot;,&quot;parse-names&quot;:false,&quot;dropping-particle&quot;:&quot;&quot;,&quot;non-dropping-particle&quot;:&quot;&quot;}],&quot;container-title&quot;:&quot;Thrita&quot;,&quot;DOI&quot;:&quot;10.5812/thrita.28811&quot;,&quot;ISSN&quot;:&quot;2352-0612&quot;,&quot;issued&quot;:{&quot;date-parts&quot;:[[2015]]},&quot;issue&quot;:&quot;3&quot;,&quot;volume&quot;:&quot;4&quot;,&quot;container-title-short&quot;:&quot;&quot;},&quot;isTemporary&quot;:false},{&quot;id&quot;:&quot;3c00964b-7e1d-33f9-bbca-ac3606663d67&quot;,&quot;itemData&quot;:{&quot;type&quot;:&quot;article-journal&quot;,&quot;id&quot;:&quot;3c00964b-7e1d-33f9-bbca-ac3606663d67&quot;,&quot;title&quot;:&quot;The efficacy and safety of on-demand tramadol and paroxetine use in treatment of life long premature ejaculation: A randomized double-blind placebo-controlled clinical trial&quot;,&quot;author&quot;:[{&quot;family&quot;:&quot;Hamidi-Madani&quot;,&quot;given&quot;:&quot;Ali&quot;,&quot;parse-names&quot;:false,&quot;dropping-particle&quot;:&quot;&quot;,&quot;non-dropping-particle&quot;:&quot;&quot;},{&quot;family&quot;:&quot;Motiee&quot;,&quot;given&quot;:&quot;Reza&quot;,&quot;parse-names&quot;:false,&quot;dropping-particle&quot;:&quot;&quot;,&quot;non-dropping-particle&quot;:&quot;&quot;},{&quot;family&quot;:&quot;Mokhtari&quot;,&quot;given&quot;:&quot;Gholamreza&quot;,&quot;parse-names&quot;:false,&quot;dropping-particle&quot;:&quot;&quot;,&quot;non-dropping-particle&quot;:&quot;&quot;},{&quot;family&quot;:&quot;Nasseh&quot;,&quot;given&quot;:&quot;Hamidreza&quot;,&quot;parse-names&quot;:false,&quot;dropping-particle&quot;:&quot;&quot;,&quot;non-dropping-particle&quot;:&quot;&quot;},{&quot;family&quot;:&quot;Esmaeili&quot;,&quot;given&quot;:&quot;Samaneh&quot;,&quot;parse-names&quot;:false,&quot;dropping-particle&quot;:&quot;&quot;,&quot;non-dropping-particle&quot;:&quot;&quot;},{&quot;family&quot;:&quot;Kazemnezhad&quot;,&quot;given&quot;:&quot;Ehsan&quot;,&quot;parse-names&quot;:false,&quot;dropping-particle&quot;:&quot;&quot;,&quot;non-dropping-particle&quot;:&quot;&quot;}],&quot;container-title&quot;:&quot;Journal of Reproduction and Infertility&quot;,&quot;container-title-short&quot;:&quot;J Reprod Infertil&quot;,&quot;ISSN&quot;:&quot;2251676X&quot;,&quot;PMID&quot;:&quot;29850442&quot;,&quot;issued&quot;:{&quot;date-parts&quot;:[[2018]]},&quot;page&quot;:&quot;10-15&quot;,&quot;abstract&quot;:&quot;Background: Several medical therapies have been proposed for the treatment of premature ejaculation (PE). Paroxetine and tramadol were both reported to be effective in treatment of PE. In this study, the therapeutic effects of tramadol, paroxetine and placebo were compared in treatment of primary PE. Methods: In this randomized, double-blind, placebo-controlled clinical trial, 150 patients were divided into 3 groups. One group was treated with tramadol 50 mg on-demand, the other group took paroxetine 20 mg on-demand and the third group was treated with placebo. Before starting treatment and after 12 weeks, patients were asked to measure their average intravaginal ejaculation latency time (IELT) and fill the PEP (Premature Ejaculation Profile) questionnaire. Results: At the end of the 12th week, the mean IELT and average of PEP scores improved in all 3 groups. The increase in tramadol group was significantly higher than the paroxetine and placebo groups (p&lt;0.0001). There were no significant differences in terms of side effects between the 3 groups. Conclusion: The results showed that despite an increase in mean IELT and PEP scores in all 3 groups, the rate of improvement in tramadol group was significantly more than the others. Thus, tramadol may be considered as an appropriate alternative therapeutic option for lifelong PE.&quot;,&quot;issue&quot;:&quot;1&quot;,&quot;volume&quot;:&quot;19&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06F4-E77C-410A-B7B7-64558F13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Sujatmoko Sujatmoko</dc:creator>
  <cp:keywords/>
  <dc:description/>
  <cp:lastModifiedBy>kirka dwi a</cp:lastModifiedBy>
  <cp:revision>6</cp:revision>
  <dcterms:created xsi:type="dcterms:W3CDTF">2022-12-27T08:59:00Z</dcterms:created>
  <dcterms:modified xsi:type="dcterms:W3CDTF">2023-01-18T01:06:00Z</dcterms:modified>
</cp:coreProperties>
</file>